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B63B" w14:textId="3D31B5E6" w:rsidR="0072532E" w:rsidRPr="00D81002" w:rsidRDefault="00DD3C16">
      <w:pPr>
        <w:rPr>
          <w:rFonts w:cs="Arial" w:hint="eastAsia"/>
          <w:b/>
          <w:bCs/>
          <w:color w:val="000000"/>
          <w:szCs w:val="20"/>
          <w:lang w:eastAsia="zh-C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7BDD95" wp14:editId="69E2CD4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016750" cy="4361180"/>
            <wp:effectExtent l="0" t="0" r="0" b="1270"/>
            <wp:wrapSquare wrapText="bothSides"/>
            <wp:docPr id="16016414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641459" name="图片 160164145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0" cy="436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cs="Arial"/>
          <w:b/>
          <w:bCs/>
          <w:color w:val="000000"/>
          <w:szCs w:val="20"/>
          <w:lang w:eastAsia="zh-CN"/>
        </w:rPr>
        <w:t>Su</w:t>
      </w:r>
      <w:r w:rsidRPr="00F343AB">
        <w:rPr>
          <w:rFonts w:cs="Arial"/>
          <w:b/>
          <w:bCs/>
          <w:color w:val="000000"/>
          <w:szCs w:val="20"/>
          <w:lang w:eastAsia="zh-CN"/>
        </w:rPr>
        <w:t>pplement</w:t>
      </w:r>
      <w:r>
        <w:rPr>
          <w:rFonts w:cs="Arial"/>
          <w:b/>
          <w:bCs/>
          <w:color w:val="000000"/>
          <w:szCs w:val="20"/>
          <w:lang w:eastAsia="zh-CN"/>
        </w:rPr>
        <w:t>ary Figure 1:</w:t>
      </w:r>
      <w:r w:rsidRPr="00F343AB">
        <w:rPr>
          <w:rFonts w:cs="Arial"/>
          <w:b/>
          <w:bCs/>
          <w:color w:val="000000"/>
          <w:szCs w:val="20"/>
          <w:lang w:eastAsia="zh-CN"/>
        </w:rPr>
        <w:t xml:space="preserve"> </w:t>
      </w:r>
      <w:r w:rsidRPr="00F343AB">
        <w:rPr>
          <w:rFonts w:cs="Arial"/>
          <w:color w:val="000000"/>
          <w:szCs w:val="20"/>
          <w:lang w:eastAsia="zh-CN"/>
        </w:rPr>
        <w:t xml:space="preserve">Restricted cubic spline illustrated a linear relationship between all continuous variables and </w:t>
      </w:r>
      <w:proofErr w:type="spellStart"/>
      <w:r w:rsidRPr="00F343AB">
        <w:rPr>
          <w:rFonts w:cs="Arial"/>
          <w:color w:val="000000"/>
          <w:szCs w:val="20"/>
          <w:lang w:eastAsia="zh-CN"/>
        </w:rPr>
        <w:t>sICH</w:t>
      </w:r>
      <w:proofErr w:type="spellEnd"/>
      <w:r w:rsidRPr="00F343AB">
        <w:rPr>
          <w:rFonts w:cs="Arial"/>
          <w:color w:val="000000"/>
          <w:szCs w:val="20"/>
          <w:lang w:eastAsia="zh-CN"/>
        </w:rPr>
        <w:t>. (</w:t>
      </w:r>
      <w:r w:rsidRPr="00F343AB">
        <w:rPr>
          <w:rFonts w:cs="Arial"/>
          <w:i/>
          <w:iCs/>
          <w:color w:val="000000"/>
          <w:szCs w:val="20"/>
          <w:lang w:eastAsia="zh-CN"/>
        </w:rPr>
        <w:t>P</w:t>
      </w:r>
      <w:r w:rsidRPr="00F343AB">
        <w:rPr>
          <w:rFonts w:cs="Arial"/>
          <w:color w:val="000000"/>
          <w:szCs w:val="20"/>
          <w:lang w:eastAsia="zh-CN"/>
        </w:rPr>
        <w:t xml:space="preserve"> overall</w:t>
      </w:r>
      <w:r w:rsidRPr="00F343AB">
        <w:rPr>
          <w:rFonts w:cs="Arial" w:hint="eastAsia"/>
          <w:color w:val="000000"/>
          <w:szCs w:val="20"/>
          <w:lang w:eastAsia="zh-CN"/>
        </w:rPr>
        <w:t>＜</w:t>
      </w:r>
      <w:r w:rsidRPr="00F343AB">
        <w:rPr>
          <w:rFonts w:cs="Arial" w:hint="eastAsia"/>
          <w:color w:val="000000"/>
          <w:szCs w:val="20"/>
          <w:lang w:eastAsia="zh-CN"/>
        </w:rPr>
        <w:t>0</w:t>
      </w:r>
      <w:r w:rsidRPr="00F343AB">
        <w:rPr>
          <w:rFonts w:cs="Arial"/>
          <w:color w:val="000000"/>
          <w:szCs w:val="20"/>
          <w:lang w:eastAsia="zh-CN"/>
        </w:rPr>
        <w:t xml:space="preserve">.05, </w:t>
      </w:r>
      <w:r w:rsidRPr="00F343AB">
        <w:rPr>
          <w:rFonts w:cs="Arial"/>
          <w:i/>
          <w:iCs/>
          <w:color w:val="000000"/>
          <w:szCs w:val="20"/>
          <w:lang w:eastAsia="zh-CN"/>
        </w:rPr>
        <w:t>P</w:t>
      </w:r>
      <w:r w:rsidRPr="00F343AB">
        <w:rPr>
          <w:rFonts w:cs="Arial"/>
          <w:color w:val="000000"/>
          <w:szCs w:val="20"/>
          <w:lang w:eastAsia="zh-CN"/>
        </w:rPr>
        <w:t xml:space="preserve"> nonlinear</w:t>
      </w:r>
      <w:r w:rsidRPr="00F343AB">
        <w:rPr>
          <w:rFonts w:cs="Arial" w:hint="eastAsia"/>
          <w:color w:val="000000"/>
          <w:szCs w:val="20"/>
          <w:lang w:eastAsia="zh-CN"/>
        </w:rPr>
        <w:t>＞</w:t>
      </w:r>
      <w:r w:rsidRPr="00F343AB">
        <w:rPr>
          <w:rFonts w:cs="Arial" w:hint="eastAsia"/>
          <w:color w:val="000000"/>
          <w:szCs w:val="20"/>
          <w:lang w:eastAsia="zh-CN"/>
        </w:rPr>
        <w:t>0.05</w:t>
      </w:r>
      <w:r w:rsidRPr="00F343AB">
        <w:rPr>
          <w:rFonts w:cs="Arial"/>
          <w:color w:val="000000"/>
          <w:szCs w:val="20"/>
          <w:lang w:eastAsia="zh-CN"/>
        </w:rPr>
        <w:t>)</w:t>
      </w:r>
      <w:r w:rsidRPr="00F343AB">
        <w:rPr>
          <w:rFonts w:cs="Arial" w:hint="eastAsia"/>
          <w:b/>
          <w:bCs/>
          <w:color w:val="000000"/>
          <w:szCs w:val="20"/>
          <w:lang w:eastAsia="zh-CN"/>
        </w:rPr>
        <w:t>.</w:t>
      </w:r>
    </w:p>
    <w:sectPr w:rsidR="0072532E" w:rsidRPr="00D81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3AF69" w14:textId="77777777" w:rsidR="00522F2D" w:rsidRDefault="00522F2D" w:rsidP="00DD3C16">
      <w:pPr>
        <w:spacing w:line="240" w:lineRule="auto"/>
      </w:pPr>
      <w:r>
        <w:separator/>
      </w:r>
    </w:p>
  </w:endnote>
  <w:endnote w:type="continuationSeparator" w:id="0">
    <w:p w14:paraId="2667DAD6" w14:textId="77777777" w:rsidR="00522F2D" w:rsidRDefault="00522F2D" w:rsidP="00DD3C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8AEFA" w14:textId="77777777" w:rsidR="00522F2D" w:rsidRDefault="00522F2D" w:rsidP="00DD3C16">
      <w:pPr>
        <w:spacing w:line="240" w:lineRule="auto"/>
      </w:pPr>
      <w:r>
        <w:separator/>
      </w:r>
    </w:p>
  </w:footnote>
  <w:footnote w:type="continuationSeparator" w:id="0">
    <w:p w14:paraId="7846C9A4" w14:textId="77777777" w:rsidR="00522F2D" w:rsidRDefault="00522F2D" w:rsidP="00DD3C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07"/>
    <w:rsid w:val="00261BED"/>
    <w:rsid w:val="00522F2D"/>
    <w:rsid w:val="0072532E"/>
    <w:rsid w:val="007E0207"/>
    <w:rsid w:val="00D5190A"/>
    <w:rsid w:val="00D73296"/>
    <w:rsid w:val="00D81002"/>
    <w:rsid w:val="00DD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A3F76"/>
  <w15:chartTrackingRefBased/>
  <w15:docId w15:val="{ADADCF42-F74D-48A4-9CD8-BDF71621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C16"/>
    <w:pPr>
      <w:spacing w:line="480" w:lineRule="auto"/>
    </w:pPr>
    <w:rPr>
      <w:rFonts w:ascii="Arial" w:eastAsia="等线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D5190A"/>
    <w:tblPr>
      <w:tblBorders>
        <w:top w:val="single" w:sz="12" w:space="0" w:color="auto"/>
        <w:bottom w:val="single" w:sz="12" w:space="0" w:color="auto"/>
      </w:tblBorders>
    </w:tblPr>
    <w:tcPr>
      <w:shd w:val="clear" w:color="auto" w:fill="FFFFFF" w:themeFill="background1"/>
    </w:tcPr>
    <w:tblStylePr w:type="firstRow">
      <w:tblPr/>
      <w:tcPr>
        <w:tcBorders>
          <w:bottom w:val="single" w:sz="4" w:space="0" w:color="auto"/>
        </w:tcBorders>
        <w:shd w:val="clear" w:color="auto" w:fill="FFFFFF" w:themeFill="background1"/>
      </w:tcPr>
    </w:tblStylePr>
  </w:style>
  <w:style w:type="paragraph" w:styleId="a4">
    <w:name w:val="header"/>
    <w:basedOn w:val="a"/>
    <w:link w:val="a5"/>
    <w:uiPriority w:val="99"/>
    <w:unhideWhenUsed/>
    <w:rsid w:val="00DD3C16"/>
    <w:pPr>
      <w:widowControl w:val="0"/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5">
    <w:name w:val="页眉 字符"/>
    <w:basedOn w:val="a0"/>
    <w:link w:val="a4"/>
    <w:uiPriority w:val="99"/>
    <w:rsid w:val="00DD3C1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D3C16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7">
    <w:name w:val="页脚 字符"/>
    <w:basedOn w:val="a0"/>
    <w:link w:val="a6"/>
    <w:uiPriority w:val="99"/>
    <w:rsid w:val="00DD3C16"/>
    <w:rPr>
      <w:sz w:val="18"/>
      <w:szCs w:val="18"/>
    </w:rPr>
  </w:style>
  <w:style w:type="character" w:styleId="a8">
    <w:name w:val="annotation reference"/>
    <w:semiHidden/>
    <w:rsid w:val="00DD3C16"/>
    <w:rPr>
      <w:sz w:val="16"/>
      <w:szCs w:val="16"/>
    </w:rPr>
  </w:style>
  <w:style w:type="paragraph" w:styleId="a9">
    <w:name w:val="annotation text"/>
    <w:basedOn w:val="a"/>
    <w:link w:val="aa"/>
    <w:semiHidden/>
    <w:rsid w:val="00DD3C16"/>
    <w:rPr>
      <w:szCs w:val="20"/>
    </w:rPr>
  </w:style>
  <w:style w:type="character" w:customStyle="1" w:styleId="aa">
    <w:name w:val="批注文字 字符"/>
    <w:basedOn w:val="a0"/>
    <w:link w:val="a9"/>
    <w:semiHidden/>
    <w:rsid w:val="00DD3C16"/>
    <w:rPr>
      <w:rFonts w:ascii="Arial" w:eastAsia="等线" w:hAnsi="Arial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Zhuangzhuang Jiang</dc:creator>
  <cp:keywords/>
  <dc:description/>
  <cp:lastModifiedBy>Zhuangzhuang Jiang</cp:lastModifiedBy>
  <cp:revision>5</cp:revision>
  <dcterms:created xsi:type="dcterms:W3CDTF">2023-11-02T12:44:00Z</dcterms:created>
  <dcterms:modified xsi:type="dcterms:W3CDTF">2023-11-02T12:50:00Z</dcterms:modified>
</cp:coreProperties>
</file>