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2FF2" w14:textId="77777777" w:rsidR="00461C37" w:rsidRPr="00254B33" w:rsidRDefault="00461C37" w:rsidP="00461C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"/>
        </w:rPr>
      </w:pPr>
      <w:r w:rsidRPr="00254B33">
        <w:rPr>
          <w:rFonts w:ascii="Times New Roman" w:eastAsia="Times New Roman" w:hAnsi="Times New Roman" w:cs="Times New Roman"/>
          <w:b/>
          <w:sz w:val="24"/>
          <w:szCs w:val="20"/>
          <w:lang w:val="en"/>
        </w:rPr>
        <w:t>Supplementary Online Content</w:t>
      </w:r>
    </w:p>
    <w:p w14:paraId="3BFD3DCB" w14:textId="77777777" w:rsidR="00461C37" w:rsidRDefault="00461C37" w:rsidP="00461C3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D385747" w14:textId="77777777" w:rsidR="00461C37" w:rsidRDefault="00461C37" w:rsidP="00461C3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1350">
        <w:rPr>
          <w:rFonts w:ascii="Times New Roman" w:hAnsi="Times New Roman" w:cs="Times New Roman"/>
          <w:b/>
          <w:sz w:val="24"/>
        </w:rPr>
        <w:t>Patient Characteristics and Clinical and Economic Outcomes Associated with Unplanned Medical and Surgical ICU Admissions</w:t>
      </w:r>
    </w:p>
    <w:p w14:paraId="75794A62" w14:textId="77777777" w:rsidR="00461C37" w:rsidRPr="00471350" w:rsidRDefault="00461C37" w:rsidP="00461C3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9277ABA" w14:textId="7735D614" w:rsidR="00461C37" w:rsidRDefault="00461C37" w:rsidP="0046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A06571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 w:rsidRPr="00A108CA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1</w:t>
      </w:r>
      <w:r w:rsidRPr="00A108C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 common patient care pathways for medical patients with and without unplanned ICU admission after matching.</w:t>
      </w:r>
    </w:p>
    <w:p w14:paraId="0A9C056B" w14:textId="77777777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1E88972A" w14:textId="538F84F5" w:rsidR="00461C37" w:rsidRDefault="00461C37" w:rsidP="0046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A06571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2</w:t>
      </w:r>
      <w:r w:rsidRPr="00A108C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 common primary diagnoses for medical patients with and without unplanned ICU admission after matching.</w:t>
      </w:r>
    </w:p>
    <w:p w14:paraId="791BF00F" w14:textId="77777777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3FD56C6E" w14:textId="4CF2510C" w:rsidR="00461C37" w:rsidRDefault="00461C37" w:rsidP="0046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Most common patient care pathways</w:t>
      </w:r>
      <w:r w:rsidRPr="00A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surgical patients with and without unplanned ICU admission after matching.</w:t>
      </w:r>
    </w:p>
    <w:p w14:paraId="79AD90E6" w14:textId="77777777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129CB8B3" w14:textId="5CEB083F" w:rsidR="00461C37" w:rsidRDefault="00461C37" w:rsidP="0046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Most common primary diagnoses for surgical patients with and without unplanned ICU admission after matching.</w:t>
      </w:r>
    </w:p>
    <w:p w14:paraId="2166694C" w14:textId="77777777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70E239E9" w14:textId="360D3472" w:rsidR="00461C37" w:rsidRPr="00A108CA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5</w:t>
      </w:r>
      <w:r w:rsidRPr="00A108CA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r w:rsidRPr="00A108CA">
        <w:rPr>
          <w:rFonts w:ascii="Times New Roman" w:hAnsi="Times New Roman" w:cs="Times New Roman"/>
          <w:sz w:val="24"/>
          <w:szCs w:val="24"/>
        </w:rPr>
        <w:t xml:space="preserve"> Distribution of CCI comorbidities for medical patients with and without unplanned ICU admission before risk adjustment matching. </w:t>
      </w:r>
    </w:p>
    <w:p w14:paraId="31D48D6A" w14:textId="77777777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4241F965" w14:textId="60D38610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6</w:t>
      </w:r>
      <w:r w:rsidRPr="00A108CA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r w:rsidRPr="00A108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A108CA">
        <w:rPr>
          <w:rFonts w:ascii="Times New Roman" w:hAnsi="Times New Roman" w:cs="Times New Roman"/>
          <w:sz w:val="24"/>
          <w:szCs w:val="24"/>
        </w:rPr>
        <w:t>Medical patient and hospital characteristics after risk adjustment matching.</w:t>
      </w:r>
    </w:p>
    <w:p w14:paraId="78096204" w14:textId="77777777" w:rsidR="00461C37" w:rsidRDefault="00461C37" w:rsidP="00461C3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1B023ADA" w14:textId="5D95EB21" w:rsidR="00461C37" w:rsidRDefault="00461C37" w:rsidP="00461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7</w:t>
      </w:r>
      <w:r w:rsidRPr="00A108CA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r w:rsidRPr="00A108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A108CA">
        <w:rPr>
          <w:rFonts w:ascii="Times New Roman" w:hAnsi="Times New Roman" w:cs="Times New Roman"/>
          <w:sz w:val="24"/>
          <w:szCs w:val="24"/>
        </w:rPr>
        <w:t>Distribution of CCI comorbidities for surgical patients with and without unplanned ICU admission before risk adjustment matching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98795D" w14:textId="77777777" w:rsidR="00461C37" w:rsidRDefault="00461C37" w:rsidP="00461C3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14:paraId="5774B927" w14:textId="17C26199" w:rsidR="00461C37" w:rsidRPr="00A108CA" w:rsidRDefault="00461C37" w:rsidP="00461C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Table </w:t>
      </w:r>
      <w:r w:rsidR="009511A8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8</w:t>
      </w:r>
      <w:r w:rsidRPr="00A108CA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.</w:t>
      </w:r>
      <w:r w:rsidRPr="00A108C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Surgical</w:t>
      </w:r>
      <w:r w:rsidRPr="00A108CA">
        <w:rPr>
          <w:rFonts w:ascii="Times New Roman" w:hAnsi="Times New Roman" w:cs="Times New Roman"/>
          <w:sz w:val="24"/>
          <w:szCs w:val="24"/>
        </w:rPr>
        <w:t xml:space="preserve"> patient and hospital characteristics after risk adjustment matching.</w:t>
      </w:r>
    </w:p>
    <w:p w14:paraId="33EFFB3D" w14:textId="77777777" w:rsidR="00461C37" w:rsidRDefault="00461C37" w:rsidP="00461C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86267C" w14:textId="77777777" w:rsidR="00461C37" w:rsidRDefault="00461C37" w:rsidP="00461C37">
      <w:pPr>
        <w:spacing w:after="0" w:line="240" w:lineRule="auto"/>
        <w:ind w:left="864" w:hanging="864"/>
        <w:rPr>
          <w:rFonts w:ascii="Times New Roman" w:hAnsi="Times New Roman" w:cs="Times New Roman"/>
          <w:b/>
          <w:sz w:val="24"/>
          <w:szCs w:val="24"/>
        </w:rPr>
        <w:sectPr w:rsidR="00461C37" w:rsidSect="000550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898B35" w14:textId="323ABC23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lastRenderedPageBreak/>
        <w:t>Table</w:t>
      </w:r>
      <w:r w:rsidRPr="00D8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4F3">
        <w:rPr>
          <w:rFonts w:ascii="Times New Roman" w:hAnsi="Times New Roman" w:cs="Times New Roman"/>
          <w:b/>
          <w:sz w:val="24"/>
          <w:szCs w:val="24"/>
        </w:rPr>
        <w:t>S</w:t>
      </w:r>
      <w:r w:rsidRPr="00D82AC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Most common patient care pathways for medical patients with and without unplanned ICU admission after matching.</w:t>
      </w:r>
    </w:p>
    <w:p w14:paraId="04AE43CE" w14:textId="77777777" w:rsidR="00D96B94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2"/>
        <w:gridCol w:w="1695"/>
        <w:gridCol w:w="4148"/>
        <w:gridCol w:w="1505"/>
      </w:tblGrid>
      <w:tr w:rsidR="00D96B94" w14:paraId="34351D0A" w14:textId="77777777" w:rsidTr="000550D7">
        <w:tc>
          <w:tcPr>
            <w:tcW w:w="8275" w:type="dxa"/>
            <w:gridSpan w:val="2"/>
          </w:tcPr>
          <w:p w14:paraId="2C6BD741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Patients with Unplanned ICU Admission</w:t>
            </w:r>
          </w:p>
        </w:tc>
        <w:tc>
          <w:tcPr>
            <w:tcW w:w="4675" w:type="dxa"/>
            <w:gridSpan w:val="2"/>
          </w:tcPr>
          <w:p w14:paraId="402DB2E7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Patients without Unplanned ICU Admission</w:t>
            </w:r>
          </w:p>
        </w:tc>
      </w:tr>
      <w:tr w:rsidR="00D96B94" w14:paraId="76950A6E" w14:textId="77777777" w:rsidTr="000550D7">
        <w:tc>
          <w:tcPr>
            <w:tcW w:w="6056" w:type="dxa"/>
          </w:tcPr>
          <w:p w14:paraId="74A7C94B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 Pathway</w:t>
            </w:r>
          </w:p>
        </w:tc>
        <w:tc>
          <w:tcPr>
            <w:tcW w:w="2219" w:type="dxa"/>
          </w:tcPr>
          <w:p w14:paraId="63E23915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  <w:tc>
          <w:tcPr>
            <w:tcW w:w="3222" w:type="dxa"/>
          </w:tcPr>
          <w:p w14:paraId="78B4B7C3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 Pathway</w:t>
            </w:r>
          </w:p>
        </w:tc>
        <w:tc>
          <w:tcPr>
            <w:tcW w:w="1453" w:type="dxa"/>
          </w:tcPr>
          <w:p w14:paraId="47FAAB93" w14:textId="77777777" w:rsidR="00D96B94" w:rsidRPr="007B35A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5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</w:tr>
      <w:tr w:rsidR="00D96B94" w14:paraId="49998EE9" w14:textId="77777777" w:rsidTr="000550D7">
        <w:tc>
          <w:tcPr>
            <w:tcW w:w="6056" w:type="dxa"/>
          </w:tcPr>
          <w:p w14:paraId="4EBE0A9B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6BA9C4D5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25.6%</w:t>
            </w:r>
          </w:p>
          <w:p w14:paraId="6AF10820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(17,871/69,903)</w:t>
            </w:r>
          </w:p>
        </w:tc>
        <w:tc>
          <w:tcPr>
            <w:tcW w:w="3222" w:type="dxa"/>
          </w:tcPr>
          <w:p w14:paraId="3BD1B16E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  <w:p w14:paraId="7690A1E6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14:paraId="259FE5B3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49.3%</w:t>
            </w:r>
          </w:p>
          <w:p w14:paraId="023BC24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(34,484/69,903)</w:t>
            </w:r>
          </w:p>
        </w:tc>
      </w:tr>
      <w:tr w:rsidR="00D96B94" w14:paraId="0BAAA0AA" w14:textId="77777777" w:rsidTr="000550D7">
        <w:tc>
          <w:tcPr>
            <w:tcW w:w="6056" w:type="dxa"/>
          </w:tcPr>
          <w:p w14:paraId="230C6E6B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2EF4CD53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18.1%</w:t>
            </w:r>
          </w:p>
          <w:p w14:paraId="0075A373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(12,683/69,903)</w:t>
            </w:r>
          </w:p>
        </w:tc>
        <w:tc>
          <w:tcPr>
            <w:tcW w:w="3222" w:type="dxa"/>
          </w:tcPr>
          <w:p w14:paraId="3C0C3264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3AF6085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14.2%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(9,904/69,903)</w:t>
            </w:r>
          </w:p>
        </w:tc>
      </w:tr>
      <w:tr w:rsidR="00D96B94" w14:paraId="12C7388A" w14:textId="77777777" w:rsidTr="000550D7">
        <w:tc>
          <w:tcPr>
            <w:tcW w:w="6056" w:type="dxa"/>
          </w:tcPr>
          <w:p w14:paraId="2BE24FEF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242143D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15.8%</w:t>
            </w:r>
          </w:p>
          <w:p w14:paraId="2B33610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(11,077/69,903)</w:t>
            </w:r>
          </w:p>
        </w:tc>
        <w:tc>
          <w:tcPr>
            <w:tcW w:w="3222" w:type="dxa"/>
          </w:tcPr>
          <w:p w14:paraId="6D1EE512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5546C9F7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9.7%</w:t>
            </w:r>
          </w:p>
          <w:p w14:paraId="17BEEE43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(6,805/69,903)</w:t>
            </w:r>
          </w:p>
        </w:tc>
      </w:tr>
      <w:tr w:rsidR="00D96B94" w14:paraId="1D113164" w14:textId="77777777" w:rsidTr="000550D7">
        <w:tc>
          <w:tcPr>
            <w:tcW w:w="6056" w:type="dxa"/>
          </w:tcPr>
          <w:p w14:paraId="7FD0C272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06C0981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3.6%</w:t>
            </w:r>
          </w:p>
          <w:p w14:paraId="25974375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(2,496/69,903)</w:t>
            </w:r>
          </w:p>
        </w:tc>
        <w:tc>
          <w:tcPr>
            <w:tcW w:w="3222" w:type="dxa"/>
          </w:tcPr>
          <w:p w14:paraId="3703B39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240CE09A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6.4%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(4,477/69,903)</w:t>
            </w:r>
          </w:p>
        </w:tc>
      </w:tr>
      <w:tr w:rsidR="00D96B94" w14:paraId="6F6B7668" w14:textId="77777777" w:rsidTr="000550D7">
        <w:tc>
          <w:tcPr>
            <w:tcW w:w="6056" w:type="dxa"/>
          </w:tcPr>
          <w:p w14:paraId="37A07AB5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22904022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3.3%</w:t>
            </w:r>
          </w:p>
          <w:p w14:paraId="12F90BA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(2,276/69,903)</w:t>
            </w:r>
          </w:p>
        </w:tc>
        <w:tc>
          <w:tcPr>
            <w:tcW w:w="3222" w:type="dxa"/>
          </w:tcPr>
          <w:p w14:paraId="7741D5F1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33B9868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3.7%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(2,566/69,903)</w:t>
            </w:r>
          </w:p>
        </w:tc>
      </w:tr>
      <w:tr w:rsidR="00D96B94" w14:paraId="2DCE39AF" w14:textId="77777777" w:rsidTr="000550D7">
        <w:tc>
          <w:tcPr>
            <w:tcW w:w="6056" w:type="dxa"/>
          </w:tcPr>
          <w:p w14:paraId="08AA73EA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0E2D7C80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3.0%</w:t>
            </w:r>
          </w:p>
          <w:p w14:paraId="020DFF97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(2,102/69,903)</w:t>
            </w:r>
          </w:p>
        </w:tc>
        <w:tc>
          <w:tcPr>
            <w:tcW w:w="3222" w:type="dxa"/>
          </w:tcPr>
          <w:p w14:paraId="6E12E319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659F2C7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3.4%</w:t>
            </w:r>
          </w:p>
          <w:p w14:paraId="2679E83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(2,346/69,903)</w:t>
            </w:r>
          </w:p>
        </w:tc>
      </w:tr>
      <w:tr w:rsidR="00D96B94" w14:paraId="5334BAE9" w14:textId="77777777" w:rsidTr="000550D7">
        <w:trPr>
          <w:trHeight w:val="512"/>
        </w:trPr>
        <w:tc>
          <w:tcPr>
            <w:tcW w:w="6056" w:type="dxa"/>
          </w:tcPr>
          <w:p w14:paraId="5B87AEC9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7F49486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2.9% (2,011/69,903)</w:t>
            </w:r>
          </w:p>
        </w:tc>
        <w:tc>
          <w:tcPr>
            <w:tcW w:w="3222" w:type="dxa"/>
          </w:tcPr>
          <w:p w14:paraId="396BB37F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73D1D065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3.2% (2,264/69,903)</w:t>
            </w:r>
          </w:p>
        </w:tc>
      </w:tr>
      <w:tr w:rsidR="00D96B94" w14:paraId="252B64BD" w14:textId="77777777" w:rsidTr="000550D7">
        <w:tc>
          <w:tcPr>
            <w:tcW w:w="6056" w:type="dxa"/>
          </w:tcPr>
          <w:p w14:paraId="28F35F2D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1B9715B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2.3% (1,628/69,903)</w:t>
            </w:r>
          </w:p>
        </w:tc>
        <w:tc>
          <w:tcPr>
            <w:tcW w:w="3222" w:type="dxa"/>
          </w:tcPr>
          <w:p w14:paraId="0E28FB8E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5547238B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1.6% (1,114/69,903)</w:t>
            </w:r>
          </w:p>
        </w:tc>
      </w:tr>
      <w:tr w:rsidR="00D96B94" w14:paraId="6347A013" w14:textId="77777777" w:rsidTr="000550D7">
        <w:tc>
          <w:tcPr>
            <w:tcW w:w="6056" w:type="dxa"/>
          </w:tcPr>
          <w:p w14:paraId="0CC466F4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65AE4C45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2.3%</w:t>
            </w:r>
          </w:p>
          <w:p w14:paraId="6AB0E4A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(1,597/69,903)</w:t>
            </w:r>
          </w:p>
        </w:tc>
        <w:tc>
          <w:tcPr>
            <w:tcW w:w="3222" w:type="dxa"/>
          </w:tcPr>
          <w:p w14:paraId="1F40E8F6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1835D660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  <w:p w14:paraId="646DCC6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(1,024/69,903)</w:t>
            </w:r>
          </w:p>
        </w:tc>
      </w:tr>
      <w:tr w:rsidR="00D96B94" w14:paraId="4B433488" w14:textId="77777777" w:rsidTr="000550D7">
        <w:tc>
          <w:tcPr>
            <w:tcW w:w="6056" w:type="dxa"/>
          </w:tcPr>
          <w:p w14:paraId="4DD4E121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7ACD7BDD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2.1% (1,487/69,903)</w:t>
            </w:r>
          </w:p>
        </w:tc>
        <w:tc>
          <w:tcPr>
            <w:tcW w:w="3222" w:type="dxa"/>
          </w:tcPr>
          <w:p w14:paraId="3815B510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33CFF05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1.3% (943/69,903)</w:t>
            </w:r>
          </w:p>
        </w:tc>
      </w:tr>
      <w:tr w:rsidR="00D96B94" w14:paraId="77F32345" w14:textId="77777777" w:rsidTr="000550D7">
        <w:tc>
          <w:tcPr>
            <w:tcW w:w="6056" w:type="dxa"/>
          </w:tcPr>
          <w:p w14:paraId="6C432ED4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68686AA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1.9%</w:t>
            </w:r>
          </w:p>
          <w:p w14:paraId="08D0A1C0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(1,345/69,903)</w:t>
            </w:r>
          </w:p>
        </w:tc>
        <w:tc>
          <w:tcPr>
            <w:tcW w:w="3222" w:type="dxa"/>
          </w:tcPr>
          <w:p w14:paraId="46D9F9BF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334EFAAA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0.9% (602/69,903)</w:t>
            </w:r>
          </w:p>
        </w:tc>
      </w:tr>
      <w:tr w:rsidR="00D96B94" w14:paraId="387CCC3F" w14:textId="77777777" w:rsidTr="000550D7">
        <w:tc>
          <w:tcPr>
            <w:tcW w:w="6056" w:type="dxa"/>
          </w:tcPr>
          <w:p w14:paraId="459D144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361F347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  <w:p w14:paraId="662CA92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(1,289/69,903)</w:t>
            </w:r>
          </w:p>
        </w:tc>
        <w:tc>
          <w:tcPr>
            <w:tcW w:w="3222" w:type="dxa"/>
          </w:tcPr>
          <w:p w14:paraId="5A62E50F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2451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EC2451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EC2451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1EFA55C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04B896C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(406/69,903)</w:t>
            </w:r>
          </w:p>
        </w:tc>
      </w:tr>
      <w:tr w:rsidR="00D96B94" w14:paraId="5FA7ADEC" w14:textId="77777777" w:rsidTr="000550D7">
        <w:tc>
          <w:tcPr>
            <w:tcW w:w="6056" w:type="dxa"/>
          </w:tcPr>
          <w:p w14:paraId="26B46E12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72EF729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1.7%</w:t>
            </w:r>
          </w:p>
          <w:p w14:paraId="670B1032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(1,179/69,903)</w:t>
            </w:r>
          </w:p>
        </w:tc>
        <w:tc>
          <w:tcPr>
            <w:tcW w:w="3222" w:type="dxa"/>
          </w:tcPr>
          <w:p w14:paraId="2E79412E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7CC65494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0.6% (392/69,903)</w:t>
            </w:r>
          </w:p>
        </w:tc>
      </w:tr>
      <w:tr w:rsidR="00D96B94" w14:paraId="41EC9205" w14:textId="77777777" w:rsidTr="000550D7">
        <w:tc>
          <w:tcPr>
            <w:tcW w:w="6056" w:type="dxa"/>
          </w:tcPr>
          <w:p w14:paraId="3EC80FD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1C13EA5F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1.5% (1,055/69,903)</w:t>
            </w:r>
          </w:p>
        </w:tc>
        <w:tc>
          <w:tcPr>
            <w:tcW w:w="3222" w:type="dxa"/>
          </w:tcPr>
          <w:p w14:paraId="4312F46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4936447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0.4% (298/69,903)</w:t>
            </w:r>
          </w:p>
        </w:tc>
      </w:tr>
      <w:tr w:rsidR="00D96B94" w14:paraId="6225446C" w14:textId="77777777" w:rsidTr="000550D7">
        <w:tc>
          <w:tcPr>
            <w:tcW w:w="6056" w:type="dxa"/>
          </w:tcPr>
          <w:p w14:paraId="2BAAA408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4C63950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 xml:space="preserve">1.1% </w:t>
            </w:r>
          </w:p>
          <w:p w14:paraId="235A253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(782/69,903)</w:t>
            </w:r>
          </w:p>
        </w:tc>
        <w:tc>
          <w:tcPr>
            <w:tcW w:w="3222" w:type="dxa"/>
          </w:tcPr>
          <w:p w14:paraId="54533EE5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18A0B7B4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68B4261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(258/69,903)</w:t>
            </w:r>
          </w:p>
        </w:tc>
      </w:tr>
      <w:tr w:rsidR="00D96B94" w14:paraId="7C8CBE75" w14:textId="77777777" w:rsidTr="000550D7">
        <w:tc>
          <w:tcPr>
            <w:tcW w:w="6056" w:type="dxa"/>
          </w:tcPr>
          <w:p w14:paraId="4ABED2CD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15A9EE13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331EFC1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(448/69,903)</w:t>
            </w:r>
          </w:p>
        </w:tc>
        <w:tc>
          <w:tcPr>
            <w:tcW w:w="3222" w:type="dxa"/>
          </w:tcPr>
          <w:p w14:paraId="46B99FC6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5A33493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(224/69,903)</w:t>
            </w:r>
          </w:p>
        </w:tc>
      </w:tr>
      <w:tr w:rsidR="00D96B94" w14:paraId="28A5B4C2" w14:textId="77777777" w:rsidTr="000550D7">
        <w:tc>
          <w:tcPr>
            <w:tcW w:w="6056" w:type="dxa"/>
          </w:tcPr>
          <w:p w14:paraId="3E739BE5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743070BD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 xml:space="preserve">0.5% </w:t>
            </w:r>
          </w:p>
          <w:p w14:paraId="0161E69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(361/69,903)</w:t>
            </w:r>
          </w:p>
        </w:tc>
        <w:tc>
          <w:tcPr>
            <w:tcW w:w="3222" w:type="dxa"/>
          </w:tcPr>
          <w:p w14:paraId="23D8FADD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561CC45B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(216/69,903)</w:t>
            </w:r>
          </w:p>
        </w:tc>
      </w:tr>
      <w:tr w:rsidR="00D96B94" w14:paraId="5D664851" w14:textId="77777777" w:rsidTr="000550D7">
        <w:tc>
          <w:tcPr>
            <w:tcW w:w="6056" w:type="dxa"/>
          </w:tcPr>
          <w:p w14:paraId="7814429A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3C4BFCC4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 xml:space="preserve">0.4% </w:t>
            </w:r>
          </w:p>
          <w:p w14:paraId="4A2CB78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(299/69,903)</w:t>
            </w:r>
          </w:p>
        </w:tc>
        <w:tc>
          <w:tcPr>
            <w:tcW w:w="3222" w:type="dxa"/>
          </w:tcPr>
          <w:p w14:paraId="308A9FF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5126ED31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(202/69,903)</w:t>
            </w:r>
          </w:p>
        </w:tc>
      </w:tr>
      <w:tr w:rsidR="00D96B94" w14:paraId="1376F83F" w14:textId="77777777" w:rsidTr="000550D7">
        <w:tc>
          <w:tcPr>
            <w:tcW w:w="6056" w:type="dxa"/>
          </w:tcPr>
          <w:p w14:paraId="37F12B43" w14:textId="77777777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3A156908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626B1A84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41E5262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(284/69,903)</w:t>
            </w:r>
          </w:p>
        </w:tc>
        <w:tc>
          <w:tcPr>
            <w:tcW w:w="3222" w:type="dxa"/>
          </w:tcPr>
          <w:p w14:paraId="0EF564BD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77264D78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(179/69,903)</w:t>
            </w:r>
          </w:p>
        </w:tc>
      </w:tr>
      <w:tr w:rsidR="00D96B94" w14:paraId="33DC44F2" w14:textId="77777777" w:rsidTr="000550D7">
        <w:tc>
          <w:tcPr>
            <w:tcW w:w="6056" w:type="dxa"/>
          </w:tcPr>
          <w:p w14:paraId="561E41E8" w14:textId="77777777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61D343E3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00E036C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 xml:space="preserve">0.4% </w:t>
            </w:r>
          </w:p>
          <w:p w14:paraId="34A3406C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(281/69,903)</w:t>
            </w:r>
          </w:p>
        </w:tc>
        <w:tc>
          <w:tcPr>
            <w:tcW w:w="3222" w:type="dxa"/>
          </w:tcPr>
          <w:p w14:paraId="75EB42ED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5D7385A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(96/69,903)</w:t>
            </w:r>
          </w:p>
        </w:tc>
      </w:tr>
      <w:tr w:rsidR="00D96B94" w14:paraId="02F5B5E1" w14:textId="77777777" w:rsidTr="000550D7">
        <w:tc>
          <w:tcPr>
            <w:tcW w:w="6056" w:type="dxa"/>
          </w:tcPr>
          <w:p w14:paraId="244DBE80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5591EC05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5A186C82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(261/69,903)</w:t>
            </w:r>
          </w:p>
        </w:tc>
        <w:tc>
          <w:tcPr>
            <w:tcW w:w="3222" w:type="dxa"/>
          </w:tcPr>
          <w:p w14:paraId="76079841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1C68FE6F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(92/69,903)</w:t>
            </w:r>
          </w:p>
        </w:tc>
      </w:tr>
      <w:tr w:rsidR="00D96B94" w14:paraId="16A03358" w14:textId="77777777" w:rsidTr="000550D7">
        <w:tc>
          <w:tcPr>
            <w:tcW w:w="6056" w:type="dxa"/>
          </w:tcPr>
          <w:p w14:paraId="274F2C24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235D2BC9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 xml:space="preserve">0.4% </w:t>
            </w:r>
          </w:p>
          <w:p w14:paraId="48658C2B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(251/69,903)</w:t>
            </w:r>
          </w:p>
        </w:tc>
        <w:tc>
          <w:tcPr>
            <w:tcW w:w="3222" w:type="dxa"/>
          </w:tcPr>
          <w:p w14:paraId="7ABF38C4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14F1ADAB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(92/69,903)</w:t>
            </w:r>
          </w:p>
        </w:tc>
      </w:tr>
      <w:tr w:rsidR="00D96B94" w14:paraId="5593142F" w14:textId="77777777" w:rsidTr="000550D7">
        <w:tc>
          <w:tcPr>
            <w:tcW w:w="6056" w:type="dxa"/>
          </w:tcPr>
          <w:p w14:paraId="1ADE6F9E" w14:textId="77777777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626CC029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0114D4D7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</w:p>
          <w:p w14:paraId="1735FDD2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(241/69,903)</w:t>
            </w:r>
          </w:p>
        </w:tc>
        <w:tc>
          <w:tcPr>
            <w:tcW w:w="3222" w:type="dxa"/>
          </w:tcPr>
          <w:p w14:paraId="0D57203C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627C4C96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0.1% (90/69,903)</w:t>
            </w:r>
          </w:p>
        </w:tc>
      </w:tr>
      <w:tr w:rsidR="00D96B94" w14:paraId="6CB09926" w14:textId="77777777" w:rsidTr="000550D7">
        <w:tc>
          <w:tcPr>
            <w:tcW w:w="6056" w:type="dxa"/>
          </w:tcPr>
          <w:p w14:paraId="067A30A2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2219" w:type="dxa"/>
          </w:tcPr>
          <w:p w14:paraId="18A87D5D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</w:p>
          <w:p w14:paraId="12DE0957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(232/69,903)</w:t>
            </w:r>
          </w:p>
        </w:tc>
        <w:tc>
          <w:tcPr>
            <w:tcW w:w="3222" w:type="dxa"/>
          </w:tcPr>
          <w:p w14:paraId="6B191D0E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453" w:type="dxa"/>
          </w:tcPr>
          <w:p w14:paraId="3D7C82BE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(83/69,903)</w:t>
            </w:r>
          </w:p>
        </w:tc>
      </w:tr>
      <w:tr w:rsidR="00D96B94" w14:paraId="6CE501C4" w14:textId="77777777" w:rsidTr="000550D7">
        <w:tc>
          <w:tcPr>
            <w:tcW w:w="6056" w:type="dxa"/>
          </w:tcPr>
          <w:p w14:paraId="4DF036BF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2219" w:type="dxa"/>
          </w:tcPr>
          <w:p w14:paraId="1371259D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</w:p>
          <w:p w14:paraId="76BCC4E9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(227/69,903)</w:t>
            </w:r>
          </w:p>
        </w:tc>
        <w:tc>
          <w:tcPr>
            <w:tcW w:w="3222" w:type="dxa"/>
          </w:tcPr>
          <w:p w14:paraId="42DB066C" w14:textId="77777777" w:rsidR="00D96B94" w:rsidRPr="006746D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453" w:type="dxa"/>
          </w:tcPr>
          <w:p w14:paraId="679226BD" w14:textId="77777777" w:rsidR="00D96B94" w:rsidRPr="006746D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46D3">
              <w:rPr>
                <w:rFonts w:ascii="Times New Roman" w:hAnsi="Times New Roman" w:cs="Times New Roman"/>
                <w:sz w:val="20"/>
                <w:szCs w:val="20"/>
              </w:rPr>
              <w:t>(78/69,903)</w:t>
            </w:r>
          </w:p>
        </w:tc>
      </w:tr>
    </w:tbl>
    <w:p w14:paraId="2881A5A1" w14:textId="77777777" w:rsidR="00D96B94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p w14:paraId="10BBDAD9" w14:textId="77777777" w:rsidR="00D96B94" w:rsidRDefault="00D96B94" w:rsidP="00D96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C763A4" w14:textId="2FC9FD4C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lastRenderedPageBreak/>
        <w:t>Table</w:t>
      </w:r>
      <w:r w:rsidRPr="00D82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4F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Most common primary diagnoses for medical patients with and without unplanned ICU admission after matching.</w:t>
      </w:r>
    </w:p>
    <w:p w14:paraId="294655E2" w14:textId="77777777" w:rsidR="00D96B94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325" w:type="dxa"/>
        <w:tblLook w:val="04A0" w:firstRow="1" w:lastRow="0" w:firstColumn="1" w:lastColumn="0" w:noHBand="0" w:noVBand="1"/>
      </w:tblPr>
      <w:tblGrid>
        <w:gridCol w:w="4855"/>
        <w:gridCol w:w="1620"/>
        <w:gridCol w:w="4320"/>
        <w:gridCol w:w="1530"/>
      </w:tblGrid>
      <w:tr w:rsidR="00D96B94" w:rsidRPr="00E664F3" w14:paraId="6B5D025A" w14:textId="77777777" w:rsidTr="000550D7">
        <w:tc>
          <w:tcPr>
            <w:tcW w:w="6475" w:type="dxa"/>
            <w:gridSpan w:val="2"/>
          </w:tcPr>
          <w:p w14:paraId="0A5987A3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Patients with Unplanned ICU Admission</w:t>
            </w:r>
          </w:p>
        </w:tc>
        <w:tc>
          <w:tcPr>
            <w:tcW w:w="5850" w:type="dxa"/>
            <w:gridSpan w:val="2"/>
          </w:tcPr>
          <w:p w14:paraId="27B52519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Patients without Unplanned ICU Admission</w:t>
            </w:r>
          </w:p>
        </w:tc>
      </w:tr>
      <w:tr w:rsidR="00D96B94" w:rsidRPr="00E664F3" w14:paraId="33235F24" w14:textId="77777777" w:rsidTr="000550D7">
        <w:tc>
          <w:tcPr>
            <w:tcW w:w="4855" w:type="dxa"/>
          </w:tcPr>
          <w:p w14:paraId="6A302177" w14:textId="157593AA" w:rsidR="00D96B94" w:rsidRPr="00E664F3" w:rsidRDefault="001E0B67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Diagnosis Code - Description</w:t>
            </w:r>
          </w:p>
        </w:tc>
        <w:tc>
          <w:tcPr>
            <w:tcW w:w="1620" w:type="dxa"/>
          </w:tcPr>
          <w:p w14:paraId="5380CC4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  <w:tc>
          <w:tcPr>
            <w:tcW w:w="4320" w:type="dxa"/>
          </w:tcPr>
          <w:p w14:paraId="0F2A089B" w14:textId="3A1B2B7B" w:rsidR="00D96B94" w:rsidRPr="00E664F3" w:rsidRDefault="001E0B67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Diagnosis Code - Description</w:t>
            </w:r>
          </w:p>
        </w:tc>
        <w:tc>
          <w:tcPr>
            <w:tcW w:w="1530" w:type="dxa"/>
          </w:tcPr>
          <w:p w14:paraId="5A98CDF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</w:tr>
      <w:tr w:rsidR="00D96B94" w:rsidRPr="00E664F3" w14:paraId="09947DE5" w14:textId="77777777" w:rsidTr="000550D7">
        <w:tc>
          <w:tcPr>
            <w:tcW w:w="4855" w:type="dxa"/>
          </w:tcPr>
          <w:p w14:paraId="6F05C80F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U07.1-COVID-19</w:t>
            </w:r>
          </w:p>
        </w:tc>
        <w:tc>
          <w:tcPr>
            <w:tcW w:w="1620" w:type="dxa"/>
          </w:tcPr>
          <w:p w14:paraId="4BD8DB70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19.7%</w:t>
            </w:r>
          </w:p>
          <w:p w14:paraId="5967386B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(13,771/69,903)</w:t>
            </w:r>
          </w:p>
        </w:tc>
        <w:tc>
          <w:tcPr>
            <w:tcW w:w="4320" w:type="dxa"/>
          </w:tcPr>
          <w:p w14:paraId="67EC4DD1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A41.9-SEPSIS UNSP ORGISM</w:t>
            </w:r>
          </w:p>
        </w:tc>
        <w:tc>
          <w:tcPr>
            <w:tcW w:w="1530" w:type="dxa"/>
            <w:vAlign w:val="center"/>
          </w:tcPr>
          <w:p w14:paraId="6F7228CF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14.6% (10,220/69,903)</w:t>
            </w:r>
          </w:p>
        </w:tc>
      </w:tr>
      <w:tr w:rsidR="00D96B94" w:rsidRPr="00E664F3" w14:paraId="7B95BCC5" w14:textId="77777777" w:rsidTr="000550D7">
        <w:tc>
          <w:tcPr>
            <w:tcW w:w="4855" w:type="dxa"/>
          </w:tcPr>
          <w:p w14:paraId="20AE74D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A41.9-SEPSIS UNSP ORGISM</w:t>
            </w:r>
          </w:p>
        </w:tc>
        <w:tc>
          <w:tcPr>
            <w:tcW w:w="1620" w:type="dxa"/>
          </w:tcPr>
          <w:p w14:paraId="5FC5FE60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12.1%</w:t>
            </w:r>
          </w:p>
          <w:p w14:paraId="49BC9CA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(8,434/69,903)</w:t>
            </w:r>
          </w:p>
        </w:tc>
        <w:tc>
          <w:tcPr>
            <w:tcW w:w="4320" w:type="dxa"/>
          </w:tcPr>
          <w:p w14:paraId="63D20B67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U07.1-COVID-19</w:t>
            </w:r>
          </w:p>
        </w:tc>
        <w:tc>
          <w:tcPr>
            <w:tcW w:w="1530" w:type="dxa"/>
            <w:vAlign w:val="center"/>
          </w:tcPr>
          <w:p w14:paraId="0C0C67BB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14.4%</w:t>
            </w:r>
          </w:p>
          <w:p w14:paraId="52F4275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(10,055/69,903)</w:t>
            </w:r>
          </w:p>
        </w:tc>
      </w:tr>
      <w:tr w:rsidR="00D96B94" w:rsidRPr="00E664F3" w14:paraId="7416E904" w14:textId="77777777" w:rsidTr="000550D7">
        <w:tc>
          <w:tcPr>
            <w:tcW w:w="4855" w:type="dxa"/>
          </w:tcPr>
          <w:p w14:paraId="3A77CA0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A41.89-OTH SPEC SEPSIS</w:t>
            </w:r>
          </w:p>
        </w:tc>
        <w:tc>
          <w:tcPr>
            <w:tcW w:w="1620" w:type="dxa"/>
          </w:tcPr>
          <w:p w14:paraId="208F3190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7.8% (5,441/69,903)</w:t>
            </w:r>
          </w:p>
        </w:tc>
        <w:tc>
          <w:tcPr>
            <w:tcW w:w="4320" w:type="dxa"/>
          </w:tcPr>
          <w:p w14:paraId="306D16D0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A41.89-OTH SPEC SEPSIS</w:t>
            </w:r>
          </w:p>
        </w:tc>
        <w:tc>
          <w:tcPr>
            <w:tcW w:w="1530" w:type="dxa"/>
            <w:vAlign w:val="center"/>
          </w:tcPr>
          <w:p w14:paraId="6410F790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4.8%</w:t>
            </w:r>
          </w:p>
          <w:p w14:paraId="79F62C8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(3,371/69,903)</w:t>
            </w:r>
          </w:p>
        </w:tc>
      </w:tr>
      <w:tr w:rsidR="00D96B94" w:rsidRPr="00E664F3" w14:paraId="251D166C" w14:textId="77777777" w:rsidTr="000550D7">
        <w:tc>
          <w:tcPr>
            <w:tcW w:w="4855" w:type="dxa"/>
          </w:tcPr>
          <w:p w14:paraId="2DF644A7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I13.0-HYPE HRT&amp;CKD W HRT FLR&amp;STG1-4CKD, UN</w:t>
            </w:r>
          </w:p>
        </w:tc>
        <w:tc>
          <w:tcPr>
            <w:tcW w:w="1620" w:type="dxa"/>
          </w:tcPr>
          <w:p w14:paraId="5BB47A6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</w:p>
          <w:p w14:paraId="35C9BDE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(2,236/69,903)</w:t>
            </w:r>
          </w:p>
        </w:tc>
        <w:tc>
          <w:tcPr>
            <w:tcW w:w="4320" w:type="dxa"/>
          </w:tcPr>
          <w:p w14:paraId="17872EFF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I13.0-HYPE HRT&amp;CKD W HRT FLR&amp;STG1-4CKD, UN</w:t>
            </w:r>
          </w:p>
        </w:tc>
        <w:tc>
          <w:tcPr>
            <w:tcW w:w="1530" w:type="dxa"/>
            <w:vAlign w:val="center"/>
          </w:tcPr>
          <w:p w14:paraId="3822AB9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3.3% (2,331/69,903)</w:t>
            </w:r>
          </w:p>
        </w:tc>
      </w:tr>
      <w:tr w:rsidR="00D96B94" w:rsidRPr="00E664F3" w14:paraId="340E9C05" w14:textId="77777777" w:rsidTr="000550D7">
        <w:tc>
          <w:tcPr>
            <w:tcW w:w="4855" w:type="dxa"/>
          </w:tcPr>
          <w:p w14:paraId="67F1F5EA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I11.0-HTN HRT DZ W HRT FAIL</w:t>
            </w:r>
          </w:p>
        </w:tc>
        <w:tc>
          <w:tcPr>
            <w:tcW w:w="1620" w:type="dxa"/>
          </w:tcPr>
          <w:p w14:paraId="4873F331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1.9%</w:t>
            </w:r>
          </w:p>
          <w:p w14:paraId="234568D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(1,315/69,903)</w:t>
            </w:r>
          </w:p>
        </w:tc>
        <w:tc>
          <w:tcPr>
            <w:tcW w:w="4320" w:type="dxa"/>
          </w:tcPr>
          <w:p w14:paraId="38D3788A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J96.01-AC RESP FAIL W HYPOXIA</w:t>
            </w:r>
          </w:p>
        </w:tc>
        <w:tc>
          <w:tcPr>
            <w:tcW w:w="1530" w:type="dxa"/>
            <w:vAlign w:val="center"/>
          </w:tcPr>
          <w:p w14:paraId="23C412B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3.1% (2,148/69,903)</w:t>
            </w:r>
          </w:p>
        </w:tc>
      </w:tr>
      <w:tr w:rsidR="00D96B94" w:rsidRPr="00E664F3" w14:paraId="484BA066" w14:textId="77777777" w:rsidTr="000550D7">
        <w:tc>
          <w:tcPr>
            <w:tcW w:w="4855" w:type="dxa"/>
          </w:tcPr>
          <w:p w14:paraId="2F8445BB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N17.9-AC KID FAIL UNSP</w:t>
            </w:r>
          </w:p>
        </w:tc>
        <w:tc>
          <w:tcPr>
            <w:tcW w:w="1620" w:type="dxa"/>
          </w:tcPr>
          <w:p w14:paraId="0073EF9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1.4% (947/69,903)</w:t>
            </w:r>
          </w:p>
        </w:tc>
        <w:tc>
          <w:tcPr>
            <w:tcW w:w="4320" w:type="dxa"/>
          </w:tcPr>
          <w:p w14:paraId="7ABAAFAB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J96.21-AC&amp;CHR RESP FAIL W HYPOXIA</w:t>
            </w:r>
          </w:p>
        </w:tc>
        <w:tc>
          <w:tcPr>
            <w:tcW w:w="1530" w:type="dxa"/>
            <w:vAlign w:val="center"/>
          </w:tcPr>
          <w:p w14:paraId="66F2281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2.1%</w:t>
            </w:r>
          </w:p>
          <w:p w14:paraId="72F8A7D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(1,445/69,903)</w:t>
            </w:r>
          </w:p>
        </w:tc>
      </w:tr>
      <w:tr w:rsidR="00D96B94" w:rsidRPr="00E664F3" w14:paraId="15C7B46E" w14:textId="77777777" w:rsidTr="000550D7">
        <w:trPr>
          <w:trHeight w:val="512"/>
        </w:trPr>
        <w:tc>
          <w:tcPr>
            <w:tcW w:w="4855" w:type="dxa"/>
          </w:tcPr>
          <w:p w14:paraId="18553303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A41.51-SEPSIS D/T ESCHERICHIA COLI [E. COLI]</w:t>
            </w:r>
          </w:p>
        </w:tc>
        <w:tc>
          <w:tcPr>
            <w:tcW w:w="1620" w:type="dxa"/>
          </w:tcPr>
          <w:p w14:paraId="1792B84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1.3% (933/69,903)</w:t>
            </w:r>
          </w:p>
        </w:tc>
        <w:tc>
          <w:tcPr>
            <w:tcW w:w="4320" w:type="dxa"/>
          </w:tcPr>
          <w:p w14:paraId="72B472DA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I11.0-HTN HRT DZ W HRT FAIL</w:t>
            </w:r>
          </w:p>
        </w:tc>
        <w:tc>
          <w:tcPr>
            <w:tcW w:w="1530" w:type="dxa"/>
            <w:vAlign w:val="center"/>
          </w:tcPr>
          <w:p w14:paraId="0FA70717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1.8% (1,273/69,903)</w:t>
            </w:r>
          </w:p>
        </w:tc>
      </w:tr>
      <w:tr w:rsidR="00D96B94" w:rsidRPr="00E664F3" w14:paraId="3A8D649C" w14:textId="77777777" w:rsidTr="000550D7">
        <w:tc>
          <w:tcPr>
            <w:tcW w:w="4855" w:type="dxa"/>
          </w:tcPr>
          <w:p w14:paraId="2961A6D8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J18.9-PN UNSP ORGISM</w:t>
            </w:r>
          </w:p>
        </w:tc>
        <w:tc>
          <w:tcPr>
            <w:tcW w:w="1620" w:type="dxa"/>
          </w:tcPr>
          <w:p w14:paraId="224A7FD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1.3% (878/69,903)</w:t>
            </w:r>
          </w:p>
        </w:tc>
        <w:tc>
          <w:tcPr>
            <w:tcW w:w="4320" w:type="dxa"/>
          </w:tcPr>
          <w:p w14:paraId="1F18217F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A41.51-SEPSIS D/T ESCHERICHIA COLI [E. COLI]</w:t>
            </w:r>
          </w:p>
        </w:tc>
        <w:tc>
          <w:tcPr>
            <w:tcW w:w="1530" w:type="dxa"/>
            <w:vAlign w:val="center"/>
          </w:tcPr>
          <w:p w14:paraId="7BC9C14D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  <w:p w14:paraId="0609A1B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(1,068/69,903)</w:t>
            </w:r>
          </w:p>
        </w:tc>
      </w:tr>
      <w:tr w:rsidR="00D96B94" w:rsidRPr="00E664F3" w14:paraId="2D82F806" w14:textId="77777777" w:rsidTr="000550D7">
        <w:tc>
          <w:tcPr>
            <w:tcW w:w="4855" w:type="dxa"/>
          </w:tcPr>
          <w:p w14:paraId="5D5995E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J96.21-AC&amp;CHR RESP FAIL W HYPOXIA</w:t>
            </w:r>
          </w:p>
        </w:tc>
        <w:tc>
          <w:tcPr>
            <w:tcW w:w="1620" w:type="dxa"/>
          </w:tcPr>
          <w:p w14:paraId="50D99C7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1.2% (840/69,903)</w:t>
            </w:r>
          </w:p>
        </w:tc>
        <w:tc>
          <w:tcPr>
            <w:tcW w:w="4320" w:type="dxa"/>
          </w:tcPr>
          <w:p w14:paraId="47541BE8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N17.9-AC KID FAIL UNSP</w:t>
            </w:r>
          </w:p>
        </w:tc>
        <w:tc>
          <w:tcPr>
            <w:tcW w:w="1530" w:type="dxa"/>
            <w:vAlign w:val="center"/>
          </w:tcPr>
          <w:p w14:paraId="00BF603D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  <w:p w14:paraId="48DBA62D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(1,044/69,903)</w:t>
            </w:r>
          </w:p>
        </w:tc>
      </w:tr>
      <w:tr w:rsidR="00D96B94" w:rsidRPr="00E664F3" w14:paraId="0A693AC9" w14:textId="77777777" w:rsidTr="000550D7">
        <w:tc>
          <w:tcPr>
            <w:tcW w:w="4855" w:type="dxa"/>
          </w:tcPr>
          <w:p w14:paraId="1471BDCC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J96.01-AC RESP FAIL W HYPOXIA</w:t>
            </w:r>
          </w:p>
        </w:tc>
        <w:tc>
          <w:tcPr>
            <w:tcW w:w="1620" w:type="dxa"/>
          </w:tcPr>
          <w:p w14:paraId="6A8AF6C0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1.0% (733/69,903)</w:t>
            </w:r>
          </w:p>
        </w:tc>
        <w:tc>
          <w:tcPr>
            <w:tcW w:w="4320" w:type="dxa"/>
          </w:tcPr>
          <w:p w14:paraId="70291411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J18.9-PN UNSP ORGISM</w:t>
            </w:r>
          </w:p>
        </w:tc>
        <w:tc>
          <w:tcPr>
            <w:tcW w:w="1530" w:type="dxa"/>
            <w:vAlign w:val="center"/>
          </w:tcPr>
          <w:p w14:paraId="72F3B4B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1.3% (931/69,903)</w:t>
            </w:r>
          </w:p>
        </w:tc>
      </w:tr>
      <w:tr w:rsidR="00D96B94" w:rsidRPr="00E664F3" w14:paraId="0A26B364" w14:textId="77777777" w:rsidTr="000550D7">
        <w:tc>
          <w:tcPr>
            <w:tcW w:w="4855" w:type="dxa"/>
          </w:tcPr>
          <w:p w14:paraId="0200E433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F10.231-ALC DEP W WDRAWAL DELRUM</w:t>
            </w:r>
          </w:p>
        </w:tc>
        <w:tc>
          <w:tcPr>
            <w:tcW w:w="1620" w:type="dxa"/>
          </w:tcPr>
          <w:p w14:paraId="773F2E53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0.9% (663/69,903)</w:t>
            </w:r>
          </w:p>
        </w:tc>
        <w:tc>
          <w:tcPr>
            <w:tcW w:w="4320" w:type="dxa"/>
          </w:tcPr>
          <w:p w14:paraId="4DE11007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J69.0-PNEUMONITIS D/T INHAL FOOD&amp;VOMIT</w:t>
            </w:r>
          </w:p>
        </w:tc>
        <w:tc>
          <w:tcPr>
            <w:tcW w:w="1530" w:type="dxa"/>
            <w:vAlign w:val="center"/>
          </w:tcPr>
          <w:p w14:paraId="4E30C04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1.3%</w:t>
            </w:r>
          </w:p>
          <w:p w14:paraId="3F4D0E3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(896/69,903)</w:t>
            </w:r>
          </w:p>
        </w:tc>
      </w:tr>
      <w:tr w:rsidR="00D96B94" w:rsidRPr="00E664F3" w14:paraId="634C8B4B" w14:textId="77777777" w:rsidTr="000550D7">
        <w:tc>
          <w:tcPr>
            <w:tcW w:w="4855" w:type="dxa"/>
          </w:tcPr>
          <w:p w14:paraId="09BCB648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J69.0-PNEUMONITIS D/T INHAL FOOD&amp;VOMIT</w:t>
            </w:r>
          </w:p>
        </w:tc>
        <w:tc>
          <w:tcPr>
            <w:tcW w:w="1620" w:type="dxa"/>
          </w:tcPr>
          <w:p w14:paraId="27A9AF6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0.9% (597/69,903)</w:t>
            </w:r>
          </w:p>
        </w:tc>
        <w:tc>
          <w:tcPr>
            <w:tcW w:w="4320" w:type="dxa"/>
          </w:tcPr>
          <w:p w14:paraId="33BB4562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J44.1-CHRON OBSTR PULM DZ W/EXACERBATION</w:t>
            </w:r>
          </w:p>
        </w:tc>
        <w:tc>
          <w:tcPr>
            <w:tcW w:w="1530" w:type="dxa"/>
            <w:vAlign w:val="center"/>
          </w:tcPr>
          <w:p w14:paraId="32618C3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0.9% (657/69,903)</w:t>
            </w:r>
          </w:p>
        </w:tc>
      </w:tr>
      <w:tr w:rsidR="00D96B94" w:rsidRPr="00E664F3" w14:paraId="54254FEF" w14:textId="77777777" w:rsidTr="000550D7">
        <w:tc>
          <w:tcPr>
            <w:tcW w:w="4855" w:type="dxa"/>
          </w:tcPr>
          <w:p w14:paraId="0A88A560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I21.4-NON-ST ELEV (NSTEMI) MYCARD INFRC</w:t>
            </w:r>
          </w:p>
        </w:tc>
        <w:tc>
          <w:tcPr>
            <w:tcW w:w="1620" w:type="dxa"/>
          </w:tcPr>
          <w:p w14:paraId="373D014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0.8% (544/69,903)</w:t>
            </w:r>
          </w:p>
        </w:tc>
        <w:tc>
          <w:tcPr>
            <w:tcW w:w="4320" w:type="dxa"/>
          </w:tcPr>
          <w:p w14:paraId="3A6703D8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I21.4-NON-ST ELEV (NSTEMI) MYCARD INFRC</w:t>
            </w:r>
          </w:p>
        </w:tc>
        <w:tc>
          <w:tcPr>
            <w:tcW w:w="1530" w:type="dxa"/>
            <w:vAlign w:val="center"/>
          </w:tcPr>
          <w:p w14:paraId="1D0B436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0.9% (607/69,903)</w:t>
            </w:r>
          </w:p>
        </w:tc>
      </w:tr>
      <w:tr w:rsidR="00D96B94" w:rsidRPr="00E664F3" w14:paraId="691AA91C" w14:textId="77777777" w:rsidTr="000550D7">
        <w:tc>
          <w:tcPr>
            <w:tcW w:w="4855" w:type="dxa"/>
          </w:tcPr>
          <w:p w14:paraId="36786049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A41.59-OTH GRAM-NEGATIVE SEPSIS</w:t>
            </w:r>
          </w:p>
        </w:tc>
        <w:tc>
          <w:tcPr>
            <w:tcW w:w="1620" w:type="dxa"/>
          </w:tcPr>
          <w:p w14:paraId="4312AFE7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0.7% (489/69,903)</w:t>
            </w:r>
          </w:p>
        </w:tc>
        <w:tc>
          <w:tcPr>
            <w:tcW w:w="4320" w:type="dxa"/>
          </w:tcPr>
          <w:p w14:paraId="3EF31386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J96.22-AC&amp;CHR RESP FAIL W HYPERCAPNIA</w:t>
            </w:r>
          </w:p>
        </w:tc>
        <w:tc>
          <w:tcPr>
            <w:tcW w:w="1530" w:type="dxa"/>
            <w:vAlign w:val="center"/>
          </w:tcPr>
          <w:p w14:paraId="0E40D70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0.8%</w:t>
            </w:r>
          </w:p>
          <w:p w14:paraId="68859E66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(574/69,903)</w:t>
            </w:r>
          </w:p>
        </w:tc>
      </w:tr>
      <w:tr w:rsidR="00D96B94" w:rsidRPr="00E664F3" w14:paraId="73DF3EC6" w14:textId="77777777" w:rsidTr="000550D7">
        <w:tc>
          <w:tcPr>
            <w:tcW w:w="4855" w:type="dxa"/>
          </w:tcPr>
          <w:p w14:paraId="3ED69341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J44.1-CHRON OBSTR PULM DZ W/EXACERBATION</w:t>
            </w:r>
          </w:p>
        </w:tc>
        <w:tc>
          <w:tcPr>
            <w:tcW w:w="1620" w:type="dxa"/>
          </w:tcPr>
          <w:p w14:paraId="48DBF6A9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0.7% (479/69,903)</w:t>
            </w:r>
          </w:p>
        </w:tc>
        <w:tc>
          <w:tcPr>
            <w:tcW w:w="4320" w:type="dxa"/>
          </w:tcPr>
          <w:p w14:paraId="39928743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A41.59-OTH GRAM-NEGATIVE SEPSIS</w:t>
            </w:r>
          </w:p>
        </w:tc>
        <w:tc>
          <w:tcPr>
            <w:tcW w:w="1530" w:type="dxa"/>
            <w:vAlign w:val="center"/>
          </w:tcPr>
          <w:p w14:paraId="455BF553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0.8% (530/69,903)</w:t>
            </w:r>
          </w:p>
        </w:tc>
      </w:tr>
      <w:tr w:rsidR="00D96B94" w:rsidRPr="00E664F3" w14:paraId="7EFAA09A" w14:textId="77777777" w:rsidTr="000550D7">
        <w:tc>
          <w:tcPr>
            <w:tcW w:w="4855" w:type="dxa"/>
          </w:tcPr>
          <w:p w14:paraId="56783906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K70.31-ALCOHOLIC CIRRHOSIS LIVER W ASCITES</w:t>
            </w:r>
          </w:p>
        </w:tc>
        <w:tc>
          <w:tcPr>
            <w:tcW w:w="1620" w:type="dxa"/>
          </w:tcPr>
          <w:p w14:paraId="5D308833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(438/69,903)</w:t>
            </w:r>
          </w:p>
        </w:tc>
        <w:tc>
          <w:tcPr>
            <w:tcW w:w="4320" w:type="dxa"/>
          </w:tcPr>
          <w:p w14:paraId="29E5F162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F10.239-ALC DEP W WDRAWAL UNSP</w:t>
            </w:r>
          </w:p>
        </w:tc>
        <w:tc>
          <w:tcPr>
            <w:tcW w:w="1530" w:type="dxa"/>
            <w:vAlign w:val="center"/>
          </w:tcPr>
          <w:p w14:paraId="756A02C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0.7% (474/69,903)</w:t>
            </w:r>
          </w:p>
        </w:tc>
      </w:tr>
      <w:tr w:rsidR="00D96B94" w:rsidRPr="00E664F3" w14:paraId="0478FAC8" w14:textId="77777777" w:rsidTr="000550D7">
        <w:tc>
          <w:tcPr>
            <w:tcW w:w="4855" w:type="dxa"/>
          </w:tcPr>
          <w:p w14:paraId="6FF0393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I13.2-HYPER HRT&amp;CKD W HRT FLR&amp;W STG 5 CKD</w:t>
            </w:r>
          </w:p>
        </w:tc>
        <w:tc>
          <w:tcPr>
            <w:tcW w:w="1620" w:type="dxa"/>
          </w:tcPr>
          <w:p w14:paraId="6DD0DEC1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(431/69,903)</w:t>
            </w:r>
          </w:p>
        </w:tc>
        <w:tc>
          <w:tcPr>
            <w:tcW w:w="4320" w:type="dxa"/>
          </w:tcPr>
          <w:p w14:paraId="00FE8D3A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K70.31-ALCOHOLIC CIRRHOSIS LIVER W ASCITES</w:t>
            </w:r>
          </w:p>
        </w:tc>
        <w:tc>
          <w:tcPr>
            <w:tcW w:w="1530" w:type="dxa"/>
            <w:vAlign w:val="center"/>
          </w:tcPr>
          <w:p w14:paraId="407C87F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0.7% (464/69,903)</w:t>
            </w:r>
          </w:p>
        </w:tc>
      </w:tr>
      <w:tr w:rsidR="00D96B94" w:rsidRPr="00E664F3" w14:paraId="1E45A098" w14:textId="77777777" w:rsidTr="000550D7">
        <w:tc>
          <w:tcPr>
            <w:tcW w:w="4855" w:type="dxa"/>
          </w:tcPr>
          <w:p w14:paraId="303986C0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I26.99-OTH PULM EMBLSM WO AC COR PULMONALE</w:t>
            </w:r>
          </w:p>
        </w:tc>
        <w:tc>
          <w:tcPr>
            <w:tcW w:w="1620" w:type="dxa"/>
          </w:tcPr>
          <w:p w14:paraId="29F34127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(391/69,903)</w:t>
            </w:r>
          </w:p>
        </w:tc>
        <w:tc>
          <w:tcPr>
            <w:tcW w:w="4320" w:type="dxa"/>
          </w:tcPr>
          <w:p w14:paraId="741740FE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I26.99-OTH PULM EMBLSM WO AC COR PULMONALE</w:t>
            </w:r>
          </w:p>
        </w:tc>
        <w:tc>
          <w:tcPr>
            <w:tcW w:w="1530" w:type="dxa"/>
            <w:vAlign w:val="center"/>
          </w:tcPr>
          <w:p w14:paraId="3B25499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2084B5F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(448/69,903)</w:t>
            </w:r>
          </w:p>
        </w:tc>
      </w:tr>
      <w:tr w:rsidR="00D96B94" w:rsidRPr="00E664F3" w14:paraId="004808A6" w14:textId="77777777" w:rsidTr="000550D7">
        <w:tc>
          <w:tcPr>
            <w:tcW w:w="4855" w:type="dxa"/>
          </w:tcPr>
          <w:p w14:paraId="702EB537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A41.01-SEPSIS D/T METHCIL SUSCEPT STAPH AURS</w:t>
            </w:r>
          </w:p>
        </w:tc>
        <w:tc>
          <w:tcPr>
            <w:tcW w:w="1620" w:type="dxa"/>
          </w:tcPr>
          <w:p w14:paraId="4AEB028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(390/69,903)</w:t>
            </w:r>
          </w:p>
        </w:tc>
        <w:tc>
          <w:tcPr>
            <w:tcW w:w="4320" w:type="dxa"/>
          </w:tcPr>
          <w:p w14:paraId="34CDD9E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I63.9-CEREB INFRC UNSP</w:t>
            </w:r>
          </w:p>
        </w:tc>
        <w:tc>
          <w:tcPr>
            <w:tcW w:w="1530" w:type="dxa"/>
            <w:vAlign w:val="center"/>
          </w:tcPr>
          <w:p w14:paraId="582E38DB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(447/69,903)</w:t>
            </w:r>
          </w:p>
        </w:tc>
      </w:tr>
      <w:tr w:rsidR="00D96B94" w:rsidRPr="00E664F3" w14:paraId="6284EEF3" w14:textId="77777777" w:rsidTr="000550D7">
        <w:tc>
          <w:tcPr>
            <w:tcW w:w="4855" w:type="dxa"/>
          </w:tcPr>
          <w:p w14:paraId="668068AC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I63.9-CEREB INFRC UNSP</w:t>
            </w:r>
          </w:p>
        </w:tc>
        <w:tc>
          <w:tcPr>
            <w:tcW w:w="1620" w:type="dxa"/>
          </w:tcPr>
          <w:p w14:paraId="673C7A4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162CF92D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(385/69,903)</w:t>
            </w:r>
          </w:p>
        </w:tc>
        <w:tc>
          <w:tcPr>
            <w:tcW w:w="4320" w:type="dxa"/>
          </w:tcPr>
          <w:p w14:paraId="565FE9F8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I13.2-HYPER HRT&amp;CKD W HRT FLR&amp;W STG 5 CKD</w:t>
            </w:r>
          </w:p>
        </w:tc>
        <w:tc>
          <w:tcPr>
            <w:tcW w:w="1530" w:type="dxa"/>
            <w:vAlign w:val="center"/>
          </w:tcPr>
          <w:p w14:paraId="389FB8E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0.6% (442/69,903)</w:t>
            </w:r>
          </w:p>
        </w:tc>
      </w:tr>
      <w:tr w:rsidR="00D96B94" w:rsidRPr="00E664F3" w14:paraId="76B5AAA1" w14:textId="77777777" w:rsidTr="000550D7">
        <w:tc>
          <w:tcPr>
            <w:tcW w:w="4855" w:type="dxa"/>
          </w:tcPr>
          <w:p w14:paraId="20CFBE3D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A41.02-SEPSIS D/T METHCIL RESISTANT STAPH AURS</w:t>
            </w:r>
          </w:p>
        </w:tc>
        <w:tc>
          <w:tcPr>
            <w:tcW w:w="1620" w:type="dxa"/>
          </w:tcPr>
          <w:p w14:paraId="5CC1FB75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18D8946B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(382/69,903)</w:t>
            </w:r>
          </w:p>
        </w:tc>
        <w:tc>
          <w:tcPr>
            <w:tcW w:w="4320" w:type="dxa"/>
          </w:tcPr>
          <w:p w14:paraId="47C28957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A41.02-SEPSIS D/T METHCIL RESISTANT STAPH AURS</w:t>
            </w:r>
          </w:p>
        </w:tc>
        <w:tc>
          <w:tcPr>
            <w:tcW w:w="1530" w:type="dxa"/>
            <w:vAlign w:val="center"/>
          </w:tcPr>
          <w:p w14:paraId="0D1B987D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 (379/69,903)</w:t>
            </w:r>
          </w:p>
        </w:tc>
      </w:tr>
      <w:tr w:rsidR="00D96B94" w:rsidRPr="00E664F3" w14:paraId="7D254C23" w14:textId="77777777" w:rsidTr="000550D7">
        <w:tc>
          <w:tcPr>
            <w:tcW w:w="4855" w:type="dxa"/>
          </w:tcPr>
          <w:p w14:paraId="325FDDAC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N17.0-AC KID FAIL W TUBLR NECR</w:t>
            </w:r>
          </w:p>
        </w:tc>
        <w:tc>
          <w:tcPr>
            <w:tcW w:w="1620" w:type="dxa"/>
          </w:tcPr>
          <w:p w14:paraId="22C7DAA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681B802C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(375/69,903)</w:t>
            </w:r>
          </w:p>
        </w:tc>
        <w:tc>
          <w:tcPr>
            <w:tcW w:w="4320" w:type="dxa"/>
          </w:tcPr>
          <w:p w14:paraId="0210F37A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J96.02-AC RESP FAIL W HYPERCAPNIA</w:t>
            </w:r>
          </w:p>
        </w:tc>
        <w:tc>
          <w:tcPr>
            <w:tcW w:w="1530" w:type="dxa"/>
            <w:vAlign w:val="center"/>
          </w:tcPr>
          <w:p w14:paraId="5F593A7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 (348/69,903)</w:t>
            </w:r>
          </w:p>
        </w:tc>
      </w:tr>
      <w:tr w:rsidR="00D96B94" w:rsidRPr="00E664F3" w14:paraId="1756B553" w14:textId="77777777" w:rsidTr="000550D7">
        <w:tc>
          <w:tcPr>
            <w:tcW w:w="4855" w:type="dxa"/>
          </w:tcPr>
          <w:p w14:paraId="1AE6C830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E11.10-TYPE 2 DIAB MEL W KETOACIDOSIS WO COMA</w:t>
            </w:r>
          </w:p>
        </w:tc>
        <w:tc>
          <w:tcPr>
            <w:tcW w:w="1620" w:type="dxa"/>
          </w:tcPr>
          <w:p w14:paraId="229A9B7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204A6598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(373/69,903)</w:t>
            </w:r>
          </w:p>
        </w:tc>
        <w:tc>
          <w:tcPr>
            <w:tcW w:w="4320" w:type="dxa"/>
          </w:tcPr>
          <w:p w14:paraId="61283163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A41.01-SEPSIS D/T METHCIL SUSCEPT STAPH AURS</w:t>
            </w:r>
          </w:p>
        </w:tc>
        <w:tc>
          <w:tcPr>
            <w:tcW w:w="1530" w:type="dxa"/>
            <w:vAlign w:val="center"/>
          </w:tcPr>
          <w:p w14:paraId="5DFB9381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 (318/69,903)</w:t>
            </w:r>
          </w:p>
        </w:tc>
      </w:tr>
      <w:tr w:rsidR="00D96B94" w:rsidRPr="00E664F3" w14:paraId="6AEEF834" w14:textId="77777777" w:rsidTr="000550D7">
        <w:tc>
          <w:tcPr>
            <w:tcW w:w="4855" w:type="dxa"/>
          </w:tcPr>
          <w:p w14:paraId="7476F57C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F10.239-ALC DEP W WDRAWAL UNSP</w:t>
            </w:r>
          </w:p>
        </w:tc>
        <w:tc>
          <w:tcPr>
            <w:tcW w:w="1620" w:type="dxa"/>
          </w:tcPr>
          <w:p w14:paraId="12B48911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32FAFDC2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(332/69,903)</w:t>
            </w:r>
          </w:p>
        </w:tc>
        <w:tc>
          <w:tcPr>
            <w:tcW w:w="4320" w:type="dxa"/>
          </w:tcPr>
          <w:p w14:paraId="61E5D83C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A41.50-GRAM-NEGATIVE SEPSIS UNSP</w:t>
            </w:r>
          </w:p>
        </w:tc>
        <w:tc>
          <w:tcPr>
            <w:tcW w:w="1530" w:type="dxa"/>
            <w:vAlign w:val="center"/>
          </w:tcPr>
          <w:p w14:paraId="49A5710E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0.4% (302/69,903)</w:t>
            </w:r>
          </w:p>
        </w:tc>
      </w:tr>
      <w:tr w:rsidR="00D96B94" w:rsidRPr="00E664F3" w14:paraId="1215D7F2" w14:textId="77777777" w:rsidTr="000550D7">
        <w:tc>
          <w:tcPr>
            <w:tcW w:w="4855" w:type="dxa"/>
          </w:tcPr>
          <w:p w14:paraId="6CB4E616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J96.22-AC&amp;CHR RESP FAIL W HYPERCAPNIA</w:t>
            </w:r>
          </w:p>
        </w:tc>
        <w:tc>
          <w:tcPr>
            <w:tcW w:w="1620" w:type="dxa"/>
          </w:tcPr>
          <w:p w14:paraId="72EBDC4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5D6EFE4A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(315/69,903)</w:t>
            </w:r>
          </w:p>
        </w:tc>
        <w:tc>
          <w:tcPr>
            <w:tcW w:w="4320" w:type="dxa"/>
          </w:tcPr>
          <w:p w14:paraId="061E3D05" w14:textId="77777777" w:rsidR="00D96B94" w:rsidRPr="00E664F3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K85.90-AC PANCREATITIS WO NECR OR INFCT UNSP</w:t>
            </w:r>
          </w:p>
        </w:tc>
        <w:tc>
          <w:tcPr>
            <w:tcW w:w="1530" w:type="dxa"/>
            <w:vAlign w:val="center"/>
          </w:tcPr>
          <w:p w14:paraId="51179E04" w14:textId="77777777" w:rsidR="00D96B94" w:rsidRPr="00E664F3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4F3">
              <w:rPr>
                <w:rFonts w:ascii="Times New Roman" w:hAnsi="Times New Roman" w:cs="Times New Roman"/>
                <w:sz w:val="20"/>
                <w:szCs w:val="20"/>
              </w:rPr>
              <w:t>0.4% (297/69,903)</w:t>
            </w:r>
          </w:p>
        </w:tc>
      </w:tr>
    </w:tbl>
    <w:p w14:paraId="6B0A263E" w14:textId="77777777" w:rsidR="00D96B94" w:rsidRPr="00A108CA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p w14:paraId="7F6A15BA" w14:textId="77777777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06E7E" w14:textId="77777777" w:rsidR="00D96B94" w:rsidRDefault="00D96B94" w:rsidP="00D96B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2B9D3C" w14:textId="7061493A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lastRenderedPageBreak/>
        <w:t xml:space="preserve">Table </w:t>
      </w:r>
      <w:r w:rsidR="00AC04F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Most common patient care pathways</w:t>
      </w:r>
      <w:r w:rsidRPr="00A10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surgical patients with and without unplanned ICU admission after matching.</w:t>
      </w:r>
    </w:p>
    <w:p w14:paraId="3A3BC8E2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5125"/>
        <w:gridCol w:w="1314"/>
        <w:gridCol w:w="4986"/>
        <w:gridCol w:w="1525"/>
      </w:tblGrid>
      <w:tr w:rsidR="00D96B94" w:rsidRPr="00C05F3A" w14:paraId="75B1A681" w14:textId="77777777" w:rsidTr="000550D7">
        <w:tc>
          <w:tcPr>
            <w:tcW w:w="6439" w:type="dxa"/>
            <w:gridSpan w:val="2"/>
          </w:tcPr>
          <w:p w14:paraId="229667E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 Patients with Unplanned ICU Admission</w:t>
            </w:r>
          </w:p>
        </w:tc>
        <w:tc>
          <w:tcPr>
            <w:tcW w:w="6511" w:type="dxa"/>
            <w:gridSpan w:val="2"/>
          </w:tcPr>
          <w:p w14:paraId="7F1C248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 Patients without Unplanned ICU Admission</w:t>
            </w:r>
          </w:p>
        </w:tc>
      </w:tr>
      <w:tr w:rsidR="00D96B94" w:rsidRPr="00C05F3A" w14:paraId="47CC2C99" w14:textId="77777777" w:rsidTr="000550D7">
        <w:tc>
          <w:tcPr>
            <w:tcW w:w="5125" w:type="dxa"/>
          </w:tcPr>
          <w:p w14:paraId="3B4D98E0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 Pathway</w:t>
            </w:r>
          </w:p>
        </w:tc>
        <w:tc>
          <w:tcPr>
            <w:tcW w:w="1314" w:type="dxa"/>
          </w:tcPr>
          <w:p w14:paraId="2AEEA68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  <w:tc>
          <w:tcPr>
            <w:tcW w:w="4986" w:type="dxa"/>
          </w:tcPr>
          <w:p w14:paraId="2076C0F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 Pathway</w:t>
            </w:r>
          </w:p>
        </w:tc>
        <w:tc>
          <w:tcPr>
            <w:tcW w:w="1525" w:type="dxa"/>
          </w:tcPr>
          <w:p w14:paraId="06D58140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</w:tr>
      <w:tr w:rsidR="00D96B94" w:rsidRPr="00C05F3A" w14:paraId="318973DB" w14:textId="77777777" w:rsidTr="000550D7">
        <w:tc>
          <w:tcPr>
            <w:tcW w:w="5125" w:type="dxa"/>
          </w:tcPr>
          <w:p w14:paraId="7ED7B3D5" w14:textId="4B4ACD70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8A2FB2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341AF2CF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5.1%</w:t>
            </w:r>
          </w:p>
          <w:p w14:paraId="08E1AF91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(625/12,321)</w:t>
            </w:r>
          </w:p>
        </w:tc>
        <w:tc>
          <w:tcPr>
            <w:tcW w:w="4986" w:type="dxa"/>
          </w:tcPr>
          <w:p w14:paraId="55190246" w14:textId="5C895B11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3B7924E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21.2% (2,618/12,321)</w:t>
            </w:r>
          </w:p>
        </w:tc>
      </w:tr>
      <w:tr w:rsidR="00D96B94" w:rsidRPr="00C05F3A" w14:paraId="62D5B652" w14:textId="77777777" w:rsidTr="000550D7">
        <w:tc>
          <w:tcPr>
            <w:tcW w:w="5125" w:type="dxa"/>
          </w:tcPr>
          <w:p w14:paraId="012E6C68" w14:textId="691A42FC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6D018F12" w14:textId="77777777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6FDA95B5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4.8%</w:t>
            </w:r>
          </w:p>
          <w:p w14:paraId="2FAE22F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(592/12,321)</w:t>
            </w:r>
          </w:p>
        </w:tc>
        <w:tc>
          <w:tcPr>
            <w:tcW w:w="4986" w:type="dxa"/>
          </w:tcPr>
          <w:p w14:paraId="4680FC7B" w14:textId="70EBA11D" w:rsidR="00D96B94" w:rsidRPr="00C05F3A" w:rsidRDefault="00E75AD0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5D62D9D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9.9%</w:t>
            </w:r>
          </w:p>
          <w:p w14:paraId="344C012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(1,225/12,321)</w:t>
            </w:r>
          </w:p>
        </w:tc>
      </w:tr>
      <w:tr w:rsidR="00D96B94" w:rsidRPr="00C05F3A" w14:paraId="43CA3FBB" w14:textId="77777777" w:rsidTr="000550D7">
        <w:tc>
          <w:tcPr>
            <w:tcW w:w="5125" w:type="dxa"/>
          </w:tcPr>
          <w:p w14:paraId="3BC0509D" w14:textId="3E9305CB" w:rsidR="00D96B94" w:rsidRPr="00C05F3A" w:rsidRDefault="00E75AD0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5BE1754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4.8%</w:t>
            </w:r>
          </w:p>
          <w:p w14:paraId="735DAB6A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(586/12,321)</w:t>
            </w:r>
          </w:p>
        </w:tc>
        <w:tc>
          <w:tcPr>
            <w:tcW w:w="4986" w:type="dxa"/>
          </w:tcPr>
          <w:p w14:paraId="6B85F44C" w14:textId="4CF16D66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0CF9EBF1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9.9%</w:t>
            </w:r>
          </w:p>
          <w:p w14:paraId="6ADD386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(1,217/12,321)</w:t>
            </w:r>
          </w:p>
        </w:tc>
      </w:tr>
      <w:tr w:rsidR="00D96B94" w:rsidRPr="00C05F3A" w14:paraId="6A0F742E" w14:textId="77777777" w:rsidTr="000550D7">
        <w:tc>
          <w:tcPr>
            <w:tcW w:w="5125" w:type="dxa"/>
          </w:tcPr>
          <w:p w14:paraId="40FBC146" w14:textId="199B0777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15327A31" w14:textId="77777777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4C866285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4.3% (529/12,321)</w:t>
            </w:r>
          </w:p>
        </w:tc>
        <w:tc>
          <w:tcPr>
            <w:tcW w:w="4986" w:type="dxa"/>
          </w:tcPr>
          <w:p w14:paraId="5A7E7569" w14:textId="44E87D36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406B28F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5.4% (662/12,321)</w:t>
            </w:r>
          </w:p>
        </w:tc>
      </w:tr>
      <w:tr w:rsidR="00D96B94" w:rsidRPr="00C05F3A" w14:paraId="28EEC0B0" w14:textId="77777777" w:rsidTr="000550D7">
        <w:tc>
          <w:tcPr>
            <w:tcW w:w="5125" w:type="dxa"/>
          </w:tcPr>
          <w:p w14:paraId="6DE8EA7D" w14:textId="0F1F4E82" w:rsidR="00D96B94" w:rsidRDefault="00D96B94" w:rsidP="000550D7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</w:p>
          <w:p w14:paraId="1B78BF30" w14:textId="77777777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024B5EFF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3.7% (458/12,321)</w:t>
            </w:r>
          </w:p>
        </w:tc>
        <w:tc>
          <w:tcPr>
            <w:tcW w:w="4986" w:type="dxa"/>
          </w:tcPr>
          <w:p w14:paraId="208805D9" w14:textId="6A63C43C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1D552BEE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4.2%</w:t>
            </w:r>
          </w:p>
          <w:p w14:paraId="678308A0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(522/12,321)</w:t>
            </w:r>
          </w:p>
        </w:tc>
      </w:tr>
      <w:tr w:rsidR="00D96B94" w:rsidRPr="00C05F3A" w14:paraId="567519EA" w14:textId="77777777" w:rsidTr="000550D7">
        <w:tc>
          <w:tcPr>
            <w:tcW w:w="5125" w:type="dxa"/>
          </w:tcPr>
          <w:p w14:paraId="6A62DC41" w14:textId="1DAAEB02" w:rsidR="00D96B94" w:rsidRPr="00C05F3A" w:rsidRDefault="00E75AD0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6DA88BE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2.7%</w:t>
            </w:r>
          </w:p>
          <w:p w14:paraId="760C9C32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(331/12,321)</w:t>
            </w:r>
          </w:p>
        </w:tc>
        <w:tc>
          <w:tcPr>
            <w:tcW w:w="4986" w:type="dxa"/>
          </w:tcPr>
          <w:p w14:paraId="5CD124AC" w14:textId="2E3F8B64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5E78B3B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3.9%</w:t>
            </w:r>
          </w:p>
          <w:p w14:paraId="5793A6D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(480/12,321)</w:t>
            </w:r>
          </w:p>
        </w:tc>
      </w:tr>
      <w:tr w:rsidR="00D96B94" w:rsidRPr="00C05F3A" w14:paraId="2B0E063E" w14:textId="77777777" w:rsidTr="000550D7">
        <w:tc>
          <w:tcPr>
            <w:tcW w:w="5125" w:type="dxa"/>
          </w:tcPr>
          <w:p w14:paraId="65701799" w14:textId="000A9740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1846308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2.4% (300/12,321)</w:t>
            </w:r>
          </w:p>
        </w:tc>
        <w:tc>
          <w:tcPr>
            <w:tcW w:w="4986" w:type="dxa"/>
          </w:tcPr>
          <w:p w14:paraId="57BFC298" w14:textId="45D50D8D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7299131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3.0%</w:t>
            </w:r>
          </w:p>
          <w:p w14:paraId="757F2DD4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(373/12,321)</w:t>
            </w:r>
          </w:p>
        </w:tc>
      </w:tr>
      <w:tr w:rsidR="00D96B94" w:rsidRPr="00C05F3A" w14:paraId="1A4F8D32" w14:textId="77777777" w:rsidTr="000550D7">
        <w:tc>
          <w:tcPr>
            <w:tcW w:w="5125" w:type="dxa"/>
          </w:tcPr>
          <w:p w14:paraId="54124579" w14:textId="546F9123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314" w:type="dxa"/>
            <w:vAlign w:val="center"/>
          </w:tcPr>
          <w:p w14:paraId="5C0021B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2.4% (298/12,321)</w:t>
            </w:r>
          </w:p>
        </w:tc>
        <w:tc>
          <w:tcPr>
            <w:tcW w:w="4986" w:type="dxa"/>
          </w:tcPr>
          <w:p w14:paraId="0C19BBB4" w14:textId="7B2F5021" w:rsidR="00D96B94" w:rsidRPr="00C05F3A" w:rsidRDefault="00E75AD0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52429C8A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2.6%</w:t>
            </w:r>
          </w:p>
          <w:p w14:paraId="607C4428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(321/12,321)</w:t>
            </w:r>
          </w:p>
        </w:tc>
      </w:tr>
      <w:tr w:rsidR="00D96B94" w:rsidRPr="00C05F3A" w14:paraId="480D8CED" w14:textId="77777777" w:rsidTr="000550D7">
        <w:tc>
          <w:tcPr>
            <w:tcW w:w="5125" w:type="dxa"/>
          </w:tcPr>
          <w:p w14:paraId="78E888C2" w14:textId="72645068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0BD37344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2.4% (296/12,321)</w:t>
            </w:r>
          </w:p>
        </w:tc>
        <w:tc>
          <w:tcPr>
            <w:tcW w:w="4986" w:type="dxa"/>
          </w:tcPr>
          <w:p w14:paraId="49F9A3B0" w14:textId="3E55569C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09096252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2.1% (257/12,321)</w:t>
            </w:r>
          </w:p>
        </w:tc>
      </w:tr>
      <w:tr w:rsidR="00D96B94" w:rsidRPr="00C05F3A" w14:paraId="1A1EDDF2" w14:textId="77777777" w:rsidTr="000550D7">
        <w:tc>
          <w:tcPr>
            <w:tcW w:w="5125" w:type="dxa"/>
          </w:tcPr>
          <w:p w14:paraId="4AE42F39" w14:textId="700E51AB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314" w:type="dxa"/>
            <w:vAlign w:val="center"/>
          </w:tcPr>
          <w:p w14:paraId="2EF4705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2.4% (290/12,321)</w:t>
            </w:r>
          </w:p>
        </w:tc>
        <w:tc>
          <w:tcPr>
            <w:tcW w:w="4986" w:type="dxa"/>
          </w:tcPr>
          <w:p w14:paraId="728713F2" w14:textId="2F50C1E2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4315104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(250/12,321)</w:t>
            </w:r>
          </w:p>
        </w:tc>
      </w:tr>
      <w:tr w:rsidR="00D96B94" w:rsidRPr="00C05F3A" w14:paraId="1FB0BA55" w14:textId="77777777" w:rsidTr="000550D7">
        <w:tc>
          <w:tcPr>
            <w:tcW w:w="5125" w:type="dxa"/>
          </w:tcPr>
          <w:p w14:paraId="2D355871" w14:textId="2E0FB509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728EC47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1.6% (195/12,321)</w:t>
            </w:r>
          </w:p>
        </w:tc>
        <w:tc>
          <w:tcPr>
            <w:tcW w:w="4986" w:type="dxa"/>
          </w:tcPr>
          <w:p w14:paraId="37A22ECB" w14:textId="565A76F8" w:rsidR="00D96B94" w:rsidRPr="00E75AD0" w:rsidRDefault="00D96B94" w:rsidP="00E75AD0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E75AD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3E9E98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2.0%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(248/12,321)</w:t>
            </w:r>
          </w:p>
        </w:tc>
      </w:tr>
      <w:tr w:rsidR="00D96B94" w:rsidRPr="00C05F3A" w14:paraId="622A387B" w14:textId="77777777" w:rsidTr="000550D7">
        <w:tc>
          <w:tcPr>
            <w:tcW w:w="5125" w:type="dxa"/>
          </w:tcPr>
          <w:p w14:paraId="59E923FF" w14:textId="587515D9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6016D4A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  <w:p w14:paraId="66E94E3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(188/12,321)</w:t>
            </w:r>
          </w:p>
        </w:tc>
        <w:tc>
          <w:tcPr>
            <w:tcW w:w="4986" w:type="dxa"/>
          </w:tcPr>
          <w:p w14:paraId="1F6B0A6C" w14:textId="4A8D86E9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87B94A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  <w:p w14:paraId="6803503E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(218/12,321)</w:t>
            </w:r>
          </w:p>
        </w:tc>
      </w:tr>
      <w:tr w:rsidR="00D96B94" w:rsidRPr="00C05F3A" w14:paraId="4E49BD90" w14:textId="77777777" w:rsidTr="000550D7">
        <w:tc>
          <w:tcPr>
            <w:tcW w:w="5125" w:type="dxa"/>
          </w:tcPr>
          <w:p w14:paraId="08C5BE59" w14:textId="0F422BE1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252412E2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1.4%</w:t>
            </w:r>
          </w:p>
          <w:p w14:paraId="73F52491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(178/12,321)</w:t>
            </w:r>
          </w:p>
        </w:tc>
        <w:tc>
          <w:tcPr>
            <w:tcW w:w="4986" w:type="dxa"/>
          </w:tcPr>
          <w:p w14:paraId="1E88BEEC" w14:textId="4BAB8D71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7F111B1A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1.3%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(165/12,321)</w:t>
            </w:r>
          </w:p>
        </w:tc>
      </w:tr>
      <w:tr w:rsidR="00D96B94" w:rsidRPr="00C05F3A" w14:paraId="6DC4C7A0" w14:textId="77777777" w:rsidTr="000550D7">
        <w:tc>
          <w:tcPr>
            <w:tcW w:w="5125" w:type="dxa"/>
          </w:tcPr>
          <w:p w14:paraId="00ACE9F2" w14:textId="69B1919A" w:rsidR="00D96B94" w:rsidRPr="005E5D6D" w:rsidRDefault="00D96B94" w:rsidP="005E5D6D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04978EE8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1.4% (178/12,321)</w:t>
            </w:r>
          </w:p>
        </w:tc>
        <w:tc>
          <w:tcPr>
            <w:tcW w:w="4986" w:type="dxa"/>
          </w:tcPr>
          <w:p w14:paraId="45521148" w14:textId="7E0ED5B5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786DC290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1.1%</w:t>
            </w:r>
          </w:p>
          <w:p w14:paraId="25CE133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(141/12,321)</w:t>
            </w:r>
          </w:p>
        </w:tc>
      </w:tr>
      <w:tr w:rsidR="00D96B94" w:rsidRPr="00C05F3A" w14:paraId="4098DAD3" w14:textId="77777777" w:rsidTr="000550D7">
        <w:tc>
          <w:tcPr>
            <w:tcW w:w="5125" w:type="dxa"/>
          </w:tcPr>
          <w:p w14:paraId="61AB34E2" w14:textId="17FB1B24" w:rsidR="00D96B94" w:rsidRPr="005E5D6D" w:rsidRDefault="00D96B94" w:rsidP="005E5D6D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0018A4D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1.2% (145/12,321)</w:t>
            </w:r>
          </w:p>
        </w:tc>
        <w:tc>
          <w:tcPr>
            <w:tcW w:w="4986" w:type="dxa"/>
          </w:tcPr>
          <w:p w14:paraId="4C794ED5" w14:textId="7E786BF1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4D22316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1.1%</w:t>
            </w:r>
          </w:p>
          <w:p w14:paraId="6C98E512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(135/12,321)</w:t>
            </w:r>
          </w:p>
        </w:tc>
      </w:tr>
      <w:tr w:rsidR="00D96B94" w:rsidRPr="00C05F3A" w14:paraId="36DC537F" w14:textId="77777777" w:rsidTr="000550D7">
        <w:tc>
          <w:tcPr>
            <w:tcW w:w="5125" w:type="dxa"/>
          </w:tcPr>
          <w:p w14:paraId="430FB116" w14:textId="4DA99791" w:rsidR="00D96B94" w:rsidRPr="00C05F3A" w:rsidRDefault="005E5D6D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4C096A10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1.2%</w:t>
            </w:r>
          </w:p>
          <w:p w14:paraId="2036D62F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(144/12,321)</w:t>
            </w:r>
          </w:p>
        </w:tc>
        <w:tc>
          <w:tcPr>
            <w:tcW w:w="4986" w:type="dxa"/>
          </w:tcPr>
          <w:p w14:paraId="72C391E7" w14:textId="738107A3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53C13A0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1.0% (119/12,321)</w:t>
            </w:r>
          </w:p>
        </w:tc>
      </w:tr>
      <w:tr w:rsidR="00D96B94" w:rsidRPr="00C05F3A" w14:paraId="0698A5A4" w14:textId="77777777" w:rsidTr="000550D7">
        <w:tc>
          <w:tcPr>
            <w:tcW w:w="5125" w:type="dxa"/>
          </w:tcPr>
          <w:p w14:paraId="3D7BFC03" w14:textId="2D24233F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587FE6D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1.1%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(141/12,321)</w:t>
            </w:r>
          </w:p>
        </w:tc>
        <w:tc>
          <w:tcPr>
            <w:tcW w:w="4986" w:type="dxa"/>
          </w:tcPr>
          <w:p w14:paraId="3DC89C14" w14:textId="7AED4B56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5E5D6D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525" w:type="dxa"/>
            <w:vAlign w:val="center"/>
          </w:tcPr>
          <w:p w14:paraId="5418856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4BC2ADF6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(87/12,321)</w:t>
            </w:r>
          </w:p>
        </w:tc>
      </w:tr>
      <w:tr w:rsidR="00D96B94" w:rsidRPr="00C05F3A" w14:paraId="5DCAE10E" w14:textId="77777777" w:rsidTr="000550D7">
        <w:tc>
          <w:tcPr>
            <w:tcW w:w="5125" w:type="dxa"/>
          </w:tcPr>
          <w:p w14:paraId="29172DF1" w14:textId="3B36BE8E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F564E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794A3437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0.9% (112/12,321)</w:t>
            </w:r>
          </w:p>
        </w:tc>
        <w:tc>
          <w:tcPr>
            <w:tcW w:w="4986" w:type="dxa"/>
          </w:tcPr>
          <w:p w14:paraId="2EC20EA1" w14:textId="31F22F0A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F564E0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5B7F8A6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 (85/12,321)</w:t>
            </w:r>
          </w:p>
        </w:tc>
      </w:tr>
      <w:tr w:rsidR="00D96B94" w:rsidRPr="00C05F3A" w14:paraId="7E689156" w14:textId="77777777" w:rsidTr="000550D7">
        <w:tc>
          <w:tcPr>
            <w:tcW w:w="5125" w:type="dxa"/>
          </w:tcPr>
          <w:p w14:paraId="72902D2A" w14:textId="64B80BB6" w:rsidR="00D96B94" w:rsidRPr="00601939" w:rsidRDefault="00D96B94" w:rsidP="00601939">
            <w:pPr>
              <w:rPr>
                <w:rFonts w:ascii="Wingdings" w:eastAsia="Wingdings" w:hAnsi="Wingdings" w:cs="Wingdings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202196A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0.8%</w:t>
            </w:r>
          </w:p>
          <w:p w14:paraId="439E2C6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(103/12,321)</w:t>
            </w:r>
          </w:p>
        </w:tc>
        <w:tc>
          <w:tcPr>
            <w:tcW w:w="4986" w:type="dxa"/>
          </w:tcPr>
          <w:p w14:paraId="261A8F83" w14:textId="6704B0B0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400667C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 (81/12,321)</w:t>
            </w:r>
          </w:p>
        </w:tc>
      </w:tr>
      <w:tr w:rsidR="00D96B94" w:rsidRPr="00C05F3A" w14:paraId="5D77B08F" w14:textId="77777777" w:rsidTr="000550D7">
        <w:tc>
          <w:tcPr>
            <w:tcW w:w="5125" w:type="dxa"/>
          </w:tcPr>
          <w:p w14:paraId="0C9C9ED6" w14:textId="77080039" w:rsidR="00D96B94" w:rsidRPr="00C05F3A" w:rsidRDefault="00601939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314" w:type="dxa"/>
            <w:vAlign w:val="center"/>
          </w:tcPr>
          <w:p w14:paraId="6F861E54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0.8% (102/12,321)</w:t>
            </w:r>
          </w:p>
        </w:tc>
        <w:tc>
          <w:tcPr>
            <w:tcW w:w="4986" w:type="dxa"/>
          </w:tcPr>
          <w:p w14:paraId="07466B43" w14:textId="02A4345D" w:rsidR="00D96B94" w:rsidRPr="00C05F3A" w:rsidRDefault="00601939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338DAEC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0.6% (80/12,321)</w:t>
            </w:r>
          </w:p>
        </w:tc>
      </w:tr>
      <w:tr w:rsidR="00D96B94" w:rsidRPr="00C05F3A" w14:paraId="0824BE1A" w14:textId="77777777" w:rsidTr="000550D7">
        <w:tc>
          <w:tcPr>
            <w:tcW w:w="5125" w:type="dxa"/>
          </w:tcPr>
          <w:p w14:paraId="53BD3FBB" w14:textId="7FA619C3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314" w:type="dxa"/>
            <w:vAlign w:val="center"/>
          </w:tcPr>
          <w:p w14:paraId="1E42C45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027354E4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(92/12,321)</w:t>
            </w:r>
          </w:p>
        </w:tc>
        <w:tc>
          <w:tcPr>
            <w:tcW w:w="4986" w:type="dxa"/>
          </w:tcPr>
          <w:p w14:paraId="1D8C580B" w14:textId="3FAB42E1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2C1A4DB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0.6% (77/12,321)</w:t>
            </w:r>
          </w:p>
        </w:tc>
      </w:tr>
      <w:tr w:rsidR="00D96B94" w:rsidRPr="00C05F3A" w14:paraId="258FDCBF" w14:textId="77777777" w:rsidTr="000550D7">
        <w:tc>
          <w:tcPr>
            <w:tcW w:w="5125" w:type="dxa"/>
          </w:tcPr>
          <w:p w14:paraId="049DA3A5" w14:textId="109C14BE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2E9BAD4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25529F49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(91/12,321)</w:t>
            </w:r>
          </w:p>
        </w:tc>
        <w:tc>
          <w:tcPr>
            <w:tcW w:w="4986" w:type="dxa"/>
          </w:tcPr>
          <w:p w14:paraId="6DB572FB" w14:textId="1E487701" w:rsidR="00D96B94" w:rsidRPr="00C05F3A" w:rsidRDefault="00601939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="00D96B94"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D96B94"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6509019D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0.6% (71/12,321)</w:t>
            </w:r>
          </w:p>
        </w:tc>
      </w:tr>
      <w:tr w:rsidR="00D96B94" w:rsidRPr="00C05F3A" w14:paraId="5BE7D2E8" w14:textId="77777777" w:rsidTr="000550D7">
        <w:tc>
          <w:tcPr>
            <w:tcW w:w="5125" w:type="dxa"/>
          </w:tcPr>
          <w:p w14:paraId="1B1456C4" w14:textId="6BADD5A6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76516CB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2CC40484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(89/12,321)</w:t>
            </w:r>
          </w:p>
        </w:tc>
        <w:tc>
          <w:tcPr>
            <w:tcW w:w="4986" w:type="dxa"/>
          </w:tcPr>
          <w:p w14:paraId="76EE0E99" w14:textId="603C93E0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TELEMETRY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25B2EAD6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0.5% (67/12,321)</w:t>
            </w:r>
          </w:p>
        </w:tc>
      </w:tr>
      <w:tr w:rsidR="00D96B94" w:rsidRPr="00C05F3A" w14:paraId="679D4940" w14:textId="77777777" w:rsidTr="000550D7">
        <w:tc>
          <w:tcPr>
            <w:tcW w:w="5125" w:type="dxa"/>
          </w:tcPr>
          <w:p w14:paraId="6792ECD7" w14:textId="53C4FB55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0A94D6CA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0.7% (84/12,321)</w:t>
            </w:r>
          </w:p>
        </w:tc>
        <w:tc>
          <w:tcPr>
            <w:tcW w:w="4986" w:type="dxa"/>
          </w:tcPr>
          <w:p w14:paraId="0B00BF54" w14:textId="39E63C0A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525" w:type="dxa"/>
            <w:vAlign w:val="center"/>
          </w:tcPr>
          <w:p w14:paraId="36B8B8F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0.5% (61/12,321)</w:t>
            </w:r>
          </w:p>
        </w:tc>
      </w:tr>
      <w:tr w:rsidR="00D96B94" w:rsidRPr="00C05F3A" w14:paraId="6B44D403" w14:textId="77777777" w:rsidTr="000550D7">
        <w:tc>
          <w:tcPr>
            <w:tcW w:w="5125" w:type="dxa"/>
          </w:tcPr>
          <w:p w14:paraId="181014D0" w14:textId="439C9024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discharged</w:t>
            </w:r>
          </w:p>
        </w:tc>
        <w:tc>
          <w:tcPr>
            <w:tcW w:w="1314" w:type="dxa"/>
            <w:vAlign w:val="center"/>
          </w:tcPr>
          <w:p w14:paraId="3BFB2D01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2DFA571B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(78/12,321)</w:t>
            </w:r>
          </w:p>
        </w:tc>
        <w:tc>
          <w:tcPr>
            <w:tcW w:w="4986" w:type="dxa"/>
          </w:tcPr>
          <w:p w14:paraId="77EC752E" w14:textId="3FA99CEB" w:rsidR="00D96B94" w:rsidRPr="00C05F3A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MED/SURG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="00601939">
              <w:rPr>
                <w:rFonts w:ascii="Times New Roman" w:hAnsi="Times New Roman" w:cs="Times New Roman"/>
                <w:sz w:val="20"/>
                <w:szCs w:val="20"/>
              </w:rPr>
              <w:t>SURGERY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ICU</w:t>
            </w:r>
            <w:r w:rsidRPr="00EC2451">
              <w:rPr>
                <w:rFonts w:ascii="Wingdings" w:eastAsia="Wingdings" w:hAnsi="Wingdings" w:cs="Wingdings"/>
                <w:sz w:val="20"/>
                <w:szCs w:val="20"/>
              </w:rPr>
              <w:t>à</w:t>
            </w: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expired</w:t>
            </w:r>
          </w:p>
        </w:tc>
        <w:tc>
          <w:tcPr>
            <w:tcW w:w="1525" w:type="dxa"/>
            <w:vAlign w:val="center"/>
          </w:tcPr>
          <w:p w14:paraId="455865C3" w14:textId="77777777" w:rsidR="00D96B94" w:rsidRPr="00C05F3A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F3A">
              <w:rPr>
                <w:rFonts w:ascii="Times New Roman" w:hAnsi="Times New Roman" w:cs="Times New Roman"/>
                <w:sz w:val="20"/>
                <w:szCs w:val="20"/>
              </w:rPr>
              <w:t>0.5% (59/12,321)</w:t>
            </w:r>
          </w:p>
        </w:tc>
      </w:tr>
    </w:tbl>
    <w:p w14:paraId="4A865FB0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1D2A8" w14:textId="77777777" w:rsidR="00D96B94" w:rsidRDefault="00D96B94" w:rsidP="00D96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CB4A33" w14:textId="309CEC25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lastRenderedPageBreak/>
        <w:t xml:space="preserve">Table </w:t>
      </w:r>
      <w:r w:rsidR="00AC04F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Most common primary diagnoses for surgical patients with and without unplanned ICU admission after matching.</w:t>
      </w:r>
    </w:p>
    <w:p w14:paraId="1FEA7832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415" w:type="dxa"/>
        <w:tblLook w:val="04A0" w:firstRow="1" w:lastRow="0" w:firstColumn="1" w:lastColumn="0" w:noHBand="0" w:noVBand="1"/>
      </w:tblPr>
      <w:tblGrid>
        <w:gridCol w:w="5210"/>
        <w:gridCol w:w="1405"/>
        <w:gridCol w:w="4395"/>
        <w:gridCol w:w="1405"/>
      </w:tblGrid>
      <w:tr w:rsidR="00D96B94" w:rsidRPr="004E34A5" w14:paraId="7F502DEA" w14:textId="77777777" w:rsidTr="000550D7">
        <w:tc>
          <w:tcPr>
            <w:tcW w:w="6655" w:type="dxa"/>
            <w:gridSpan w:val="2"/>
          </w:tcPr>
          <w:p w14:paraId="0111DEB3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 Patients with Unplanned ICU Admission</w:t>
            </w:r>
          </w:p>
        </w:tc>
        <w:tc>
          <w:tcPr>
            <w:tcW w:w="5760" w:type="dxa"/>
            <w:gridSpan w:val="2"/>
          </w:tcPr>
          <w:p w14:paraId="259925E9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Surgical Patients without Unplanned ICU Admission</w:t>
            </w:r>
          </w:p>
        </w:tc>
      </w:tr>
      <w:tr w:rsidR="00D96B94" w:rsidRPr="004E34A5" w14:paraId="2637BEB3" w14:textId="77777777" w:rsidTr="000550D7">
        <w:tc>
          <w:tcPr>
            <w:tcW w:w="5305" w:type="dxa"/>
          </w:tcPr>
          <w:p w14:paraId="41FE6048" w14:textId="26FE05AE" w:rsidR="00D96B94" w:rsidRPr="004E34A5" w:rsidRDefault="001E0B67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Diagnosis Code - Description</w:t>
            </w:r>
          </w:p>
        </w:tc>
        <w:tc>
          <w:tcPr>
            <w:tcW w:w="1350" w:type="dxa"/>
            <w:vAlign w:val="center"/>
          </w:tcPr>
          <w:p w14:paraId="56C08C89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  <w:tc>
          <w:tcPr>
            <w:tcW w:w="4474" w:type="dxa"/>
          </w:tcPr>
          <w:p w14:paraId="33DC5091" w14:textId="17E49150" w:rsidR="00D96B94" w:rsidRPr="004E34A5" w:rsidRDefault="001E0B67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B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 Diagnosis Code - Description</w:t>
            </w:r>
          </w:p>
        </w:tc>
        <w:tc>
          <w:tcPr>
            <w:tcW w:w="1286" w:type="dxa"/>
            <w:vAlign w:val="center"/>
          </w:tcPr>
          <w:p w14:paraId="260B9AA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 of Patients (n/N)</w:t>
            </w:r>
          </w:p>
        </w:tc>
      </w:tr>
      <w:tr w:rsidR="00D96B94" w:rsidRPr="004E34A5" w14:paraId="4C2A1E20" w14:textId="77777777" w:rsidTr="000550D7">
        <w:tc>
          <w:tcPr>
            <w:tcW w:w="5305" w:type="dxa"/>
          </w:tcPr>
          <w:p w14:paraId="439B92F2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A41.9-SEPSIS UNSP ORGISM</w:t>
            </w:r>
          </w:p>
        </w:tc>
        <w:tc>
          <w:tcPr>
            <w:tcW w:w="1350" w:type="dxa"/>
            <w:vAlign w:val="center"/>
          </w:tcPr>
          <w:p w14:paraId="4261376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12.5%</w:t>
            </w:r>
          </w:p>
          <w:p w14:paraId="2697ADC2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(1,541/12,321)</w:t>
            </w:r>
          </w:p>
        </w:tc>
        <w:tc>
          <w:tcPr>
            <w:tcW w:w="4474" w:type="dxa"/>
          </w:tcPr>
          <w:p w14:paraId="23F1B38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A41.9-SEPSIS UNSP ORGISM</w:t>
            </w:r>
          </w:p>
        </w:tc>
        <w:tc>
          <w:tcPr>
            <w:tcW w:w="1286" w:type="dxa"/>
            <w:vAlign w:val="center"/>
          </w:tcPr>
          <w:p w14:paraId="0A8244C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13.8%</w:t>
            </w:r>
          </w:p>
          <w:p w14:paraId="42943E62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(1,695/12,321)</w:t>
            </w:r>
          </w:p>
        </w:tc>
      </w:tr>
      <w:tr w:rsidR="00D96B94" w:rsidRPr="004E34A5" w14:paraId="5DA7B59A" w14:textId="77777777" w:rsidTr="000550D7">
        <w:tc>
          <w:tcPr>
            <w:tcW w:w="5305" w:type="dxa"/>
          </w:tcPr>
          <w:p w14:paraId="06D29A61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U07.1-COVID-19</w:t>
            </w:r>
          </w:p>
        </w:tc>
        <w:tc>
          <w:tcPr>
            <w:tcW w:w="1350" w:type="dxa"/>
            <w:vAlign w:val="center"/>
          </w:tcPr>
          <w:p w14:paraId="58792C2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3.5%</w:t>
            </w:r>
          </w:p>
          <w:p w14:paraId="3BA0388D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(430/12,321)</w:t>
            </w:r>
          </w:p>
        </w:tc>
        <w:tc>
          <w:tcPr>
            <w:tcW w:w="4474" w:type="dxa"/>
          </w:tcPr>
          <w:p w14:paraId="0CA64547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A41.51-SEPSIS D/T ESCHERICHIA COLI [E. COLI]</w:t>
            </w:r>
          </w:p>
        </w:tc>
        <w:tc>
          <w:tcPr>
            <w:tcW w:w="1286" w:type="dxa"/>
            <w:vAlign w:val="center"/>
          </w:tcPr>
          <w:p w14:paraId="61BC764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1.7%</w:t>
            </w:r>
          </w:p>
          <w:p w14:paraId="1612788F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(211/12,321)</w:t>
            </w:r>
          </w:p>
        </w:tc>
      </w:tr>
      <w:tr w:rsidR="00D96B94" w:rsidRPr="004E34A5" w14:paraId="445B6C03" w14:textId="77777777" w:rsidTr="000550D7">
        <w:tc>
          <w:tcPr>
            <w:tcW w:w="5305" w:type="dxa"/>
          </w:tcPr>
          <w:p w14:paraId="05EEC2DE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A41.89-OTH SPEC SEPSIS</w:t>
            </w:r>
          </w:p>
        </w:tc>
        <w:tc>
          <w:tcPr>
            <w:tcW w:w="1350" w:type="dxa"/>
            <w:vAlign w:val="center"/>
          </w:tcPr>
          <w:p w14:paraId="33B68408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2.8% (341/12,321)</w:t>
            </w:r>
          </w:p>
        </w:tc>
        <w:tc>
          <w:tcPr>
            <w:tcW w:w="4474" w:type="dxa"/>
          </w:tcPr>
          <w:p w14:paraId="7BF40862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A41.89-OTH SPEC SEPSIS</w:t>
            </w:r>
          </w:p>
        </w:tc>
        <w:tc>
          <w:tcPr>
            <w:tcW w:w="1286" w:type="dxa"/>
            <w:vAlign w:val="center"/>
          </w:tcPr>
          <w:p w14:paraId="5BF2A3D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  <w:p w14:paraId="068556B1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(179/12,321)</w:t>
            </w:r>
          </w:p>
        </w:tc>
      </w:tr>
      <w:tr w:rsidR="00D96B94" w:rsidRPr="004E34A5" w14:paraId="3B2D8EDD" w14:textId="77777777" w:rsidTr="000550D7">
        <w:tc>
          <w:tcPr>
            <w:tcW w:w="5305" w:type="dxa"/>
          </w:tcPr>
          <w:p w14:paraId="024B9346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A41.51-SEPSIS D/T ESCHERICHIA COLI [E. COLI]</w:t>
            </w:r>
          </w:p>
        </w:tc>
        <w:tc>
          <w:tcPr>
            <w:tcW w:w="1350" w:type="dxa"/>
            <w:vAlign w:val="center"/>
          </w:tcPr>
          <w:p w14:paraId="285D924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1.5% (188/12,321)</w:t>
            </w:r>
          </w:p>
        </w:tc>
        <w:tc>
          <w:tcPr>
            <w:tcW w:w="4474" w:type="dxa"/>
          </w:tcPr>
          <w:p w14:paraId="28C1DAA8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E11.52-TYP 2 DM W DBTC PERIP ANGIOP W GNGR</w:t>
            </w:r>
          </w:p>
        </w:tc>
        <w:tc>
          <w:tcPr>
            <w:tcW w:w="1286" w:type="dxa"/>
            <w:vAlign w:val="center"/>
          </w:tcPr>
          <w:p w14:paraId="2FEE2B3C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1.4%</w:t>
            </w:r>
          </w:p>
          <w:p w14:paraId="5EFD6C38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(167/12,321)</w:t>
            </w:r>
          </w:p>
        </w:tc>
      </w:tr>
      <w:tr w:rsidR="00D96B94" w:rsidRPr="004E34A5" w14:paraId="370C8CEE" w14:textId="77777777" w:rsidTr="000550D7">
        <w:tc>
          <w:tcPr>
            <w:tcW w:w="5305" w:type="dxa"/>
          </w:tcPr>
          <w:p w14:paraId="5DCE8B0D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A41.02-SEPSIS D/T METHCIL RESISTANT STAPH AURS</w:t>
            </w:r>
          </w:p>
        </w:tc>
        <w:tc>
          <w:tcPr>
            <w:tcW w:w="1350" w:type="dxa"/>
            <w:vAlign w:val="center"/>
          </w:tcPr>
          <w:p w14:paraId="57B95899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1.2%</w:t>
            </w:r>
          </w:p>
          <w:p w14:paraId="7C88CE7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(154/12,321)</w:t>
            </w:r>
          </w:p>
        </w:tc>
        <w:tc>
          <w:tcPr>
            <w:tcW w:w="4474" w:type="dxa"/>
          </w:tcPr>
          <w:p w14:paraId="276629EA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U07.1-COVID-19</w:t>
            </w:r>
          </w:p>
        </w:tc>
        <w:tc>
          <w:tcPr>
            <w:tcW w:w="1286" w:type="dxa"/>
            <w:vAlign w:val="center"/>
          </w:tcPr>
          <w:p w14:paraId="1562B8C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1.2%</w:t>
            </w:r>
          </w:p>
          <w:p w14:paraId="0757315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(151/12,321)</w:t>
            </w:r>
          </w:p>
        </w:tc>
      </w:tr>
      <w:tr w:rsidR="00D96B94" w:rsidRPr="004E34A5" w14:paraId="66198EEE" w14:textId="77777777" w:rsidTr="000550D7">
        <w:tc>
          <w:tcPr>
            <w:tcW w:w="5305" w:type="dxa"/>
          </w:tcPr>
          <w:p w14:paraId="77875462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E11.52-TYP 2 DM W DBTC PERIP ANGIOP W GNGR</w:t>
            </w:r>
          </w:p>
        </w:tc>
        <w:tc>
          <w:tcPr>
            <w:tcW w:w="1350" w:type="dxa"/>
            <w:vAlign w:val="center"/>
          </w:tcPr>
          <w:p w14:paraId="1DBD303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1.1% (137/12,321)</w:t>
            </w:r>
          </w:p>
        </w:tc>
        <w:tc>
          <w:tcPr>
            <w:tcW w:w="4474" w:type="dxa"/>
          </w:tcPr>
          <w:p w14:paraId="7DEF3DC9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S72.142A-DISPL INTRTROC FX L FEMR INIT CLOSED FX</w:t>
            </w:r>
          </w:p>
        </w:tc>
        <w:tc>
          <w:tcPr>
            <w:tcW w:w="1286" w:type="dxa"/>
            <w:vAlign w:val="center"/>
          </w:tcPr>
          <w:p w14:paraId="5E2254BC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1.2% (150/12,321)</w:t>
            </w:r>
          </w:p>
        </w:tc>
      </w:tr>
      <w:tr w:rsidR="00D96B94" w:rsidRPr="004E34A5" w14:paraId="12B561E1" w14:textId="77777777" w:rsidTr="000550D7">
        <w:tc>
          <w:tcPr>
            <w:tcW w:w="5305" w:type="dxa"/>
          </w:tcPr>
          <w:p w14:paraId="7D8D2A1B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S72.142A-DISPL INTRTROC FX L FEMR INIT CLOSED FX</w:t>
            </w:r>
          </w:p>
        </w:tc>
        <w:tc>
          <w:tcPr>
            <w:tcW w:w="1350" w:type="dxa"/>
            <w:vAlign w:val="center"/>
          </w:tcPr>
          <w:p w14:paraId="2B95525C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1.1%</w:t>
            </w:r>
          </w:p>
          <w:p w14:paraId="1A85535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(134/12,321)</w:t>
            </w:r>
          </w:p>
        </w:tc>
        <w:tc>
          <w:tcPr>
            <w:tcW w:w="4474" w:type="dxa"/>
          </w:tcPr>
          <w:p w14:paraId="07DAE1C3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S72.141A-DISPL INTRTROC FX R FEMR INIT CLOSED FX</w:t>
            </w:r>
          </w:p>
        </w:tc>
        <w:tc>
          <w:tcPr>
            <w:tcW w:w="1286" w:type="dxa"/>
            <w:vAlign w:val="center"/>
          </w:tcPr>
          <w:p w14:paraId="7313AF4F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1.1%</w:t>
            </w:r>
          </w:p>
          <w:p w14:paraId="55394FC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(130/12,321)</w:t>
            </w:r>
          </w:p>
        </w:tc>
      </w:tr>
      <w:tr w:rsidR="00D96B94" w:rsidRPr="004E34A5" w14:paraId="224A591C" w14:textId="77777777" w:rsidTr="000550D7">
        <w:tc>
          <w:tcPr>
            <w:tcW w:w="5305" w:type="dxa"/>
          </w:tcPr>
          <w:p w14:paraId="5378A225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A41.01-SEPSIS D/T METHCIL SUSCEPT STAPH AURS</w:t>
            </w:r>
          </w:p>
        </w:tc>
        <w:tc>
          <w:tcPr>
            <w:tcW w:w="1350" w:type="dxa"/>
            <w:vAlign w:val="center"/>
          </w:tcPr>
          <w:p w14:paraId="55F1422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1.0%</w:t>
            </w:r>
          </w:p>
          <w:p w14:paraId="2382B9E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(128/12,321)</w:t>
            </w:r>
          </w:p>
        </w:tc>
        <w:tc>
          <w:tcPr>
            <w:tcW w:w="4474" w:type="dxa"/>
          </w:tcPr>
          <w:p w14:paraId="69231C40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A41.59-OTH GRAM-NEGATIVE SEPSIS</w:t>
            </w:r>
          </w:p>
        </w:tc>
        <w:tc>
          <w:tcPr>
            <w:tcW w:w="1286" w:type="dxa"/>
            <w:vAlign w:val="center"/>
          </w:tcPr>
          <w:p w14:paraId="02FF9FB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1.0%</w:t>
            </w:r>
          </w:p>
          <w:p w14:paraId="239EE881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(126/12,321)</w:t>
            </w:r>
          </w:p>
        </w:tc>
      </w:tr>
      <w:tr w:rsidR="00D96B94" w:rsidRPr="004E34A5" w14:paraId="6AE913E1" w14:textId="77777777" w:rsidTr="000550D7">
        <w:tc>
          <w:tcPr>
            <w:tcW w:w="5305" w:type="dxa"/>
          </w:tcPr>
          <w:p w14:paraId="19495327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S72.141A-DISPL INTRTROC FX R FEMR INIT CLOSED FX</w:t>
            </w:r>
          </w:p>
        </w:tc>
        <w:tc>
          <w:tcPr>
            <w:tcW w:w="1350" w:type="dxa"/>
            <w:vAlign w:val="center"/>
          </w:tcPr>
          <w:p w14:paraId="2D07B9B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0.9% (109/12,321)</w:t>
            </w:r>
          </w:p>
        </w:tc>
        <w:tc>
          <w:tcPr>
            <w:tcW w:w="4474" w:type="dxa"/>
          </w:tcPr>
          <w:p w14:paraId="1C6B6976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A41.01-SEPSIS D/T METHCIL SUSCEPT STAPH AURS</w:t>
            </w:r>
          </w:p>
        </w:tc>
        <w:tc>
          <w:tcPr>
            <w:tcW w:w="1286" w:type="dxa"/>
            <w:vAlign w:val="center"/>
          </w:tcPr>
          <w:p w14:paraId="5FB98325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1.0% (122/12,321)</w:t>
            </w:r>
          </w:p>
        </w:tc>
      </w:tr>
      <w:tr w:rsidR="00D96B94" w:rsidRPr="004E34A5" w14:paraId="541F734D" w14:textId="77777777" w:rsidTr="000550D7">
        <w:tc>
          <w:tcPr>
            <w:tcW w:w="5305" w:type="dxa"/>
          </w:tcPr>
          <w:p w14:paraId="0AAC9F18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N17.9-AC KID FAIL UNSP</w:t>
            </w:r>
          </w:p>
        </w:tc>
        <w:tc>
          <w:tcPr>
            <w:tcW w:w="1350" w:type="dxa"/>
            <w:vAlign w:val="center"/>
          </w:tcPr>
          <w:p w14:paraId="1B60150B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0.9% (106/12,321)</w:t>
            </w:r>
          </w:p>
        </w:tc>
        <w:tc>
          <w:tcPr>
            <w:tcW w:w="4474" w:type="dxa"/>
          </w:tcPr>
          <w:p w14:paraId="5013F8B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K57.20-DVTRCLI LG INTEST W PERF&amp;ABCS WO BLED</w:t>
            </w:r>
          </w:p>
        </w:tc>
        <w:tc>
          <w:tcPr>
            <w:tcW w:w="1286" w:type="dxa"/>
            <w:vAlign w:val="center"/>
          </w:tcPr>
          <w:p w14:paraId="293AA89B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1.0%</w:t>
            </w:r>
          </w:p>
          <w:p w14:paraId="4A630764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(119/12,321)</w:t>
            </w:r>
          </w:p>
        </w:tc>
      </w:tr>
      <w:tr w:rsidR="00D96B94" w:rsidRPr="004E34A5" w14:paraId="5CD0E253" w14:textId="77777777" w:rsidTr="000550D7">
        <w:tc>
          <w:tcPr>
            <w:tcW w:w="5305" w:type="dxa"/>
          </w:tcPr>
          <w:p w14:paraId="559720F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A41.59-OTH GRAM-NEGATIVE SEPSIS</w:t>
            </w:r>
          </w:p>
        </w:tc>
        <w:tc>
          <w:tcPr>
            <w:tcW w:w="1350" w:type="dxa"/>
            <w:vAlign w:val="center"/>
          </w:tcPr>
          <w:p w14:paraId="21D9B02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0.8%</w:t>
            </w:r>
          </w:p>
          <w:p w14:paraId="37488A83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(102/12,321)</w:t>
            </w:r>
          </w:p>
        </w:tc>
        <w:tc>
          <w:tcPr>
            <w:tcW w:w="4474" w:type="dxa"/>
          </w:tcPr>
          <w:p w14:paraId="74F68719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A41.02-SEPSIS D/T METHCIL RESISTANT STAPH AURS</w:t>
            </w:r>
          </w:p>
        </w:tc>
        <w:tc>
          <w:tcPr>
            <w:tcW w:w="1286" w:type="dxa"/>
            <w:vAlign w:val="center"/>
          </w:tcPr>
          <w:p w14:paraId="30A9BD2C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0.9%</w:t>
            </w:r>
          </w:p>
          <w:p w14:paraId="7ACB1AD2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(112/12,321)</w:t>
            </w:r>
          </w:p>
        </w:tc>
      </w:tr>
      <w:tr w:rsidR="00D96B94" w:rsidRPr="004E34A5" w14:paraId="5F14B697" w14:textId="77777777" w:rsidTr="000550D7">
        <w:tc>
          <w:tcPr>
            <w:tcW w:w="5305" w:type="dxa"/>
          </w:tcPr>
          <w:p w14:paraId="548763B1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S06.5X9A-TRM SUBDR HEMRG W LOC UNSP DURATION INIT</w:t>
            </w:r>
          </w:p>
        </w:tc>
        <w:tc>
          <w:tcPr>
            <w:tcW w:w="1350" w:type="dxa"/>
            <w:vAlign w:val="center"/>
          </w:tcPr>
          <w:p w14:paraId="6908597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0.8% (100/12,321)</w:t>
            </w:r>
          </w:p>
        </w:tc>
        <w:tc>
          <w:tcPr>
            <w:tcW w:w="4474" w:type="dxa"/>
          </w:tcPr>
          <w:p w14:paraId="005CEDB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J96.01-AC RESP FAIL W HYPOXIA</w:t>
            </w:r>
          </w:p>
          <w:p w14:paraId="08195EC1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J96.01-AC RESP FAIL W HYPOXIA</w:t>
            </w:r>
          </w:p>
        </w:tc>
        <w:tc>
          <w:tcPr>
            <w:tcW w:w="1286" w:type="dxa"/>
            <w:vAlign w:val="center"/>
          </w:tcPr>
          <w:p w14:paraId="5054C59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0.9%</w:t>
            </w:r>
          </w:p>
          <w:p w14:paraId="5F2D11E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(106/12,321)</w:t>
            </w:r>
          </w:p>
        </w:tc>
      </w:tr>
      <w:tr w:rsidR="00D96B94" w:rsidRPr="004E34A5" w14:paraId="196AE815" w14:textId="77777777" w:rsidTr="000550D7">
        <w:tc>
          <w:tcPr>
            <w:tcW w:w="5305" w:type="dxa"/>
          </w:tcPr>
          <w:p w14:paraId="38AD995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K57.20-DVTRCLI LG INTEST W PERF&amp;ABCS WO BLED</w:t>
            </w:r>
          </w:p>
        </w:tc>
        <w:tc>
          <w:tcPr>
            <w:tcW w:w="1350" w:type="dxa"/>
            <w:vAlign w:val="center"/>
          </w:tcPr>
          <w:p w14:paraId="76E1952B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0.8% (94/12,321)</w:t>
            </w:r>
          </w:p>
        </w:tc>
        <w:tc>
          <w:tcPr>
            <w:tcW w:w="4474" w:type="dxa"/>
          </w:tcPr>
          <w:p w14:paraId="472493A6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E11.69-TYPE 2 DIAB MEL W OTH SPEC COMP</w:t>
            </w:r>
          </w:p>
        </w:tc>
        <w:tc>
          <w:tcPr>
            <w:tcW w:w="1286" w:type="dxa"/>
            <w:vAlign w:val="center"/>
          </w:tcPr>
          <w:p w14:paraId="6141190D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0.9% (105/12,321)</w:t>
            </w:r>
          </w:p>
        </w:tc>
      </w:tr>
      <w:tr w:rsidR="00D96B94" w:rsidRPr="004E34A5" w14:paraId="42655CBF" w14:textId="77777777" w:rsidTr="000550D7">
        <w:tc>
          <w:tcPr>
            <w:tcW w:w="5305" w:type="dxa"/>
          </w:tcPr>
          <w:p w14:paraId="355637BC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E11.69-TYPE 2 DIAB MEL W OTH SPEC COMP</w:t>
            </w:r>
          </w:p>
        </w:tc>
        <w:tc>
          <w:tcPr>
            <w:tcW w:w="1350" w:type="dxa"/>
            <w:vAlign w:val="center"/>
          </w:tcPr>
          <w:p w14:paraId="47A4F36D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1E1B650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(91/12,321)</w:t>
            </w:r>
          </w:p>
        </w:tc>
        <w:tc>
          <w:tcPr>
            <w:tcW w:w="4474" w:type="dxa"/>
          </w:tcPr>
          <w:p w14:paraId="1C00965E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C79.31-SEC MALIGNANT NEOPLM BRAIN</w:t>
            </w:r>
          </w:p>
        </w:tc>
        <w:tc>
          <w:tcPr>
            <w:tcW w:w="1286" w:type="dxa"/>
            <w:vAlign w:val="center"/>
          </w:tcPr>
          <w:p w14:paraId="5D95442D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0.8% (94/12,321)</w:t>
            </w:r>
          </w:p>
        </w:tc>
      </w:tr>
      <w:tr w:rsidR="00D96B94" w:rsidRPr="004E34A5" w14:paraId="234D6539" w14:textId="77777777" w:rsidTr="000550D7">
        <w:tc>
          <w:tcPr>
            <w:tcW w:w="5305" w:type="dxa"/>
          </w:tcPr>
          <w:p w14:paraId="45A3E287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K56.50-INT ADHE, UNSP PART VS COMPL OBST</w:t>
            </w:r>
          </w:p>
        </w:tc>
        <w:tc>
          <w:tcPr>
            <w:tcW w:w="1350" w:type="dxa"/>
            <w:vAlign w:val="center"/>
          </w:tcPr>
          <w:p w14:paraId="3B36386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2A1E755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(75/12,321)</w:t>
            </w:r>
          </w:p>
        </w:tc>
        <w:tc>
          <w:tcPr>
            <w:tcW w:w="4474" w:type="dxa"/>
          </w:tcPr>
          <w:p w14:paraId="6D88BE6E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N17.9-AC KID FAIL UNSP</w:t>
            </w:r>
          </w:p>
        </w:tc>
        <w:tc>
          <w:tcPr>
            <w:tcW w:w="1286" w:type="dxa"/>
            <w:vAlign w:val="center"/>
          </w:tcPr>
          <w:p w14:paraId="31FE7FC4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0.7%</w:t>
            </w:r>
          </w:p>
          <w:p w14:paraId="0B785B2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(85/12,321)</w:t>
            </w:r>
          </w:p>
        </w:tc>
      </w:tr>
      <w:tr w:rsidR="00D96B94" w:rsidRPr="004E34A5" w14:paraId="62DE29C4" w14:textId="77777777" w:rsidTr="000550D7">
        <w:tc>
          <w:tcPr>
            <w:tcW w:w="5305" w:type="dxa"/>
          </w:tcPr>
          <w:p w14:paraId="6B30F9D2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I13.0-HYPE HRT&amp;CKD W HRT FLR&amp;STG1-4CKD, UN</w:t>
            </w:r>
          </w:p>
        </w:tc>
        <w:tc>
          <w:tcPr>
            <w:tcW w:w="1350" w:type="dxa"/>
            <w:vAlign w:val="center"/>
          </w:tcPr>
          <w:p w14:paraId="50ECDD62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29F5C841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(68/12,321)</w:t>
            </w:r>
          </w:p>
        </w:tc>
        <w:tc>
          <w:tcPr>
            <w:tcW w:w="4474" w:type="dxa"/>
          </w:tcPr>
          <w:p w14:paraId="55101C4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S06.5X9A-TRM SUBDR HEMRG W LOC UNSP DURATION INIT</w:t>
            </w:r>
          </w:p>
        </w:tc>
        <w:tc>
          <w:tcPr>
            <w:tcW w:w="1286" w:type="dxa"/>
            <w:vAlign w:val="center"/>
          </w:tcPr>
          <w:p w14:paraId="661AF37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</w:p>
          <w:p w14:paraId="32FB043B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(78/12,321)</w:t>
            </w:r>
          </w:p>
        </w:tc>
      </w:tr>
      <w:tr w:rsidR="00D96B94" w:rsidRPr="004E34A5" w14:paraId="419B4F71" w14:textId="77777777" w:rsidTr="000550D7">
        <w:tc>
          <w:tcPr>
            <w:tcW w:w="5305" w:type="dxa"/>
          </w:tcPr>
          <w:p w14:paraId="7FF53857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C79.31-SEC MALIGNANT NEOPLM BRAIN</w:t>
            </w:r>
          </w:p>
        </w:tc>
        <w:tc>
          <w:tcPr>
            <w:tcW w:w="1350" w:type="dxa"/>
            <w:vAlign w:val="center"/>
          </w:tcPr>
          <w:p w14:paraId="7D7F5045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1837723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(65/12,321)</w:t>
            </w:r>
          </w:p>
        </w:tc>
        <w:tc>
          <w:tcPr>
            <w:tcW w:w="4474" w:type="dxa"/>
          </w:tcPr>
          <w:p w14:paraId="222540E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K56.50-INT ADHE, UNSP PART VS COMPL OBST</w:t>
            </w:r>
          </w:p>
        </w:tc>
        <w:tc>
          <w:tcPr>
            <w:tcW w:w="1286" w:type="dxa"/>
            <w:vAlign w:val="center"/>
          </w:tcPr>
          <w:p w14:paraId="0A38D6F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(75/12,321)</w:t>
            </w:r>
          </w:p>
        </w:tc>
      </w:tr>
      <w:tr w:rsidR="00D96B94" w:rsidRPr="004E34A5" w14:paraId="4855F3FC" w14:textId="77777777" w:rsidTr="000550D7">
        <w:tc>
          <w:tcPr>
            <w:tcW w:w="5305" w:type="dxa"/>
          </w:tcPr>
          <w:p w14:paraId="7E43851A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S06.5X0A-TRM SUBDR HEMRG WO LOC INIT</w:t>
            </w:r>
          </w:p>
        </w:tc>
        <w:tc>
          <w:tcPr>
            <w:tcW w:w="1350" w:type="dxa"/>
            <w:vAlign w:val="center"/>
          </w:tcPr>
          <w:p w14:paraId="7F563B9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 (65/12,321)</w:t>
            </w:r>
          </w:p>
        </w:tc>
        <w:tc>
          <w:tcPr>
            <w:tcW w:w="4474" w:type="dxa"/>
          </w:tcPr>
          <w:p w14:paraId="2A390785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J69.0-PNEUMONITIS D/T INHAL FOOD&amp;VOMIT</w:t>
            </w:r>
          </w:p>
        </w:tc>
        <w:tc>
          <w:tcPr>
            <w:tcW w:w="1286" w:type="dxa"/>
            <w:vAlign w:val="center"/>
          </w:tcPr>
          <w:p w14:paraId="68E22FF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(74/12,321)</w:t>
            </w:r>
          </w:p>
        </w:tc>
      </w:tr>
      <w:tr w:rsidR="00D96B94" w:rsidRPr="004E34A5" w14:paraId="7962DDE6" w14:textId="77777777" w:rsidTr="000550D7">
        <w:tc>
          <w:tcPr>
            <w:tcW w:w="5305" w:type="dxa"/>
          </w:tcPr>
          <w:p w14:paraId="247DF6AC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S72.001A-FX UNSP PART NCK R FEMR INIT CLOSED FX</w:t>
            </w:r>
          </w:p>
        </w:tc>
        <w:tc>
          <w:tcPr>
            <w:tcW w:w="1350" w:type="dxa"/>
            <w:vAlign w:val="center"/>
          </w:tcPr>
          <w:p w14:paraId="0F6CDC1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  <w:p w14:paraId="5E43E2ED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(59/12,321)</w:t>
            </w:r>
          </w:p>
        </w:tc>
        <w:tc>
          <w:tcPr>
            <w:tcW w:w="4474" w:type="dxa"/>
          </w:tcPr>
          <w:p w14:paraId="6D657B02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J96.21-AC&amp;CHR RESP FAIL W HYPOXIA</w:t>
            </w:r>
          </w:p>
        </w:tc>
        <w:tc>
          <w:tcPr>
            <w:tcW w:w="1286" w:type="dxa"/>
            <w:vAlign w:val="center"/>
          </w:tcPr>
          <w:p w14:paraId="692CDE8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0.6%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(68/12,321)</w:t>
            </w:r>
          </w:p>
        </w:tc>
      </w:tr>
      <w:tr w:rsidR="00D96B94" w:rsidRPr="004E34A5" w14:paraId="5FC7A940" w14:textId="77777777" w:rsidTr="000550D7">
        <w:tc>
          <w:tcPr>
            <w:tcW w:w="5305" w:type="dxa"/>
          </w:tcPr>
          <w:p w14:paraId="60E7CB78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J69.0-PNEUMONITIS D/T INHAL FOOD&amp;VOMIT</w:t>
            </w:r>
          </w:p>
        </w:tc>
        <w:tc>
          <w:tcPr>
            <w:tcW w:w="1350" w:type="dxa"/>
            <w:vAlign w:val="center"/>
          </w:tcPr>
          <w:p w14:paraId="3775B1C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 (57/12,321)</w:t>
            </w:r>
          </w:p>
        </w:tc>
        <w:tc>
          <w:tcPr>
            <w:tcW w:w="4474" w:type="dxa"/>
          </w:tcPr>
          <w:p w14:paraId="3933054D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O34.211-MATRNL CAR LO TRNSV SCAR CESARN DEL</w:t>
            </w:r>
          </w:p>
        </w:tc>
        <w:tc>
          <w:tcPr>
            <w:tcW w:w="1286" w:type="dxa"/>
            <w:vAlign w:val="center"/>
          </w:tcPr>
          <w:p w14:paraId="755F302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(61/12,321)</w:t>
            </w:r>
          </w:p>
        </w:tc>
      </w:tr>
      <w:tr w:rsidR="00D96B94" w:rsidRPr="004E34A5" w14:paraId="5E1486DA" w14:textId="77777777" w:rsidTr="000550D7">
        <w:tc>
          <w:tcPr>
            <w:tcW w:w="5305" w:type="dxa"/>
          </w:tcPr>
          <w:p w14:paraId="09B4EEF8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A41.81-SEPSIS D/T ENTEROCOCCUS</w:t>
            </w:r>
          </w:p>
        </w:tc>
        <w:tc>
          <w:tcPr>
            <w:tcW w:w="1350" w:type="dxa"/>
            <w:vAlign w:val="center"/>
          </w:tcPr>
          <w:p w14:paraId="7D40571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 (55/12,321)</w:t>
            </w:r>
          </w:p>
        </w:tc>
        <w:tc>
          <w:tcPr>
            <w:tcW w:w="4474" w:type="dxa"/>
          </w:tcPr>
          <w:p w14:paraId="2859F3A2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C18.2-MALIGNANT NEOPLM ASC CLN</w:t>
            </w:r>
          </w:p>
        </w:tc>
        <w:tc>
          <w:tcPr>
            <w:tcW w:w="1286" w:type="dxa"/>
            <w:vAlign w:val="center"/>
          </w:tcPr>
          <w:p w14:paraId="1DE46572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(58/12,321)</w:t>
            </w:r>
          </w:p>
        </w:tc>
      </w:tr>
      <w:tr w:rsidR="00D96B94" w:rsidRPr="004E34A5" w14:paraId="2F560A3C" w14:textId="77777777" w:rsidTr="000550D7">
        <w:tc>
          <w:tcPr>
            <w:tcW w:w="5305" w:type="dxa"/>
          </w:tcPr>
          <w:p w14:paraId="54863B20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D32.0-BENIGN NEOPLM CEREB MENINGES</w:t>
            </w:r>
          </w:p>
        </w:tc>
        <w:tc>
          <w:tcPr>
            <w:tcW w:w="1350" w:type="dxa"/>
            <w:vAlign w:val="center"/>
          </w:tcPr>
          <w:p w14:paraId="3C9723F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0D4BF023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(55/12,321)</w:t>
            </w:r>
          </w:p>
        </w:tc>
        <w:tc>
          <w:tcPr>
            <w:tcW w:w="4474" w:type="dxa"/>
          </w:tcPr>
          <w:p w14:paraId="354818AD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I13.0-HYPE HRT&amp;CKD W HRT FLR&amp;STG1-4CKD, UN</w:t>
            </w:r>
          </w:p>
        </w:tc>
        <w:tc>
          <w:tcPr>
            <w:tcW w:w="1286" w:type="dxa"/>
            <w:vAlign w:val="center"/>
          </w:tcPr>
          <w:p w14:paraId="29E773E6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(58/12,321)</w:t>
            </w:r>
          </w:p>
        </w:tc>
      </w:tr>
      <w:tr w:rsidR="00D96B94" w:rsidRPr="004E34A5" w14:paraId="093A5CA9" w14:textId="77777777" w:rsidTr="000550D7">
        <w:tc>
          <w:tcPr>
            <w:tcW w:w="5305" w:type="dxa"/>
          </w:tcPr>
          <w:p w14:paraId="12D364CF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M48.02-SP STEN CERV RGN</w:t>
            </w:r>
          </w:p>
        </w:tc>
        <w:tc>
          <w:tcPr>
            <w:tcW w:w="1350" w:type="dxa"/>
            <w:vAlign w:val="center"/>
          </w:tcPr>
          <w:p w14:paraId="52CF17D7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6DD2673F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(55/12,321)</w:t>
            </w:r>
          </w:p>
        </w:tc>
        <w:tc>
          <w:tcPr>
            <w:tcW w:w="4474" w:type="dxa"/>
          </w:tcPr>
          <w:p w14:paraId="3BCFDB6A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S06.5X0A-TRM SUBDR HEMRG WO LOC INIT</w:t>
            </w:r>
          </w:p>
        </w:tc>
        <w:tc>
          <w:tcPr>
            <w:tcW w:w="1286" w:type="dxa"/>
            <w:vAlign w:val="center"/>
          </w:tcPr>
          <w:p w14:paraId="30215158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(58/12,321)</w:t>
            </w:r>
          </w:p>
        </w:tc>
      </w:tr>
      <w:tr w:rsidR="00D96B94" w:rsidRPr="004E34A5" w14:paraId="7551DC8D" w14:textId="77777777" w:rsidTr="000550D7">
        <w:tc>
          <w:tcPr>
            <w:tcW w:w="5305" w:type="dxa"/>
          </w:tcPr>
          <w:p w14:paraId="1F018202" w14:textId="77777777" w:rsidR="00D96B94" w:rsidRPr="009A228E" w:rsidRDefault="00D96B94" w:rsidP="000550D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28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C18.2-MALIGNANT NEOPLM ASC CLN</w:t>
            </w:r>
          </w:p>
        </w:tc>
        <w:tc>
          <w:tcPr>
            <w:tcW w:w="1350" w:type="dxa"/>
            <w:vAlign w:val="center"/>
          </w:tcPr>
          <w:p w14:paraId="17E54C9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52B6EEE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(54/12,321)</w:t>
            </w:r>
          </w:p>
        </w:tc>
        <w:tc>
          <w:tcPr>
            <w:tcW w:w="4474" w:type="dxa"/>
          </w:tcPr>
          <w:p w14:paraId="4EF6FAEA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A41.50-GRAM-NEGATIVE SEPSIS UNSP</w:t>
            </w:r>
          </w:p>
        </w:tc>
        <w:tc>
          <w:tcPr>
            <w:tcW w:w="1286" w:type="dxa"/>
            <w:vAlign w:val="center"/>
          </w:tcPr>
          <w:p w14:paraId="7404C04A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(53/12,321)</w:t>
            </w:r>
          </w:p>
        </w:tc>
      </w:tr>
      <w:tr w:rsidR="00D96B94" w:rsidRPr="004E34A5" w14:paraId="058C8C0B" w14:textId="77777777" w:rsidTr="000550D7">
        <w:tc>
          <w:tcPr>
            <w:tcW w:w="5305" w:type="dxa"/>
          </w:tcPr>
          <w:p w14:paraId="60870F39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J96.01-AC RESP FAIL W HYPOXIA</w:t>
            </w:r>
          </w:p>
        </w:tc>
        <w:tc>
          <w:tcPr>
            <w:tcW w:w="1350" w:type="dxa"/>
            <w:vAlign w:val="center"/>
          </w:tcPr>
          <w:p w14:paraId="385FDD3E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</w:p>
          <w:p w14:paraId="50B75DB4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(53/12,321)</w:t>
            </w:r>
          </w:p>
        </w:tc>
        <w:tc>
          <w:tcPr>
            <w:tcW w:w="4474" w:type="dxa"/>
          </w:tcPr>
          <w:p w14:paraId="2592957D" w14:textId="77777777" w:rsidR="00D96B94" w:rsidRPr="004E34A5" w:rsidRDefault="00D96B94" w:rsidP="00055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I13.2-HYPER HRT&amp;CKD W HRT FLR&amp;W STG 5 CKD</w:t>
            </w:r>
          </w:p>
        </w:tc>
        <w:tc>
          <w:tcPr>
            <w:tcW w:w="1286" w:type="dxa"/>
            <w:vAlign w:val="center"/>
          </w:tcPr>
          <w:p w14:paraId="037DA0C0" w14:textId="77777777" w:rsidR="00D96B94" w:rsidRPr="004E34A5" w:rsidRDefault="00D96B94" w:rsidP="000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0.4%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4A5">
              <w:rPr>
                <w:rFonts w:ascii="Times New Roman" w:hAnsi="Times New Roman" w:cs="Times New Roman"/>
                <w:sz w:val="20"/>
                <w:szCs w:val="20"/>
              </w:rPr>
              <w:t>(53/12,321)</w:t>
            </w:r>
          </w:p>
        </w:tc>
      </w:tr>
    </w:tbl>
    <w:p w14:paraId="7BE52E80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5E0A9" w14:textId="77777777" w:rsidR="00D96B94" w:rsidRPr="00A108CA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p w14:paraId="07F86620" w14:textId="77777777" w:rsidR="00D96B94" w:rsidRPr="00A108CA" w:rsidRDefault="00D96B94" w:rsidP="00D96B94">
      <w:pPr>
        <w:spacing w:after="0" w:line="240" w:lineRule="auto"/>
        <w:ind w:left="864" w:hanging="864"/>
        <w:rPr>
          <w:rFonts w:ascii="Times New Roman" w:hAnsi="Times New Roman" w:cs="Times New Roman"/>
          <w:sz w:val="24"/>
          <w:szCs w:val="24"/>
        </w:rPr>
      </w:pPr>
    </w:p>
    <w:p w14:paraId="5F728BFA" w14:textId="77777777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70D20F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96B94" w:rsidSect="000550D7">
          <w:headerReference w:type="default" r:id="rId10"/>
          <w:foot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B3753EE" w14:textId="413EE67B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79DC3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 xml:space="preserve">Table </w:t>
      </w:r>
      <w:r w:rsidR="00AC04F3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</w:t>
      </w:r>
      <w:r w:rsidRPr="7F79DC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7F79DC3C">
        <w:rPr>
          <w:rFonts w:ascii="Times New Roman" w:hAnsi="Times New Roman" w:cs="Times New Roman"/>
          <w:sz w:val="24"/>
          <w:szCs w:val="24"/>
        </w:rPr>
        <w:t xml:space="preserve">. Distribution of CCI comorbidities for medical patients with and without unplanned ICU admission before risk adjustment matching. </w:t>
      </w:r>
    </w:p>
    <w:p w14:paraId="049B9A12" w14:textId="77777777" w:rsidR="00D96B94" w:rsidRPr="00A108CA" w:rsidRDefault="00D96B94" w:rsidP="00D9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129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1170"/>
        <w:gridCol w:w="1170"/>
        <w:gridCol w:w="1170"/>
        <w:gridCol w:w="1170"/>
        <w:gridCol w:w="944"/>
        <w:gridCol w:w="1216"/>
        <w:gridCol w:w="720"/>
        <w:gridCol w:w="895"/>
        <w:gridCol w:w="1085"/>
      </w:tblGrid>
      <w:tr w:rsidR="00D96B94" w:rsidRPr="000451AB" w14:paraId="4FFCA168" w14:textId="77777777" w:rsidTr="000550D7">
        <w:trPr>
          <w:trHeight w:val="313"/>
        </w:trPr>
        <w:tc>
          <w:tcPr>
            <w:tcW w:w="3456" w:type="dxa"/>
            <w:shd w:val="clear" w:color="auto" w:fill="auto"/>
            <w:vAlign w:val="center"/>
            <w:hideMark/>
          </w:tcPr>
          <w:p w14:paraId="6072586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DB5C27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With Unplanned ICU Admission </w:t>
            </w:r>
          </w:p>
          <w:p w14:paraId="60F2AD7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(N=71,296)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58F5A4B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Without Unplanned ICU Admission (N=2,784,626)</w:t>
            </w:r>
          </w:p>
        </w:tc>
        <w:tc>
          <w:tcPr>
            <w:tcW w:w="944" w:type="dxa"/>
          </w:tcPr>
          <w:p w14:paraId="62BBFAC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shd w:val="clear" w:color="auto" w:fill="auto"/>
            <w:noWrap/>
            <w:vAlign w:val="center"/>
            <w:hideMark/>
          </w:tcPr>
          <w:p w14:paraId="6091AF3D" w14:textId="77777777" w:rsidR="00D96B94" w:rsidRPr="007C58CC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 of</w:t>
            </w:r>
            <w:r w:rsidRPr="00833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Unplanned ICU Admission to No Unplanned ICU Admission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96B94" w:rsidRPr="000451AB" w14:paraId="09CAE82F" w14:textId="77777777" w:rsidTr="000550D7">
        <w:trPr>
          <w:trHeight w:val="349"/>
        </w:trPr>
        <w:tc>
          <w:tcPr>
            <w:tcW w:w="3456" w:type="dxa"/>
            <w:shd w:val="clear" w:color="auto" w:fill="auto"/>
            <w:vAlign w:val="center"/>
            <w:hideMark/>
          </w:tcPr>
          <w:p w14:paraId="29C9025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Comorbidities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6BFBE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CACAD0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775ED8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2256E8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944" w:type="dxa"/>
            <w:vAlign w:val="center"/>
          </w:tcPr>
          <w:p w14:paraId="510D931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10D0009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1615" w:type="dxa"/>
            <w:gridSpan w:val="2"/>
            <w:shd w:val="clear" w:color="auto" w:fill="auto"/>
            <w:noWrap/>
            <w:vAlign w:val="center"/>
            <w:hideMark/>
          </w:tcPr>
          <w:p w14:paraId="16B28B2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95%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A910DC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0451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D96B94" w:rsidRPr="000451AB" w14:paraId="55A6BDFB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483A18D5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 Immune Deficiency Disease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815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9B7E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5E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9,448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88B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7C09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B1E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E29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24C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CC38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2496246F" w14:textId="77777777" w:rsidTr="000550D7">
        <w:trPr>
          <w:trHeight w:val="338"/>
        </w:trPr>
        <w:tc>
          <w:tcPr>
            <w:tcW w:w="3456" w:type="dxa"/>
            <w:shd w:val="clear" w:color="auto" w:fill="auto"/>
            <w:noWrap/>
            <w:vAlign w:val="center"/>
          </w:tcPr>
          <w:p w14:paraId="78D32424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 (without metastasis)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70B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DFA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A6B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143,491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8CC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DB29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28B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119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173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322A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0FCE9F0F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2F008B25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D59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092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DED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590,106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894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8C12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1F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B52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7A2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1.405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1F91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77E25ACA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04B8CDE8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Obstructive Pulmonary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ED6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B9F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321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671,368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664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00F7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8DD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6FB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321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AA2B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4265819F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41C1FCAE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Cerebrovascular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7E7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B01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F93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214,643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4F7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EEFE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636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2558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2AD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2CF3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280971E3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4B2A9384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183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4AC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88B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231,053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896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F575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0.0048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6D8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C41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889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FC15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5C0B7B8A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0D62E34A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(without complications)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4ED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A0D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3E6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C6E4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31D3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126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25E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EE0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9631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3F0D6DFC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3F8F45A8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(with complications)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6C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9DF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3E4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443,236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232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05914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50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C32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5A26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3317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</w:tr>
      <w:tr w:rsidR="00D96B94" w:rsidRPr="000451AB" w14:paraId="5F0D998A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01412887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Metastatic Solid Tumor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7D9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D1D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97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B37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4F23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DA5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F13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6CC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1BEB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1B606A34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27C82C09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142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456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4D3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244,482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3E2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E2BB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0B9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2A6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826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EDDD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066FA81C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5CD70742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Mild Liver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5BE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4A9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801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155,044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D36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05F6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7FA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5C0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E4F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8CE5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47DF316F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0490F3DF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23730444"/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Moderate/Severe Liver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603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072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90A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9F0D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990E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6A4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F6A4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CB0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23A3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bookmarkEnd w:id="0"/>
      <w:tr w:rsidR="00D96B94" w:rsidRPr="000451AB" w14:paraId="70EE42C1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58783BAD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Paralysis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393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8C8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14E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819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7DC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116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F79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0F48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0EFD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7E8D7363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7F83C7BE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Peptic Ulcer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B7E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4C0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7A4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493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A520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BDCE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4101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B3E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B9E8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6BC4B143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13908EB6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856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9D7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421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196,693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72E1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F277A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635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C94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D6B3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0817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20D12CB3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73D14628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5F3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D15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40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581,475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40A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E99F8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7B44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8DB6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46D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C4DFF9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451AB" w14:paraId="1129B8CD" w14:textId="77777777" w:rsidTr="000550D7">
        <w:trPr>
          <w:trHeight w:val="313"/>
        </w:trPr>
        <w:tc>
          <w:tcPr>
            <w:tcW w:w="3456" w:type="dxa"/>
            <w:shd w:val="clear" w:color="auto" w:fill="auto"/>
            <w:noWrap/>
            <w:vAlign w:val="center"/>
          </w:tcPr>
          <w:p w14:paraId="13AC8F52" w14:textId="77777777" w:rsidR="00D96B94" w:rsidRPr="000451AB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EA6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FC7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22CB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9D1D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4336F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F142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32D7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2EFC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33AF5" w14:textId="77777777" w:rsidR="00D96B94" w:rsidRPr="000451AB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451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</w:tbl>
    <w:p w14:paraId="08A34440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>Reference group for each comorbidity is the group of patients without the comorbidity;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b</w:t>
      </w:r>
      <w:r w:rsidRPr="00BE5B43">
        <w:rPr>
          <w:rFonts w:ascii="Times New Roman" w:hAnsi="Times New Roman" w:cs="Times New Roman"/>
          <w:sz w:val="20"/>
          <w:szCs w:val="20"/>
        </w:rPr>
        <w:t>Chi-square test was used to calculate p-value</w:t>
      </w:r>
    </w:p>
    <w:p w14:paraId="7A7E126E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CI = confidence interval; </w:t>
      </w:r>
      <w:r w:rsidRPr="00BE5B43">
        <w:rPr>
          <w:rFonts w:ascii="Times New Roman" w:hAnsi="Times New Roman" w:cs="Times New Roman"/>
          <w:sz w:val="20"/>
          <w:szCs w:val="20"/>
        </w:rPr>
        <w:t>CCI = Charlson Comorbidity Index; ICU = intensive care unit</w:t>
      </w:r>
    </w:p>
    <w:p w14:paraId="5195F53B" w14:textId="77777777" w:rsidR="00D96B94" w:rsidRDefault="00D96B94" w:rsidP="00D96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DA83D" w14:textId="77777777" w:rsidR="00D96B94" w:rsidRDefault="00D96B94" w:rsidP="00D96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5BCA6F" w14:textId="4FE32614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7F79DC3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 xml:space="preserve">Table </w:t>
      </w:r>
      <w:r w:rsidR="00F50FE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</w:t>
      </w:r>
      <w:r w:rsidRPr="7F79DC3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7F79DC3C">
        <w:rPr>
          <w:rFonts w:ascii="Times New Roman" w:hAnsi="Times New Roman" w:cs="Times New Roman"/>
          <w:sz w:val="24"/>
          <w:szCs w:val="24"/>
        </w:rPr>
        <w:t>. Medical patient and hospital characteristics after risk adjustment matching.</w:t>
      </w:r>
    </w:p>
    <w:p w14:paraId="3471C67D" w14:textId="77777777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170"/>
        <w:gridCol w:w="1255"/>
        <w:gridCol w:w="1085"/>
        <w:gridCol w:w="1170"/>
        <w:gridCol w:w="985"/>
        <w:gridCol w:w="1260"/>
        <w:gridCol w:w="720"/>
        <w:gridCol w:w="708"/>
        <w:gridCol w:w="17"/>
        <w:gridCol w:w="1170"/>
      </w:tblGrid>
      <w:tr w:rsidR="00D96B94" w:rsidRPr="00F56668" w14:paraId="01E3C0C9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0BD8774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  <w:hideMark/>
          </w:tcPr>
          <w:p w14:paraId="0A64149E" w14:textId="77777777" w:rsidR="00D96B94" w:rsidRPr="00861D6D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With Unplanned ICU Admission </w:t>
            </w:r>
          </w:p>
          <w:p w14:paraId="3C77AB9E" w14:textId="77777777" w:rsidR="00D96B94" w:rsidRPr="00861D6D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(N=69,903)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  <w:hideMark/>
          </w:tcPr>
          <w:p w14:paraId="55FFAB68" w14:textId="77777777" w:rsidR="00D96B94" w:rsidRPr="00861D6D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Without Unplanned ICU Admission (N=69,903)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F9AE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AC6A63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 of</w:t>
            </w:r>
            <w:r w:rsidRPr="00833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Unplanned ICU Admission to No Unplanned ICU Admission</w:t>
            </w:r>
          </w:p>
        </w:tc>
      </w:tr>
      <w:tr w:rsidR="00D96B94" w:rsidRPr="00F56668" w14:paraId="5BB883F8" w14:textId="77777777" w:rsidTr="000550D7">
        <w:trPr>
          <w:trHeight w:val="304"/>
        </w:trPr>
        <w:tc>
          <w:tcPr>
            <w:tcW w:w="28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679DF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Characteristics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3B0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25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4B5D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108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1B76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5B54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8039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E846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142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B626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95%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18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9E4B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F56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 w:rsidRPr="00F566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6B94" w:rsidRPr="00F56668" w14:paraId="66EE7754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B971C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 category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1D0FB1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93D8D1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5AFFE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3190CF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4940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011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710C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C7EE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1274F359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564CFEB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65 years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549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20F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8F5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5D1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EF69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0.4141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6FF8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4246A21D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85DFF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65 years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D01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38,315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9F2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B6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38,163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818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85" w:type="dxa"/>
            <w:vMerge/>
            <w:vAlign w:val="center"/>
          </w:tcPr>
          <w:p w14:paraId="13CD321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87E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491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5E7D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B55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F56668" w14:paraId="46897E40" w14:textId="77777777" w:rsidTr="000550D7">
        <w:trPr>
          <w:trHeight w:val="338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5FED0" w14:textId="6E1970DA" w:rsidR="00D96B94" w:rsidRPr="00F56668" w:rsidRDefault="008236E1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CD47F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4E460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E1C4C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6C34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BE9BD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B6C61A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7EB8E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2BB1EE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F9D09A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342581E4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3BD4ADF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1C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37,314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FC1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FC9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A2E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13D89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424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1EF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CC8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FC06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0.2708</w:t>
            </w:r>
          </w:p>
        </w:tc>
      </w:tr>
      <w:tr w:rsidR="00D96B94" w:rsidRPr="00F56668" w14:paraId="67547D6F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4EA70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7FA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32,589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605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E3A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32,437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C67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985" w:type="dxa"/>
            <w:vMerge/>
            <w:vAlign w:val="center"/>
          </w:tcPr>
          <w:p w14:paraId="52C1085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6AD40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7F347E34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CFF51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BB80C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48D8B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ADDC3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E4E7C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C2B3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37F4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5AE0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19B4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EEC1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548E8BA7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BDA8C4D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1FB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11,453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979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2DF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11,797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3E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A2059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EC9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017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7E7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214A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0.4704</w:t>
            </w:r>
          </w:p>
        </w:tc>
      </w:tr>
      <w:tr w:rsidR="00D96B94" w:rsidRPr="00F56668" w14:paraId="7CD05109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B9068B8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5FF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50,867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649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12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59F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85" w:type="dxa"/>
            <w:vMerge/>
            <w:vAlign w:val="center"/>
          </w:tcPr>
          <w:p w14:paraId="6F38B7F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F5768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2DE07391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EC1B13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866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1DC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144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69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85" w:type="dxa"/>
            <w:vMerge/>
            <w:vAlign w:val="center"/>
          </w:tcPr>
          <w:p w14:paraId="38EE2CF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D12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96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D6C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974B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0.0325</w:t>
            </w:r>
          </w:p>
        </w:tc>
      </w:tr>
      <w:tr w:rsidR="00D96B94" w:rsidRPr="00F56668" w14:paraId="7FE59E54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E53A6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Unspecified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D63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6CF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3F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CBB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85" w:type="dxa"/>
            <w:vMerge/>
            <w:vAlign w:val="center"/>
          </w:tcPr>
          <w:p w14:paraId="3C922D0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67E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7E5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71A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C863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0.0013</w:t>
            </w:r>
          </w:p>
        </w:tc>
      </w:tr>
      <w:tr w:rsidR="00D96B94" w:rsidRPr="00F56668" w14:paraId="34651AEA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7FF1E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Insurance Type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2EC7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35EDB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ED5B9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DEE50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41F9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3CE7F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79B5E6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E81321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D6C722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1C1806FD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5C6526F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347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297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07A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10,859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7A9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26F1E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13F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DDE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7AF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57C8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0.0268</w:t>
            </w:r>
          </w:p>
        </w:tc>
      </w:tr>
      <w:tr w:rsidR="00D96B94" w:rsidRPr="00F56668" w14:paraId="434B7759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0D0E29D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7E8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8EB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AB6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FBE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85" w:type="dxa"/>
            <w:vMerge/>
            <w:vAlign w:val="center"/>
          </w:tcPr>
          <w:p w14:paraId="6023F8A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04C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CFB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1.083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7B0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F076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F56668" w14:paraId="28AE25A2" w14:textId="77777777" w:rsidTr="000550D7">
        <w:trPr>
          <w:trHeight w:val="627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12E5A03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Uninsured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064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757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F5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A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85" w:type="dxa"/>
            <w:vMerge/>
            <w:vAlign w:val="center"/>
          </w:tcPr>
          <w:p w14:paraId="0C7A830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1C61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2CD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92C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7233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D96B94" w:rsidRPr="00F56668" w14:paraId="47FB0F56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BE683FB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insurance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FCA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5EBD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06F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82C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85" w:type="dxa"/>
            <w:vMerge/>
            <w:vAlign w:val="center"/>
          </w:tcPr>
          <w:p w14:paraId="5B05DDD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202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73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1.034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4F1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6A81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0.0022</w:t>
            </w:r>
          </w:p>
        </w:tc>
      </w:tr>
      <w:tr w:rsidR="00D96B94" w:rsidRPr="00F56668" w14:paraId="2009F7AB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82AB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Medicare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709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063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056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704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85" w:type="dxa"/>
            <w:vMerge/>
            <w:vAlign w:val="center"/>
          </w:tcPr>
          <w:p w14:paraId="2643132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643BF2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44B9FCD8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F1830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Admission Type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FFC4B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29EA0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03269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ED57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4D926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7930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134C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1EAE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E02B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7068515A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E25BB5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EB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95F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30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47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5C34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0.175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FA0A1B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6FB952E8" w14:textId="77777777" w:rsidTr="000550D7">
        <w:trPr>
          <w:trHeight w:val="627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5D72A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Urgent/Emergent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4EA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68,030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77B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742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68,111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355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985" w:type="dxa"/>
            <w:vMerge/>
            <w:vAlign w:val="center"/>
          </w:tcPr>
          <w:p w14:paraId="59FE37E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335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7B8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F1B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AFDD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0.3174</w:t>
            </w:r>
          </w:p>
        </w:tc>
      </w:tr>
      <w:tr w:rsidR="00D96B94" w:rsidRPr="00F56668" w14:paraId="51690A59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E8FD5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CCI Category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D0BA7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8E4A2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BEF19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45FAC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B2797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B780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F56668" w14:paraId="5F53BE66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45BED5B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D9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8,836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7E4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FF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8,474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22F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B205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E495C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7F65B0DE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2ABC4299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9E8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9A2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65A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643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85" w:type="dxa"/>
            <w:vMerge/>
            <w:noWrap/>
            <w:vAlign w:val="center"/>
          </w:tcPr>
          <w:p w14:paraId="0D3FA1E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8B9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E3D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991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C3B8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0.0594</w:t>
            </w:r>
          </w:p>
        </w:tc>
      </w:tr>
      <w:tr w:rsidR="00D96B94" w:rsidRPr="00F56668" w14:paraId="429F76C1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7B3F1F45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863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BD7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33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9A8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85" w:type="dxa"/>
            <w:vMerge/>
            <w:noWrap/>
            <w:vAlign w:val="center"/>
          </w:tcPr>
          <w:p w14:paraId="3EBDDD5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3F5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427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D8D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11CE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0.0463</w:t>
            </w:r>
          </w:p>
        </w:tc>
      </w:tr>
      <w:tr w:rsidR="00D96B94" w:rsidRPr="00F56668" w14:paraId="2CA1AA23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7A9BAEF7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264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397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FD0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6A0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985" w:type="dxa"/>
            <w:vMerge/>
            <w:noWrap/>
            <w:vAlign w:val="center"/>
          </w:tcPr>
          <w:p w14:paraId="25B6A95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794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3AC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493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6B9C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0.0649</w:t>
            </w:r>
          </w:p>
        </w:tc>
      </w:tr>
      <w:tr w:rsidR="00D96B94" w:rsidRPr="00F56668" w14:paraId="2AE11C64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5108C5F3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CED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7,988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3C6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489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842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/>
            <w:noWrap/>
            <w:vAlign w:val="center"/>
          </w:tcPr>
          <w:p w14:paraId="37B8B3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55A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2B3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2D5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1.005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2B54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0.0793</w:t>
            </w:r>
          </w:p>
        </w:tc>
      </w:tr>
      <w:tr w:rsidR="00D96B94" w:rsidRPr="00F56668" w14:paraId="2C03581C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90AF9A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4C0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D81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275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78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85" w:type="dxa"/>
            <w:vMerge/>
            <w:noWrap/>
            <w:vAlign w:val="center"/>
          </w:tcPr>
          <w:p w14:paraId="48DA7F3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70C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FED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70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0.996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50F2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0.0285</w:t>
            </w:r>
          </w:p>
        </w:tc>
      </w:tr>
      <w:tr w:rsidR="00D96B94" w:rsidRPr="00F56668" w14:paraId="59A82C62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757F733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37124D0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Obstructive Sleep Apnea/Sleep Disordered Breathing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B32EE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91A2EE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8714F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3CEE0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52E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60823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6FCCA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0BBCC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55CD0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F56668" w14:paraId="37382053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23BBA271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7FA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D34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5D4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4AC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A9F6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5C0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67E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6C5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1.087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D90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0.0012</w:t>
            </w:r>
          </w:p>
        </w:tc>
      </w:tr>
      <w:tr w:rsidR="00D96B94" w:rsidRPr="00F56668" w14:paraId="25870E75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F3CD78E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66C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59,703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10A3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2BA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60,255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944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85" w:type="dxa"/>
            <w:vMerge/>
            <w:noWrap/>
            <w:vAlign w:val="center"/>
          </w:tcPr>
          <w:p w14:paraId="5AF6D22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9E9B30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2172E305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9426755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83170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7161CC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5B374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64FDC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8AAB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69E5C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A0DF3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0AF6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5DB8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F56668" w14:paraId="3FEF983E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4F7BF3A9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C4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D14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7E9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382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2E6F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36B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531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2A1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BB2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F56668" w14:paraId="68D5B055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5B04A87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0C3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48,357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48E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212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49,325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E7C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85" w:type="dxa"/>
            <w:vMerge/>
            <w:noWrap/>
            <w:vAlign w:val="center"/>
          </w:tcPr>
          <w:p w14:paraId="1A998F5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01DF89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3351217B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8DAAF07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Opioid Naïve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98CF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20B48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BA2A4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F4EF7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92690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DD3835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616B2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57AD6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3145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F56668" w14:paraId="6FBFAEC5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4A7E4286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C8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857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F1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66,467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545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A45C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04C32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1016577F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7A0A238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127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3,683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1E9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CD1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9D1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85" w:type="dxa"/>
            <w:vMerge/>
            <w:noWrap/>
            <w:vAlign w:val="center"/>
          </w:tcPr>
          <w:p w14:paraId="58FF06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FFA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891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541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0695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</w:tr>
      <w:tr w:rsidR="00D96B94" w:rsidRPr="00F56668" w14:paraId="477F48D4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42766A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Hospital Characteristics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9BB0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2A8FBB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CEA00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CDF38D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45E5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8F3AEA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Hospital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haracteristics</w:t>
            </w:r>
          </w:p>
        </w:tc>
      </w:tr>
      <w:tr w:rsidR="00D96B94" w:rsidRPr="00F56668" w14:paraId="3D30810D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919CDE5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Hospital Region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FCC51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  <w:noWrap/>
            <w:vAlign w:val="center"/>
          </w:tcPr>
          <w:p w14:paraId="15213F8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8FA90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D53B90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EEDCD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B425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44D688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shd w:val="clear" w:color="auto" w:fill="auto"/>
            <w:noWrap/>
            <w:vAlign w:val="center"/>
            <w:hideMark/>
          </w:tcPr>
          <w:p w14:paraId="38AF402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63C2A5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7D6228D0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08D3B3D5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994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35,387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A9F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F7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EED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F7D8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6C7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7B0FD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683740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10A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58F0FD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0.976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E24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6B6EE1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60D1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B6EE14B">
              <w:rPr>
                <w:rFonts w:ascii="Times New Roman" w:hAnsi="Times New Roman" w:cs="Times New Roman"/>
                <w:sz w:val="20"/>
                <w:szCs w:val="20"/>
              </w:rPr>
              <w:t>0.8382</w:t>
            </w:r>
          </w:p>
        </w:tc>
      </w:tr>
      <w:tr w:rsidR="00D96B94" w:rsidRPr="00F56668" w14:paraId="6A910956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39C4A980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69B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7A7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C66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4C9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85" w:type="dxa"/>
            <w:vMerge/>
            <w:vAlign w:val="center"/>
          </w:tcPr>
          <w:p w14:paraId="0E3A320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870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E8C7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5E5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E8C7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0.942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923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E8C7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BD9D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E8C7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19EB1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1911</w:t>
            </w:r>
          </w:p>
        </w:tc>
      </w:tr>
      <w:tr w:rsidR="00D96B94" w:rsidRPr="00F56668" w14:paraId="03D2E76C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59201F3A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DEF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97D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8CE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B77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85" w:type="dxa"/>
            <w:vMerge/>
            <w:vAlign w:val="center"/>
          </w:tcPr>
          <w:p w14:paraId="2431D8E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5BB24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07C53DC7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D04D25B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C8C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13F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DCB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A32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/>
            <w:vAlign w:val="center"/>
          </w:tcPr>
          <w:p w14:paraId="425842C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687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9EB1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827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AB8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19EB1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C9336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23A0A6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0.3555</w:t>
            </w:r>
          </w:p>
        </w:tc>
      </w:tr>
      <w:tr w:rsidR="00D96B94" w:rsidRPr="00F56668" w14:paraId="743C630C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FA27B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Teaching Hospital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69227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65B607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912C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595F0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F090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12A0C9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531B56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F09F5C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25E12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1C8C8376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BB0AC2F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 Hospital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56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3AE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380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36,649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BC5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E0DE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34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A85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DDF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7037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0.9973</w:t>
            </w:r>
          </w:p>
        </w:tc>
      </w:tr>
      <w:tr w:rsidR="00D96B94" w:rsidRPr="00F56668" w14:paraId="195A837A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C052E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Non-Teaching Hospital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A23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33,892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A5B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5A5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33,254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33D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85" w:type="dxa"/>
            <w:vMerge/>
            <w:vAlign w:val="center"/>
          </w:tcPr>
          <w:p w14:paraId="2ACBB6B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42C7A3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57779F38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2A8D3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Bed Size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387C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3C06E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E1953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2591BB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4826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CAB7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A2D6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D6F7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ACD6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2A2AA984" w14:textId="77777777" w:rsidTr="000550D7">
        <w:trPr>
          <w:trHeight w:val="297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3241245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≥500 beds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9C4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24,264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7CD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67C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25,225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FF3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95283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790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C9B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D4E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DED0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F56668" w14:paraId="1429A67A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1B5F87B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300-500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641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C02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1EFC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97B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85" w:type="dxa"/>
            <w:vMerge/>
            <w:vAlign w:val="center"/>
          </w:tcPr>
          <w:p w14:paraId="61183BBD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A4B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DF4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0.957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050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71ADE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0.2428</w:t>
            </w:r>
          </w:p>
        </w:tc>
      </w:tr>
      <w:tr w:rsidR="00D96B94" w:rsidRPr="00F56668" w14:paraId="3E8821DC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46034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&lt;300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621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C75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B93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3BF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985" w:type="dxa"/>
            <w:vMerge/>
            <w:vAlign w:val="center"/>
          </w:tcPr>
          <w:p w14:paraId="4926233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7219619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F56668" w14:paraId="3706C5D0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7DA87" w14:textId="77777777" w:rsidR="00D96B94" w:rsidRPr="00F56668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Urban vs rural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D72C3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6C7CBD0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E2CD3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CE8BCD4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A1142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8E7E1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94B51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B5D6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A554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F56668" w14:paraId="4973CDD2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19DF7AD5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EEA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76F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58F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F1FF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FA8C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2F7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B927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3ED9A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EFE05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0.1541</w:t>
            </w:r>
          </w:p>
        </w:tc>
      </w:tr>
      <w:tr w:rsidR="00D96B94" w:rsidRPr="00F56668" w14:paraId="26A96C83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ABE07B" w14:textId="77777777" w:rsidR="00D96B94" w:rsidRPr="00F56668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BDCE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10,202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49B2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24E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99D8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85" w:type="dxa"/>
            <w:vMerge/>
            <w:tcBorders>
              <w:bottom w:val="single" w:sz="12" w:space="0" w:color="auto"/>
            </w:tcBorders>
            <w:vAlign w:val="center"/>
          </w:tcPr>
          <w:p w14:paraId="262BCAD6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1145A3" w14:textId="77777777" w:rsidR="00D96B94" w:rsidRPr="00F56668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66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</w:tbl>
    <w:p w14:paraId="4CB49F74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BE5B43">
        <w:rPr>
          <w:rFonts w:ascii="Times New Roman" w:hAnsi="Times New Roman" w:cs="Times New Roman"/>
          <w:sz w:val="20"/>
          <w:szCs w:val="20"/>
        </w:rPr>
        <w:t>Chi-square test was used to calculate p-value</w:t>
      </w:r>
    </w:p>
    <w:p w14:paraId="4855F204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CI = confidence interval; </w:t>
      </w:r>
      <w:r w:rsidRPr="00BE5B43">
        <w:rPr>
          <w:rFonts w:ascii="Times New Roman" w:hAnsi="Times New Roman" w:cs="Times New Roman"/>
          <w:sz w:val="20"/>
          <w:szCs w:val="20"/>
        </w:rPr>
        <w:t>CCI = Charlson Comorbidity Index; ICU = intensive care unit</w:t>
      </w:r>
    </w:p>
    <w:p w14:paraId="24326B3B" w14:textId="77777777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487FDD" w14:textId="0FCE8FBA" w:rsidR="00D96B94" w:rsidRDefault="00D96B94" w:rsidP="00D9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F79DC3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 xml:space="preserve">Table </w:t>
      </w:r>
      <w:r w:rsidR="00F50FE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</w:t>
      </w:r>
      <w:r w:rsidRPr="7F79DC3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7F79DC3C">
        <w:rPr>
          <w:rFonts w:ascii="Times New Roman" w:hAnsi="Times New Roman" w:cs="Times New Roman"/>
          <w:sz w:val="24"/>
          <w:szCs w:val="24"/>
        </w:rPr>
        <w:t>. Distribution of CCI comorbidities for surgical patients with and without unplanned ICU admission before risk adjustment matching.</w:t>
      </w:r>
    </w:p>
    <w:p w14:paraId="215E1B6D" w14:textId="77777777" w:rsidR="00D96B94" w:rsidRDefault="00D96B94" w:rsidP="00D9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tbl>
      <w:tblPr>
        <w:tblW w:w="13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1170"/>
        <w:gridCol w:w="1170"/>
        <w:gridCol w:w="1170"/>
        <w:gridCol w:w="1170"/>
        <w:gridCol w:w="1009"/>
        <w:gridCol w:w="1260"/>
        <w:gridCol w:w="720"/>
        <w:gridCol w:w="786"/>
        <w:gridCol w:w="1085"/>
      </w:tblGrid>
      <w:tr w:rsidR="00D96B94" w:rsidRPr="000E0FC5" w14:paraId="68038EDB" w14:textId="77777777" w:rsidTr="000550D7">
        <w:trPr>
          <w:trHeight w:val="313"/>
        </w:trPr>
        <w:tc>
          <w:tcPr>
            <w:tcW w:w="3571" w:type="dxa"/>
            <w:shd w:val="clear" w:color="auto" w:fill="auto"/>
            <w:vAlign w:val="center"/>
            <w:hideMark/>
          </w:tcPr>
          <w:p w14:paraId="324EEBC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18B8209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With Unplanned ICU Admission (N=12,356)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6AC6040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7F79DC3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Without Unplanned ICU Admission (N=938,846)</w:t>
            </w:r>
          </w:p>
        </w:tc>
        <w:tc>
          <w:tcPr>
            <w:tcW w:w="1009" w:type="dxa"/>
          </w:tcPr>
          <w:p w14:paraId="4995B14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1" w:type="dxa"/>
            <w:gridSpan w:val="4"/>
            <w:shd w:val="clear" w:color="auto" w:fill="auto"/>
            <w:noWrap/>
            <w:vAlign w:val="center"/>
            <w:hideMark/>
          </w:tcPr>
          <w:p w14:paraId="0EBF9D55" w14:textId="77777777" w:rsidR="00D96B94" w:rsidRPr="00584C2D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 of</w:t>
            </w:r>
            <w:r w:rsidRPr="00833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Unplanned ICU Admission to No Unplanned ICU Admission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D96B94" w:rsidRPr="000E0FC5" w14:paraId="5FDA3AEC" w14:textId="77777777" w:rsidTr="000550D7">
        <w:trPr>
          <w:trHeight w:val="223"/>
        </w:trPr>
        <w:tc>
          <w:tcPr>
            <w:tcW w:w="3571" w:type="dxa"/>
            <w:shd w:val="clear" w:color="auto" w:fill="auto"/>
            <w:vAlign w:val="center"/>
            <w:hideMark/>
          </w:tcPr>
          <w:p w14:paraId="6B8C649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Comorbidities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03FCBAF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119C9C9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02F71E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731246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1009" w:type="dxa"/>
            <w:vAlign w:val="center"/>
          </w:tcPr>
          <w:p w14:paraId="334E3E7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BBF13C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1506" w:type="dxa"/>
            <w:gridSpan w:val="2"/>
            <w:shd w:val="clear" w:color="auto" w:fill="auto"/>
            <w:noWrap/>
            <w:vAlign w:val="center"/>
            <w:hideMark/>
          </w:tcPr>
          <w:p w14:paraId="4C677EA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95%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3971DA8E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0E0F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D96B94" w:rsidRPr="000E0FC5" w14:paraId="39C8A15D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5213588F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Acquired Immune Deficiency Disease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443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926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2C0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C68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D4B6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C67E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AC1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97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1488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18767B6A" w14:textId="77777777" w:rsidTr="000550D7">
        <w:trPr>
          <w:trHeight w:val="338"/>
        </w:trPr>
        <w:tc>
          <w:tcPr>
            <w:tcW w:w="3571" w:type="dxa"/>
            <w:shd w:val="clear" w:color="auto" w:fill="auto"/>
            <w:noWrap/>
            <w:vAlign w:val="center"/>
          </w:tcPr>
          <w:p w14:paraId="60E32E59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 (without metastasis)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3B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1BE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B0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C3C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5297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BBF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3D4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0C3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1.856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7111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05C1DE9A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14695ADE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A37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8AC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EFB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AC2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632F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B21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975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B7A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C7F0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0DEF3C3B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7985701E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Obstructive Pulmonary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54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16E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C5C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434F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FB20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A46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4EBE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B4A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B43A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614FA66B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2DE65FC1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Cerebrovascular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2B0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9DE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EE2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33,579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275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C79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B78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A1B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9DE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56CE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3107A9F1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47B0422B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49A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8A4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5E6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525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87A9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F7E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099E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F52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78B4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</w:t>
            </w:r>
          </w:p>
        </w:tc>
      </w:tr>
      <w:tr w:rsidR="00D96B94" w:rsidRPr="000E0FC5" w14:paraId="2CEBEAFA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0E0F5965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(without complications)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3F2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5FC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18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105,857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317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1E33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80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703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5A1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2524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125E344F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71A249AA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(with complications)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FE9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95D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086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890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444F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573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4A8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CE1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09A5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0.3452</w:t>
            </w:r>
          </w:p>
        </w:tc>
      </w:tr>
      <w:tr w:rsidR="00D96B94" w:rsidRPr="000E0FC5" w14:paraId="594AB339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4309646F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Metastatic Solid Tumor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D6D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816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D01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FE7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06D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C68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4A1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552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AC2A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72D2D1ED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21CA65C7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Myocardial Infarction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557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803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95B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45,232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A89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235D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7D0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3C5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A53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1659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5B9D49FD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1CCC7845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Mild Liver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BC9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D32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BD1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C6B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673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816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0C8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D63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F6AB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72227C80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3C2C5D81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Moderate/Severe Liver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FB9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FF5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6F8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FCA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EB3D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0DC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80D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2B2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4259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285F3034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300F1D42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Paralysis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300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B8E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B53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A80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762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8CE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93B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22E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71C35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16942E38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66C907D7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Peptic Ulcer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B1D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BD8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D86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C4E5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2863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E41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26B7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049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0BA9F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6BEF2113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4DBDE69F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Peripheral Vascular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382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1A9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03D1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4C4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E3A7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34E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732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1849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7E59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235A6C80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4FD4CC97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8BE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0EF6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B86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119,459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1FE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0CEE3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8D58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94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9CF9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5C7B0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  <w:tr w:rsidR="00D96B94" w:rsidRPr="000E0FC5" w14:paraId="2D59B815" w14:textId="77777777" w:rsidTr="000550D7">
        <w:trPr>
          <w:trHeight w:val="313"/>
        </w:trPr>
        <w:tc>
          <w:tcPr>
            <w:tcW w:w="3571" w:type="dxa"/>
            <w:shd w:val="clear" w:color="auto" w:fill="auto"/>
            <w:noWrap/>
            <w:vAlign w:val="center"/>
          </w:tcPr>
          <w:p w14:paraId="5F0141DD" w14:textId="77777777" w:rsidR="00D96B94" w:rsidRPr="000E0FC5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B38B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C9C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329C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578D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B7DA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9FA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5714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87E2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FADF6A" w14:textId="77777777" w:rsidR="00D96B94" w:rsidRPr="000E0FC5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0E0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</w:tr>
    </w:tbl>
    <w:p w14:paraId="65F7B78C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>Reference group for each comorbidity is the group of patients without the comorbidity;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b</w:t>
      </w:r>
      <w:r w:rsidRPr="00BE5B43">
        <w:rPr>
          <w:rFonts w:ascii="Times New Roman" w:hAnsi="Times New Roman" w:cs="Times New Roman"/>
          <w:sz w:val="20"/>
          <w:szCs w:val="20"/>
        </w:rPr>
        <w:t>Chi-square test was used to calculate p-value</w:t>
      </w:r>
    </w:p>
    <w:p w14:paraId="6B495F5B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CI = confidence interval; </w:t>
      </w:r>
      <w:r w:rsidRPr="00BE5B43">
        <w:rPr>
          <w:rFonts w:ascii="Times New Roman" w:hAnsi="Times New Roman" w:cs="Times New Roman"/>
          <w:sz w:val="20"/>
          <w:szCs w:val="20"/>
        </w:rPr>
        <w:t>CCI = Charlson Comorbidity Index; ICU = intensive care unit</w:t>
      </w:r>
    </w:p>
    <w:p w14:paraId="78DC1CAB" w14:textId="77777777" w:rsidR="00D96B94" w:rsidRDefault="00D96B94" w:rsidP="00D96B94">
      <w:pPr>
        <w:rPr>
          <w:rFonts w:ascii="Times New Roman" w:hAnsi="Times New Roman" w:cs="Times New Roman"/>
          <w:b/>
          <w:sz w:val="24"/>
          <w:szCs w:val="24"/>
        </w:rPr>
      </w:pPr>
    </w:p>
    <w:p w14:paraId="2F44BAA4" w14:textId="77777777" w:rsidR="00D96B94" w:rsidRDefault="00D96B94" w:rsidP="00D96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AB8FC6B" w14:textId="18650BC6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  <w:r w:rsidRPr="7F79DC3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 xml:space="preserve">Table </w:t>
      </w:r>
      <w:r w:rsidR="00F50FE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</w:t>
      </w:r>
      <w:r w:rsidRPr="7F79DC3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7F79DC3C">
        <w:rPr>
          <w:rFonts w:ascii="Times New Roman" w:hAnsi="Times New Roman" w:cs="Times New Roman"/>
          <w:sz w:val="24"/>
          <w:szCs w:val="24"/>
        </w:rPr>
        <w:t>. Surgical patient and hospital characteristics after risk adjustment matching.</w:t>
      </w:r>
    </w:p>
    <w:p w14:paraId="25B882B8" w14:textId="77777777" w:rsidR="00D96B94" w:rsidRDefault="00D96B94" w:rsidP="00D96B9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170"/>
        <w:gridCol w:w="1170"/>
        <w:gridCol w:w="1170"/>
        <w:gridCol w:w="1170"/>
        <w:gridCol w:w="985"/>
        <w:gridCol w:w="1175"/>
        <w:gridCol w:w="720"/>
        <w:gridCol w:w="793"/>
        <w:gridCol w:w="17"/>
        <w:gridCol w:w="1170"/>
      </w:tblGrid>
      <w:tr w:rsidR="00D96B94" w:rsidRPr="009549AF" w14:paraId="1CBE471E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327B8B6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48A0085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With Unplanned ICU Admission (N=12,321)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  <w:hideMark/>
          </w:tcPr>
          <w:p w14:paraId="3E6C0F1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out</w:t>
            </w: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Unplanned ICU Admission </w:t>
            </w:r>
          </w:p>
          <w:p w14:paraId="528B2B3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(N=12,321)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5924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0C8A71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 of</w:t>
            </w:r>
            <w:r w:rsidRPr="008338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Unplanned ICU Admission to No Unplanned ICU Admission</w:t>
            </w:r>
          </w:p>
        </w:tc>
      </w:tr>
      <w:tr w:rsidR="00D96B94" w:rsidRPr="009549AF" w14:paraId="68925443" w14:textId="77777777" w:rsidTr="000550D7">
        <w:trPr>
          <w:trHeight w:val="304"/>
        </w:trPr>
        <w:tc>
          <w:tcPr>
            <w:tcW w:w="288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ABAFAC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 Characteristics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2821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B4E31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8376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Patients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F16F2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of Patients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42597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E7DA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Odds Ratio</w:t>
            </w:r>
          </w:p>
        </w:tc>
        <w:tc>
          <w:tcPr>
            <w:tcW w:w="151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7203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95%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18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BF92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549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  <w:r w:rsidRPr="009549A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96B94" w:rsidRPr="009549AF" w14:paraId="047C1E5C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77B49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 category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A017D6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634C91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214183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7F1655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9D4B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3132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1A2D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1FC6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6F4441CC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8A57256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65 years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089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36E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63F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C45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DAC8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0.9386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180B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05C1472B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D3455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65 years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793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6,899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391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798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6,893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1D3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85" w:type="dxa"/>
            <w:vMerge/>
            <w:vAlign w:val="center"/>
          </w:tcPr>
          <w:p w14:paraId="5E07936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E11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D15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5B6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C811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0.479</w:t>
            </w:r>
          </w:p>
        </w:tc>
      </w:tr>
      <w:tr w:rsidR="00D96B94" w:rsidRPr="009549AF" w14:paraId="42DE2C3A" w14:textId="77777777" w:rsidTr="000550D7">
        <w:trPr>
          <w:trHeight w:val="338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4011B" w14:textId="6DF6BE74" w:rsidR="00D96B94" w:rsidRPr="009549AF" w:rsidRDefault="000550D7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3B436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56AA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2A921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345AD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EEBE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FD2DB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8D0EBF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FAA04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6E2B8F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5CF79D66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05397C2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D13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AF0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20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D9F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EB23D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731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91C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F62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2FF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0.628</w:t>
            </w:r>
          </w:p>
        </w:tc>
      </w:tr>
      <w:tr w:rsidR="00D96B94" w:rsidRPr="009549AF" w14:paraId="46E9DCA8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E3244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16E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3D6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A05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CA0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85" w:type="dxa"/>
            <w:vMerge/>
            <w:vAlign w:val="center"/>
          </w:tcPr>
          <w:p w14:paraId="5B60FB0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C2EB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2E6DC91B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2E443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B9FE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F2384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661A6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1042C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F9AB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E91E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032B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5A01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EB92D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41CF7C74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4C8D9DD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D0F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AFB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536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379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088D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8FB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C22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A45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B649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</w:tr>
      <w:tr w:rsidR="00D96B94" w:rsidRPr="009549AF" w14:paraId="592F016C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FE6486E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791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DB4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9C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1BD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85" w:type="dxa"/>
            <w:vMerge/>
            <w:vAlign w:val="center"/>
          </w:tcPr>
          <w:p w14:paraId="4C687DE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FB2608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3CD777CF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B568444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247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6AC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338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BCC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85" w:type="dxa"/>
            <w:vMerge/>
            <w:vAlign w:val="center"/>
          </w:tcPr>
          <w:p w14:paraId="2F800C2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A59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4EC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CF4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DDBD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</w:tr>
      <w:tr w:rsidR="00D96B94" w:rsidRPr="009549AF" w14:paraId="7EA34925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C1C96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Unspecified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7EE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710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34B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316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985" w:type="dxa"/>
            <w:vMerge/>
            <w:vAlign w:val="center"/>
          </w:tcPr>
          <w:p w14:paraId="51E04B1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387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5D9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19D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C23B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</w:t>
            </w:r>
          </w:p>
        </w:tc>
      </w:tr>
      <w:tr w:rsidR="00D96B94" w:rsidRPr="009549AF" w14:paraId="6BF700C2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A01A8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Insurance Type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5E758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D0952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F7382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3256D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391BD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1EDDC6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D2C1D7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73998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D693F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4A7B6C99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DE4FBBF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D68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FAE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F4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DBF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B364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A64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B84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12C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BECE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0.785</w:t>
            </w:r>
          </w:p>
        </w:tc>
      </w:tr>
      <w:tr w:rsidR="00D96B94" w:rsidRPr="009549AF" w14:paraId="1E21C3DB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C0202E5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F8C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138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5B3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F40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985" w:type="dxa"/>
            <w:vMerge/>
            <w:vAlign w:val="center"/>
          </w:tcPr>
          <w:p w14:paraId="5BEB55B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044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1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C5E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D60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0.089</w:t>
            </w:r>
          </w:p>
        </w:tc>
      </w:tr>
      <w:tr w:rsidR="00D96B94" w:rsidRPr="009549AF" w14:paraId="1A1E7DED" w14:textId="77777777" w:rsidTr="000550D7">
        <w:trPr>
          <w:trHeight w:val="627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0635F09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Uninsured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91C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009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97E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7C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85" w:type="dxa"/>
            <w:vMerge/>
            <w:vAlign w:val="center"/>
          </w:tcPr>
          <w:p w14:paraId="2807399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5B4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861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25F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C2901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</w:tr>
      <w:tr w:rsidR="00D96B94" w:rsidRPr="009549AF" w14:paraId="1AD6A868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ED1B016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insurance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FE4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6A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107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B11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3%</w:t>
            </w:r>
          </w:p>
        </w:tc>
        <w:tc>
          <w:tcPr>
            <w:tcW w:w="985" w:type="dxa"/>
            <w:vMerge/>
            <w:vAlign w:val="center"/>
          </w:tcPr>
          <w:p w14:paraId="58F3AAB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869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898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990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C5AD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</w:tr>
      <w:tr w:rsidR="00D96B94" w:rsidRPr="009549AF" w14:paraId="472A7C98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75946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Medicare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B4D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55F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E79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381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85" w:type="dxa"/>
            <w:vMerge/>
            <w:vAlign w:val="center"/>
          </w:tcPr>
          <w:p w14:paraId="5B689E1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85E83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62FC9B06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A9B4D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Admission Type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24A8C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B789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FD14D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154CD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26E4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DC29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F973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8E9D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F437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4F54574B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FD4311D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E9A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3D0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FAF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5DA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731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F37160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379E939E" w14:textId="77777777" w:rsidTr="000550D7">
        <w:trPr>
          <w:trHeight w:val="627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5A8CB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Urgent/Emergent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57B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10,308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653D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CB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10,525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EE8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85" w:type="dxa"/>
            <w:vMerge/>
            <w:vAlign w:val="center"/>
          </w:tcPr>
          <w:p w14:paraId="46D49D4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382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2DE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C88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2687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</w:p>
        </w:tc>
      </w:tr>
      <w:tr w:rsidR="00D96B94" w:rsidRPr="009549AF" w14:paraId="72B49775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1EDF0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CCI Category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61EC5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B4FC3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3C49F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AEEFC0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4743D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2DBB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9549AF" w14:paraId="0D5D5573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15234D88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0EC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E73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440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38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48A8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D0253F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75D4ADE5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50A3E156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81C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5BF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83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B4AE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985" w:type="dxa"/>
            <w:vMerge/>
            <w:noWrap/>
            <w:vAlign w:val="center"/>
          </w:tcPr>
          <w:p w14:paraId="5A3513D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51C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543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3F3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EB8C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0.762</w:t>
            </w:r>
          </w:p>
        </w:tc>
      </w:tr>
      <w:tr w:rsidR="00D96B94" w:rsidRPr="009549AF" w14:paraId="20645B18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7B201C14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2F1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62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00B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489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85" w:type="dxa"/>
            <w:vMerge/>
            <w:noWrap/>
            <w:vAlign w:val="center"/>
          </w:tcPr>
          <w:p w14:paraId="6DEBC59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B5F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115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D29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E880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0.270</w:t>
            </w:r>
          </w:p>
        </w:tc>
      </w:tr>
      <w:tr w:rsidR="00D96B94" w:rsidRPr="009549AF" w14:paraId="544E6B40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45075B32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5ED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112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139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E08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/>
            <w:noWrap/>
            <w:vAlign w:val="center"/>
          </w:tcPr>
          <w:p w14:paraId="5A201A5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700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806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9F1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2637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0.085</w:t>
            </w:r>
          </w:p>
        </w:tc>
      </w:tr>
      <w:tr w:rsidR="00D96B94" w:rsidRPr="009549AF" w14:paraId="3A556C55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5F7557BB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86D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9AC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B8B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C21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/>
            <w:noWrap/>
            <w:vAlign w:val="center"/>
          </w:tcPr>
          <w:p w14:paraId="0328A6C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1A3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BE7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314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708B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0.552</w:t>
            </w:r>
          </w:p>
        </w:tc>
      </w:tr>
      <w:tr w:rsidR="00D96B94" w:rsidRPr="009549AF" w14:paraId="1AE16492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A29C048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8E5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163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075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6A4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85" w:type="dxa"/>
            <w:vMerge/>
            <w:noWrap/>
            <w:vAlign w:val="center"/>
          </w:tcPr>
          <w:p w14:paraId="0BA49E1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4A0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B3D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669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5816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0.127</w:t>
            </w:r>
          </w:p>
        </w:tc>
      </w:tr>
      <w:tr w:rsidR="00D96B94" w:rsidRPr="009549AF" w14:paraId="3533A39F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3DBF1F4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Obstructive Sleep Apnea/Sleep Disordered Breathing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E115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D4BAEB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7B5FB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7143EF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0156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02909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72188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2479F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67E11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9549AF" w14:paraId="08955565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1918EA4C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2FC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2B7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D21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B65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96F65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5D73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A19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F4D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4D82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</w:tr>
      <w:tr w:rsidR="00D96B94" w:rsidRPr="009549AF" w14:paraId="28BA73FF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F9B584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12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10,586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030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30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10,818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838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985" w:type="dxa"/>
            <w:vMerge/>
            <w:noWrap/>
            <w:vAlign w:val="center"/>
          </w:tcPr>
          <w:p w14:paraId="6DC4C5C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E3A84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5A6A5C48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00C1D3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187A5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21B434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F0366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C632DA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DB812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F6065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5DFD4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CAD6E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A224C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9549AF" w14:paraId="5BA1617E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3D631C82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85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72D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157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758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D8AD7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</w:t>
            </w: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21F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FC7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4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6CF7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0.0006</w:t>
            </w:r>
          </w:p>
        </w:tc>
      </w:tr>
      <w:tr w:rsidR="00D96B94" w:rsidRPr="009549AF" w14:paraId="1D26D023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925FC22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8AA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8,797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A0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783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9,139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FC3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85" w:type="dxa"/>
            <w:vMerge/>
            <w:noWrap/>
            <w:vAlign w:val="center"/>
          </w:tcPr>
          <w:p w14:paraId="6A92B2F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E826D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69418D70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50B93DF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Opioid Naïve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34C4F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7490B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DFBE2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F8EAE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D1866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41F360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678A7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39049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15E7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6B94" w:rsidRPr="009549AF" w14:paraId="75DD1E38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12DBE0D9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B28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F3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3BA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943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EC33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7D3DD4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76108F47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DD4F58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A65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C9A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873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A6E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85" w:type="dxa"/>
            <w:vMerge/>
            <w:noWrap/>
            <w:vAlign w:val="center"/>
          </w:tcPr>
          <w:p w14:paraId="6A5539D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C69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CA5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DD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9222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0.069</w:t>
            </w:r>
          </w:p>
        </w:tc>
      </w:tr>
      <w:tr w:rsidR="00D96B94" w:rsidRPr="009549AF" w14:paraId="1D4A72C5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45597D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Hospital Characteristics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AE250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DCFAAB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D48C7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F1D793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0E1F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AAA960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Hospital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haracteristics</w:t>
            </w:r>
          </w:p>
        </w:tc>
      </w:tr>
      <w:tr w:rsidR="00D96B94" w:rsidRPr="009549AF" w14:paraId="18B97882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C21BC71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Hospital Region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4722D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0FE87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E55378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4109C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20937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658A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44EF3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  <w:hideMark/>
          </w:tcPr>
          <w:p w14:paraId="779AE3C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0C223E3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002768B5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1E50D35E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833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5BB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AF6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6,086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210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EA44D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89E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48C44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2E2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48C44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4F7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48C44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036E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48C4413A">
              <w:rPr>
                <w:rFonts w:ascii="Times New Roman" w:hAnsi="Times New Roman" w:cs="Times New Roman"/>
                <w:sz w:val="20"/>
                <w:szCs w:val="20"/>
              </w:rPr>
              <w:t>0.152</w:t>
            </w:r>
          </w:p>
        </w:tc>
      </w:tr>
      <w:tr w:rsidR="00D96B94" w:rsidRPr="009549AF" w14:paraId="04D22F06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02E895FD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C12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173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E1C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647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85" w:type="dxa"/>
            <w:vMerge/>
            <w:vAlign w:val="center"/>
          </w:tcPr>
          <w:p w14:paraId="0A01210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ADC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8EA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54B65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4A9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9B6A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4B65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0.079</w:t>
            </w:r>
          </w:p>
        </w:tc>
      </w:tr>
      <w:tr w:rsidR="00D96B94" w:rsidRPr="009549AF" w14:paraId="5297C552" w14:textId="77777777" w:rsidTr="000550D7">
        <w:trPr>
          <w:trHeight w:val="313"/>
        </w:trPr>
        <w:tc>
          <w:tcPr>
            <w:tcW w:w="2880" w:type="dxa"/>
            <w:shd w:val="clear" w:color="auto" w:fill="auto"/>
            <w:vAlign w:val="center"/>
            <w:hideMark/>
          </w:tcPr>
          <w:p w14:paraId="0E629C53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D6E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F89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8EC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554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85" w:type="dxa"/>
            <w:vMerge/>
            <w:vAlign w:val="center"/>
          </w:tcPr>
          <w:p w14:paraId="6EE29CD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A7133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57AF8525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379AD10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033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5755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E64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94F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85" w:type="dxa"/>
            <w:vMerge/>
            <w:vAlign w:val="center"/>
          </w:tcPr>
          <w:p w14:paraId="2BC6E46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166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845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373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D569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4B65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0.121</w:t>
            </w:r>
          </w:p>
        </w:tc>
      </w:tr>
      <w:tr w:rsidR="00D96B94" w:rsidRPr="009549AF" w14:paraId="485489A7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3AF52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Teaching Hospital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B97CD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DF7D3E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87E49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359086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48D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DA31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9C560C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1E5C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BC038E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5FF24020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E31B64A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 Hospital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20E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219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F44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024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CD1C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A34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B3A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1E3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9997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0.413</w:t>
            </w:r>
          </w:p>
        </w:tc>
      </w:tr>
      <w:tr w:rsidR="00D96B94" w:rsidRPr="009549AF" w14:paraId="136A4C01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30528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Non-Teaching Hospital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C13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8A2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149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E3E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85" w:type="dxa"/>
            <w:vMerge/>
            <w:vAlign w:val="center"/>
          </w:tcPr>
          <w:p w14:paraId="2A79FDF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510DFE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73C9D77D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286D8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Bed Size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C0D6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0BB2F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DC7EB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F566E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78950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974A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DC99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AACC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2ED64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4DC972F4" w14:textId="77777777" w:rsidTr="000550D7">
        <w:trPr>
          <w:trHeight w:val="297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15CBF2A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≥500 beds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5F5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5,169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3F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D92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5,390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BD9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69850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2D7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0D5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C941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84915D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0.0126</w:t>
            </w:r>
          </w:p>
        </w:tc>
      </w:tr>
      <w:tr w:rsidR="00D96B94" w:rsidRPr="009549AF" w14:paraId="6B60DBB5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444BD022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300-500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8BD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E32C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4E3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78B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85" w:type="dxa"/>
            <w:vMerge/>
            <w:vAlign w:val="center"/>
          </w:tcPr>
          <w:p w14:paraId="0708D64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2F4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62F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1DA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088E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</w:p>
        </w:tc>
      </w:tr>
      <w:tr w:rsidR="00D96B94" w:rsidRPr="009549AF" w14:paraId="26A15768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9AE21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&lt;300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201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3F8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7C0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E0B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985" w:type="dxa"/>
            <w:vMerge/>
            <w:vAlign w:val="center"/>
          </w:tcPr>
          <w:p w14:paraId="42D209C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ECE97C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  <w:tr w:rsidR="00D96B94" w:rsidRPr="009549AF" w14:paraId="3713A87A" w14:textId="77777777" w:rsidTr="000550D7">
        <w:trPr>
          <w:trHeight w:val="313"/>
        </w:trPr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2E768" w14:textId="77777777" w:rsidR="00D96B94" w:rsidRPr="009549AF" w:rsidRDefault="00D96B94" w:rsidP="000550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Urban vs rural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94443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D09DE1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9A6968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4CAA313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DED47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9946C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FE01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542B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DA80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B94" w:rsidRPr="009549AF" w14:paraId="09C8D082" w14:textId="77777777" w:rsidTr="000550D7">
        <w:trPr>
          <w:trHeight w:val="313"/>
        </w:trPr>
        <w:tc>
          <w:tcPr>
            <w:tcW w:w="2880" w:type="dxa"/>
            <w:shd w:val="clear" w:color="auto" w:fill="auto"/>
            <w:noWrap/>
            <w:vAlign w:val="center"/>
          </w:tcPr>
          <w:p w14:paraId="08330FF0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25D5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265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6F6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C607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BE9FB6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C03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DEA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B2F9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3B44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0.805</w:t>
            </w:r>
          </w:p>
        </w:tc>
      </w:tr>
      <w:tr w:rsidR="00D96B94" w:rsidRPr="009549AF" w14:paraId="77B651B0" w14:textId="77777777" w:rsidTr="000550D7">
        <w:trPr>
          <w:trHeight w:val="313"/>
        </w:trPr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7F3B93B" w14:textId="77777777" w:rsidR="00D96B94" w:rsidRPr="009549AF" w:rsidRDefault="00D96B94" w:rsidP="000550D7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FA80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FA42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962F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6B9B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85" w:type="dxa"/>
            <w:vMerge/>
            <w:tcBorders>
              <w:bottom w:val="single" w:sz="12" w:space="0" w:color="auto"/>
            </w:tcBorders>
            <w:vAlign w:val="center"/>
          </w:tcPr>
          <w:p w14:paraId="1A8AEDAE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ECCF3EA" w14:textId="77777777" w:rsidR="00D96B94" w:rsidRPr="009549AF" w:rsidRDefault="00D96B94" w:rsidP="0005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9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Reference Group</w:t>
            </w:r>
          </w:p>
        </w:tc>
      </w:tr>
    </w:tbl>
    <w:p w14:paraId="2868CC8B" w14:textId="77777777" w:rsidR="00D96B94" w:rsidRPr="00BE5B43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BE5B43">
        <w:rPr>
          <w:rFonts w:ascii="Times New Roman" w:hAnsi="Times New Roman" w:cs="Times New Roman"/>
          <w:sz w:val="20"/>
          <w:szCs w:val="20"/>
        </w:rPr>
        <w:t>Chi-square test was used to calculate p-value</w:t>
      </w:r>
    </w:p>
    <w:p w14:paraId="577BB0DC" w14:textId="77777777" w:rsidR="00D96B94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E5B43"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CI = confidence interval; </w:t>
      </w:r>
      <w:r w:rsidRPr="00BE5B43">
        <w:rPr>
          <w:rFonts w:ascii="Times New Roman" w:hAnsi="Times New Roman" w:cs="Times New Roman"/>
          <w:sz w:val="20"/>
          <w:szCs w:val="20"/>
        </w:rPr>
        <w:t>CCI = Charlson Comorbidity Index; ICU = intensive care unit</w:t>
      </w:r>
    </w:p>
    <w:p w14:paraId="3F3CC2E3" w14:textId="77777777" w:rsidR="00D96B94" w:rsidRPr="005E080E" w:rsidRDefault="00D96B94" w:rsidP="00D96B9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502A76" w14:textId="77777777" w:rsidR="00C9299D" w:rsidRDefault="00C9299D" w:rsidP="00D96B94">
      <w:pPr>
        <w:spacing w:after="0" w:line="240" w:lineRule="auto"/>
      </w:pPr>
    </w:p>
    <w:sectPr w:rsidR="00C9299D" w:rsidSect="000550D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63B7" w14:textId="77777777" w:rsidR="003A20D1" w:rsidRDefault="003A20D1">
      <w:pPr>
        <w:spacing w:after="0" w:line="240" w:lineRule="auto"/>
      </w:pPr>
      <w:r>
        <w:separator/>
      </w:r>
    </w:p>
  </w:endnote>
  <w:endnote w:type="continuationSeparator" w:id="0">
    <w:p w14:paraId="3FF070F3" w14:textId="77777777" w:rsidR="003A20D1" w:rsidRDefault="003A20D1">
      <w:pPr>
        <w:spacing w:after="0" w:line="240" w:lineRule="auto"/>
      </w:pPr>
      <w:r>
        <w:continuationSeparator/>
      </w:r>
    </w:p>
  </w:endnote>
  <w:endnote w:type="continuationNotice" w:id="1">
    <w:p w14:paraId="1230B874" w14:textId="77777777" w:rsidR="003A20D1" w:rsidRDefault="003A2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C1D5" w14:textId="77777777" w:rsidR="00D96B94" w:rsidRDefault="00D96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E8DD" w14:textId="77777777" w:rsidR="000550D7" w:rsidRDefault="00055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297D" w14:textId="77777777" w:rsidR="003A20D1" w:rsidRDefault="003A20D1">
      <w:pPr>
        <w:spacing w:after="0" w:line="240" w:lineRule="auto"/>
      </w:pPr>
      <w:r>
        <w:separator/>
      </w:r>
    </w:p>
  </w:footnote>
  <w:footnote w:type="continuationSeparator" w:id="0">
    <w:p w14:paraId="5FABC20D" w14:textId="77777777" w:rsidR="003A20D1" w:rsidRDefault="003A20D1">
      <w:pPr>
        <w:spacing w:after="0" w:line="240" w:lineRule="auto"/>
      </w:pPr>
      <w:r>
        <w:continuationSeparator/>
      </w:r>
    </w:p>
  </w:footnote>
  <w:footnote w:type="continuationNotice" w:id="1">
    <w:p w14:paraId="4C474F54" w14:textId="77777777" w:rsidR="003A20D1" w:rsidRDefault="003A2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CFB9" w14:textId="7A6E7620" w:rsidR="00D96B94" w:rsidRDefault="00D96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A6AD" w14:textId="77777777" w:rsidR="000550D7" w:rsidRDefault="00055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6481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1068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08F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C076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5837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4289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72683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3626A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86B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D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E3E08"/>
    <w:multiLevelType w:val="hybridMultilevel"/>
    <w:tmpl w:val="0108E346"/>
    <w:lvl w:ilvl="0" w:tplc="6FA46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4F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4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26E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67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2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883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0B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E8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3C0160"/>
    <w:multiLevelType w:val="hybridMultilevel"/>
    <w:tmpl w:val="DFB6D50E"/>
    <w:lvl w:ilvl="0" w:tplc="3B64F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A69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04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AB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45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61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DAD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0D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8B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A91AAC"/>
    <w:multiLevelType w:val="hybridMultilevel"/>
    <w:tmpl w:val="01268C1A"/>
    <w:lvl w:ilvl="0" w:tplc="46F6D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C5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0A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A4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AE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E0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89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E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43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AB227E"/>
    <w:multiLevelType w:val="hybridMultilevel"/>
    <w:tmpl w:val="CC16F88E"/>
    <w:lvl w:ilvl="0" w:tplc="06DA2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7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E0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81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4C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CB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E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0C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69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5850CC"/>
    <w:multiLevelType w:val="multilevel"/>
    <w:tmpl w:val="EDDC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9C1970"/>
    <w:multiLevelType w:val="hybridMultilevel"/>
    <w:tmpl w:val="2EFC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41EE2"/>
    <w:multiLevelType w:val="hybridMultilevel"/>
    <w:tmpl w:val="00A40A66"/>
    <w:lvl w:ilvl="0" w:tplc="4FA00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24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6C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4B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8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2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4B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65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09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1089252">
    <w:abstractNumId w:val="15"/>
  </w:num>
  <w:num w:numId="2" w16cid:durableId="1105731172">
    <w:abstractNumId w:val="14"/>
  </w:num>
  <w:num w:numId="3" w16cid:durableId="213005763">
    <w:abstractNumId w:val="13"/>
  </w:num>
  <w:num w:numId="4" w16cid:durableId="1185905942">
    <w:abstractNumId w:val="10"/>
  </w:num>
  <w:num w:numId="5" w16cid:durableId="222062948">
    <w:abstractNumId w:val="12"/>
  </w:num>
  <w:num w:numId="6" w16cid:durableId="1954164303">
    <w:abstractNumId w:val="16"/>
  </w:num>
  <w:num w:numId="7" w16cid:durableId="1289319519">
    <w:abstractNumId w:val="11"/>
  </w:num>
  <w:num w:numId="8" w16cid:durableId="397752458">
    <w:abstractNumId w:val="9"/>
  </w:num>
  <w:num w:numId="9" w16cid:durableId="175655813">
    <w:abstractNumId w:val="7"/>
  </w:num>
  <w:num w:numId="10" w16cid:durableId="1524323813">
    <w:abstractNumId w:val="6"/>
  </w:num>
  <w:num w:numId="11" w16cid:durableId="1439980986">
    <w:abstractNumId w:val="5"/>
  </w:num>
  <w:num w:numId="12" w16cid:durableId="704989410">
    <w:abstractNumId w:val="4"/>
  </w:num>
  <w:num w:numId="13" w16cid:durableId="361324106">
    <w:abstractNumId w:val="8"/>
  </w:num>
  <w:num w:numId="14" w16cid:durableId="1940796228">
    <w:abstractNumId w:val="3"/>
  </w:num>
  <w:num w:numId="15" w16cid:durableId="2023508049">
    <w:abstractNumId w:val="2"/>
  </w:num>
  <w:num w:numId="16" w16cid:durableId="2025353981">
    <w:abstractNumId w:val="1"/>
  </w:num>
  <w:num w:numId="17" w16cid:durableId="181352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37"/>
    <w:rsid w:val="00040C0F"/>
    <w:rsid w:val="000550D7"/>
    <w:rsid w:val="00133897"/>
    <w:rsid w:val="00194E26"/>
    <w:rsid w:val="001A4B0B"/>
    <w:rsid w:val="001E0B67"/>
    <w:rsid w:val="001F0AD0"/>
    <w:rsid w:val="00245CE1"/>
    <w:rsid w:val="00265EE1"/>
    <w:rsid w:val="0028321F"/>
    <w:rsid w:val="002C5A40"/>
    <w:rsid w:val="0031329E"/>
    <w:rsid w:val="00342C58"/>
    <w:rsid w:val="00367043"/>
    <w:rsid w:val="00373B8A"/>
    <w:rsid w:val="003A0DF2"/>
    <w:rsid w:val="003A20D1"/>
    <w:rsid w:val="00402602"/>
    <w:rsid w:val="004328FD"/>
    <w:rsid w:val="004340C5"/>
    <w:rsid w:val="00461C37"/>
    <w:rsid w:val="004A5C50"/>
    <w:rsid w:val="004C7F80"/>
    <w:rsid w:val="005213BF"/>
    <w:rsid w:val="00563C03"/>
    <w:rsid w:val="005E5D6D"/>
    <w:rsid w:val="00601939"/>
    <w:rsid w:val="0062125D"/>
    <w:rsid w:val="00634299"/>
    <w:rsid w:val="00637334"/>
    <w:rsid w:val="006859D6"/>
    <w:rsid w:val="00772A4E"/>
    <w:rsid w:val="007B4236"/>
    <w:rsid w:val="008236E1"/>
    <w:rsid w:val="00840CC8"/>
    <w:rsid w:val="008A2FB2"/>
    <w:rsid w:val="008D1B5B"/>
    <w:rsid w:val="008F55E3"/>
    <w:rsid w:val="00905C68"/>
    <w:rsid w:val="009511A8"/>
    <w:rsid w:val="009B031B"/>
    <w:rsid w:val="009E5604"/>
    <w:rsid w:val="00A06571"/>
    <w:rsid w:val="00A25299"/>
    <w:rsid w:val="00A6616D"/>
    <w:rsid w:val="00AA0332"/>
    <w:rsid w:val="00AB37BB"/>
    <w:rsid w:val="00AC04F3"/>
    <w:rsid w:val="00AC4CDF"/>
    <w:rsid w:val="00B03649"/>
    <w:rsid w:val="00BA20A8"/>
    <w:rsid w:val="00BB13E2"/>
    <w:rsid w:val="00BF6394"/>
    <w:rsid w:val="00C108BC"/>
    <w:rsid w:val="00C54C7D"/>
    <w:rsid w:val="00C70C83"/>
    <w:rsid w:val="00C9299D"/>
    <w:rsid w:val="00CD5351"/>
    <w:rsid w:val="00CF4609"/>
    <w:rsid w:val="00D0207B"/>
    <w:rsid w:val="00D17413"/>
    <w:rsid w:val="00D96B94"/>
    <w:rsid w:val="00DE4002"/>
    <w:rsid w:val="00E453A2"/>
    <w:rsid w:val="00E75AD0"/>
    <w:rsid w:val="00E91546"/>
    <w:rsid w:val="00EB69C9"/>
    <w:rsid w:val="00F03654"/>
    <w:rsid w:val="00F50FE9"/>
    <w:rsid w:val="00F564E0"/>
    <w:rsid w:val="00F63230"/>
    <w:rsid w:val="00F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425DD4"/>
  <w15:chartTrackingRefBased/>
  <w15:docId w15:val="{C6BEA11D-0662-4160-831C-CDF58025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C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C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C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C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C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C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C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1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1C3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C37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37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61C3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3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37"/>
    <w:rPr>
      <w:b/>
      <w:bCs/>
      <w:sz w:val="20"/>
      <w:szCs w:val="20"/>
      <w:lang w:val="en-US"/>
    </w:rPr>
  </w:style>
  <w:style w:type="paragraph" w:customStyle="1" w:styleId="BodyA">
    <w:name w:val="Body A"/>
    <w:rsid w:val="00461C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6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C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1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C37"/>
    <w:rPr>
      <w:lang w:val="en-US"/>
    </w:rPr>
  </w:style>
  <w:style w:type="table" w:styleId="TableGrid">
    <w:name w:val="Table Grid"/>
    <w:basedOn w:val="TableNormal"/>
    <w:uiPriority w:val="39"/>
    <w:rsid w:val="0046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61C37"/>
    <w:rPr>
      <w:color w:val="800080"/>
      <w:u w:val="single"/>
    </w:rPr>
  </w:style>
  <w:style w:type="paragraph" w:customStyle="1" w:styleId="msonormal0">
    <w:name w:val="msonormal"/>
    <w:basedOn w:val="Normal"/>
    <w:rsid w:val="0046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61C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461C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61C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Normal"/>
    <w:rsid w:val="00461C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61C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461C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461C37"/>
    <w:pPr>
      <w:pBdr>
        <w:top w:val="single" w:sz="4" w:space="0" w:color="auto"/>
        <w:left w:val="single" w:sz="8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61C37"/>
    <w:pPr>
      <w:pBdr>
        <w:top w:val="single" w:sz="4" w:space="0" w:color="auto"/>
        <w:left w:val="single" w:sz="8" w:space="7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461C3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461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461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461C3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461C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461C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461C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461C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461C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461C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461C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461C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461C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461C3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461C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461C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461C3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461C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6">
    <w:name w:val="xl146"/>
    <w:basedOn w:val="Normal"/>
    <w:rsid w:val="00461C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461C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461C3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461C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461C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461C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461C3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461C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461C3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461C3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461C3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461C3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461C3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461C3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461C3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61">
    <w:name w:val="xl161"/>
    <w:basedOn w:val="Normal"/>
    <w:rsid w:val="00461C3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461C3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461C3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1C3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1C3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61C37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461C37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461C3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61C37"/>
    <w:rPr>
      <w:color w:val="2B579A"/>
      <w:shd w:val="clear" w:color="auto" w:fill="E1DFDD"/>
    </w:rPr>
  </w:style>
  <w:style w:type="paragraph" w:customStyle="1" w:styleId="cite-listitem">
    <w:name w:val="cite-list__item"/>
    <w:basedOn w:val="Normal"/>
    <w:rsid w:val="0046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customStyle="1" w:styleId="body-paragraph">
    <w:name w:val="body-paragraph"/>
    <w:basedOn w:val="Normal"/>
    <w:rsid w:val="0046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NormalWeb">
    <w:name w:val="Normal (Web)"/>
    <w:basedOn w:val="Normal"/>
    <w:uiPriority w:val="99"/>
    <w:semiHidden/>
    <w:unhideWhenUsed/>
    <w:rsid w:val="00461C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3C03"/>
  </w:style>
  <w:style w:type="paragraph" w:styleId="BlockText">
    <w:name w:val="Block Text"/>
    <w:basedOn w:val="Normal"/>
    <w:uiPriority w:val="99"/>
    <w:semiHidden/>
    <w:unhideWhenUsed/>
    <w:rsid w:val="00563C0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63C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C0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3C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3C0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3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3C0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3C0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3C0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3C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3C0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3C0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3C0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3C0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3C0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3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3C03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3C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3C0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3C03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3C03"/>
  </w:style>
  <w:style w:type="character" w:customStyle="1" w:styleId="DateChar">
    <w:name w:val="Date Char"/>
    <w:basedOn w:val="DefaultParagraphFont"/>
    <w:link w:val="Date"/>
    <w:uiPriority w:val="99"/>
    <w:semiHidden/>
    <w:rsid w:val="00563C0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3C0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C03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3C0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3C03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3C0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C03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563C0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3C0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C03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63C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C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C0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C0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C0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C0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3C0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3C03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3C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3C03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3C0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3C0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C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C03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563C0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3C0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3C0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3C0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3C0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3C03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3C0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3C03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3C0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3C03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3C0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3C0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3C0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3C0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3C0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3C03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3C03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3C03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3C03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3C03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3C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3C03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3C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3C03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563C03"/>
    <w:pPr>
      <w:spacing w:after="0" w:line="240" w:lineRule="auto"/>
    </w:pPr>
    <w:rPr>
      <w:lang w:val="en-US"/>
    </w:rPr>
  </w:style>
  <w:style w:type="paragraph" w:styleId="NormalIndent">
    <w:name w:val="Normal Indent"/>
    <w:basedOn w:val="Normal"/>
    <w:uiPriority w:val="99"/>
    <w:semiHidden/>
    <w:unhideWhenUsed/>
    <w:rsid w:val="00563C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3C0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3C03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3C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3C03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63C0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C03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3C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3C03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3C0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3C03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C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63C03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3C0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3C0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63C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C0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63C0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3C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3C0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3C0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3C0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3C0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3C0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3C0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3C0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3C0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74CA4E73B6943919A7F5E838EB6A6" ma:contentTypeVersion="17" ma:contentTypeDescription="Create a new document." ma:contentTypeScope="" ma:versionID="d30c3a617e536cf82a8c867689ad55a6">
  <xsd:schema xmlns:xsd="http://www.w3.org/2001/XMLSchema" xmlns:xs="http://www.w3.org/2001/XMLSchema" xmlns:p="http://schemas.microsoft.com/office/2006/metadata/properties" xmlns:ns2="2a984070-10a5-4b58-a631-ac07c90f389c" xmlns:ns3="6376f05e-9bcb-42ca-9475-7c9ac94ac441" targetNamespace="http://schemas.microsoft.com/office/2006/metadata/properties" ma:root="true" ma:fieldsID="6b98ed780c3a23de8069db3861599bf0" ns2:_="" ns3:_="">
    <xsd:import namespace="2a984070-10a5-4b58-a631-ac07c90f389c"/>
    <xsd:import namespace="6376f05e-9bcb-42ca-9475-7c9ac94a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84070-10a5-4b58-a631-ac07c90f3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f05e-9bcb-42ca-9475-7c9ac94a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745b62-72e2-4f2c-8935-8be041a3b7ca}" ma:internalName="TaxCatchAll" ma:showField="CatchAllData" ma:web="6376f05e-9bcb-42ca-9475-7c9ac94ac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984070-10a5-4b58-a631-ac07c90f389c">
      <Terms xmlns="http://schemas.microsoft.com/office/infopath/2007/PartnerControls"/>
    </lcf76f155ced4ddcb4097134ff3c332f>
    <TaxCatchAll xmlns="6376f05e-9bcb-42ca-9475-7c9ac94ac441" xsi:nil="true"/>
    <SharedWithUsers xmlns="6376f05e-9bcb-42ca-9475-7c9ac94ac441">
      <UserInfo>
        <DisplayName>Eakley, Alyssa</DisplayName>
        <AccountId>115</AccountId>
        <AccountType/>
      </UserInfo>
      <UserInfo>
        <DisplayName>Benefield, Patrick</DisplayName>
        <AccountId>92</AccountId>
        <AccountType/>
      </UserInfo>
      <UserInfo>
        <DisplayName>Moucharite, Marilyn</DisplayName>
        <AccountId>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5AFC46-AD42-420C-B4D8-8D02F371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89C44-32F3-4AB9-AE30-894D24820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84070-10a5-4b58-a631-ac07c90f389c"/>
    <ds:schemaRef ds:uri="6376f05e-9bcb-42ca-9475-7c9ac94a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E8E2A-0ABF-409E-9BF5-449E76F68F0A}">
  <ds:schemaRefs>
    <ds:schemaRef ds:uri="http://schemas.microsoft.com/office/2006/metadata/properties"/>
    <ds:schemaRef ds:uri="http://schemas.microsoft.com/office/infopath/2007/PartnerControls"/>
    <ds:schemaRef ds:uri="2a984070-10a5-4b58-a631-ac07c90f389c"/>
    <ds:schemaRef ds:uri="6376f05e-9bcb-42ca-9475-7c9ac94ac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3438</Words>
  <Characters>19599</Characters>
  <Application>Microsoft Office Word</Application>
  <DocSecurity>0</DocSecurity>
  <Lines>163</Lines>
  <Paragraphs>45</Paragraphs>
  <ScaleCrop>false</ScaleCrop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Katherine</dc:creator>
  <cp:keywords/>
  <dc:description/>
  <cp:lastModifiedBy>Eakley, Alyssa</cp:lastModifiedBy>
  <cp:revision>25</cp:revision>
  <cp:lastPrinted>2023-03-21T21:32:00Z</cp:lastPrinted>
  <dcterms:created xsi:type="dcterms:W3CDTF">2023-03-03T21:13:00Z</dcterms:created>
  <dcterms:modified xsi:type="dcterms:W3CDTF">2023-09-06T16:32:00Z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0x0101003C474CA4E73B6943919A7F5E838EB6A6</vt:lpwstr>
  </property>
  <property fmtid="{D5CDD505-2E9C-101B-9397-08002B2CF9AE}" pid="3" name="MediaServiceImageTags">
    <vt:lpwstr/>
  </property>
</Properties>
</file>