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5B339C" w14:textId="77777777" w:rsidR="00932B8A" w:rsidRDefault="00932B8A"/>
    <w:p w14:paraId="21D7A74A" w14:textId="1415F62C" w:rsidR="00932B8A" w:rsidRPr="00932B8A" w:rsidRDefault="00932B8A" w:rsidP="00932B8A">
      <w:pPr>
        <w:spacing w:line="480" w:lineRule="auto"/>
        <w:rPr>
          <w:color w:val="000000"/>
        </w:rPr>
      </w:pPr>
      <w:r w:rsidRPr="00932B8A">
        <w:rPr>
          <w:color w:val="000000"/>
        </w:rPr>
        <w:t>Supplemental Figure 1 Subject disposition</w:t>
      </w:r>
    </w:p>
    <w:p w14:paraId="69397D86" w14:textId="7EE8BEC0" w:rsidR="00932B8A" w:rsidRDefault="00932B8A">
      <w:r>
        <w:rPr>
          <w:noProof/>
        </w:rPr>
        <w:drawing>
          <wp:inline distT="0" distB="0" distL="0" distR="0" wp14:anchorId="41EAD2D9" wp14:editId="36E913E9">
            <wp:extent cx="5943600" cy="3340735"/>
            <wp:effectExtent l="0" t="0" r="0" b="0"/>
            <wp:docPr id="110282316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2823164" name="Picture 110282316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0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32B8A" w:rsidSect="00612213">
      <w:footerReference w:type="even" r:id="rId8"/>
      <w:footerReference w:type="default" r:id="rId9"/>
      <w:footerReference w:type="firs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DB7575" w14:textId="77777777" w:rsidR="00C24351" w:rsidRDefault="00C24351" w:rsidP="00C24351">
      <w:r>
        <w:separator/>
      </w:r>
    </w:p>
  </w:endnote>
  <w:endnote w:type="continuationSeparator" w:id="0">
    <w:p w14:paraId="6740140A" w14:textId="77777777" w:rsidR="00C24351" w:rsidRDefault="00C24351" w:rsidP="00C243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Arial"/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ompacta Std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">
    <w:altName w:val="﷽﷽﷽﷽﷽﷽ḷƐ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ø^0Œ˛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AE03A0" w14:textId="1273FE1F" w:rsidR="00C24351" w:rsidRDefault="00C2435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6E8A4A9" wp14:editId="0596CAA8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2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0FBD4F" w14:textId="55DE6826" w:rsidR="00C24351" w:rsidRPr="00C24351" w:rsidRDefault="00C24351" w:rsidP="00C24351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C24351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E8A4A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6B0FBD4F" w14:textId="55DE6826" w:rsidR="00C24351" w:rsidRPr="00C24351" w:rsidRDefault="00C24351" w:rsidP="00C24351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C24351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A70A45" w14:textId="0649E8A4" w:rsidR="00C24351" w:rsidRDefault="00C2435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C6E895C" wp14:editId="786A8F34">
              <wp:simplePos x="914400" y="942975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3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9FB2777" w14:textId="5325CB15" w:rsidR="00C24351" w:rsidRPr="00C24351" w:rsidRDefault="00C24351" w:rsidP="00C24351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C24351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6E895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textbox style="mso-fit-shape-to-text:t" inset="20pt,0,0,15pt">
                <w:txbxContent>
                  <w:p w14:paraId="19FB2777" w14:textId="5325CB15" w:rsidR="00C24351" w:rsidRPr="00C24351" w:rsidRDefault="00C24351" w:rsidP="00C24351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C24351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C0A186" w14:textId="1FA01F22" w:rsidR="00C24351" w:rsidRDefault="00C2435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CD71605" wp14:editId="210CFC62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1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F503936" w14:textId="13AF7934" w:rsidR="00C24351" w:rsidRPr="00C24351" w:rsidRDefault="00C24351" w:rsidP="00C24351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C24351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D7160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textbox style="mso-fit-shape-to-text:t" inset="20pt,0,0,15pt">
                <w:txbxContent>
                  <w:p w14:paraId="0F503936" w14:textId="13AF7934" w:rsidR="00C24351" w:rsidRPr="00C24351" w:rsidRDefault="00C24351" w:rsidP="00C24351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C24351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858102" w14:textId="77777777" w:rsidR="00C24351" w:rsidRDefault="00C24351" w:rsidP="00C24351">
      <w:r>
        <w:separator/>
      </w:r>
    </w:p>
  </w:footnote>
  <w:footnote w:type="continuationSeparator" w:id="0">
    <w:p w14:paraId="5000C206" w14:textId="77777777" w:rsidR="00C24351" w:rsidRDefault="00C24351" w:rsidP="00C243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1F59EB"/>
    <w:multiLevelType w:val="hybridMultilevel"/>
    <w:tmpl w:val="55061858"/>
    <w:lvl w:ilvl="0" w:tplc="28047256">
      <w:start w:val="1"/>
      <w:numFmt w:val="decimal"/>
      <w:pStyle w:val="ReferenceText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401D658B"/>
    <w:multiLevelType w:val="multilevel"/>
    <w:tmpl w:val="5DD2A3F8"/>
    <w:lvl w:ilvl="0">
      <w:start w:val="1"/>
      <w:numFmt w:val="decimal"/>
      <w:suff w:val="space"/>
      <w:lvlText w:val="Table %1."/>
      <w:lvlJc w:val="left"/>
      <w:pPr>
        <w:ind w:left="360" w:hanging="360"/>
      </w:pPr>
      <w:rPr>
        <w:rFonts w:ascii="Arial Bold" w:hAnsi="Arial Bold" w:hint="default"/>
        <w:b/>
        <w:i w:val="0"/>
        <w:caps w:val="0"/>
        <w:strike w:val="0"/>
        <w:dstrike w:val="0"/>
        <w:vanish w:val="0"/>
        <w:color w:val="595959" w:themeColor="text1" w:themeTint="A6"/>
        <w:sz w:val="22"/>
        <w:szCs w:val="1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Restart w:val="0"/>
      <w:lvlText w:val="—"/>
      <w:lvlJc w:val="left"/>
      <w:pPr>
        <w:tabs>
          <w:tab w:val="num" w:pos="691"/>
        </w:tabs>
        <w:ind w:left="691" w:hanging="36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13"/>
        <w:szCs w:val="13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Restart w:val="0"/>
      <w:lvlText w:val=""/>
      <w:lvlJc w:val="left"/>
      <w:pPr>
        <w:tabs>
          <w:tab w:val="num" w:pos="1051"/>
        </w:tabs>
        <w:ind w:left="1051" w:hanging="360"/>
      </w:pPr>
      <w:rPr>
        <w:rFonts w:ascii="Webdings" w:hAnsi="Webdings" w:hint="default"/>
        <w:b w:val="0"/>
        <w:i w:val="0"/>
        <w:caps w:val="0"/>
        <w:strike w:val="0"/>
        <w:dstrike w:val="0"/>
        <w:vanish w:val="0"/>
        <w:color w:val="000000"/>
        <w:sz w:val="18"/>
        <w:szCs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Restart w:val="0"/>
      <w:lvlText w:val="–"/>
      <w:lvlJc w:val="left"/>
      <w:pPr>
        <w:tabs>
          <w:tab w:val="num" w:pos="1411"/>
        </w:tabs>
        <w:ind w:left="1411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19"/>
        <w:szCs w:val="19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Restart w:val="0"/>
      <w:lvlText w:val=""/>
      <w:lvlJc w:val="left"/>
      <w:pPr>
        <w:tabs>
          <w:tab w:val="num" w:pos="1771"/>
        </w:tabs>
        <w:ind w:left="1771" w:hanging="360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000000"/>
        <w:sz w:val="9"/>
        <w:szCs w:val="9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–"/>
      <w:lvlJc w:val="left"/>
      <w:pPr>
        <w:tabs>
          <w:tab w:val="num" w:pos="1699"/>
        </w:tabs>
        <w:ind w:left="1699" w:hanging="274"/>
      </w:pPr>
      <w:rPr>
        <w:rFonts w:ascii="Times New Roman" w:hAnsi="Times New Roman" w:hint="default"/>
        <w:sz w:val="16"/>
        <w:szCs w:val="18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2" w15:restartNumberingAfterBreak="0">
    <w:nsid w:val="48F92F2D"/>
    <w:multiLevelType w:val="hybridMultilevel"/>
    <w:tmpl w:val="61D20C38"/>
    <w:lvl w:ilvl="0" w:tplc="FF82B642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56376B"/>
    <w:multiLevelType w:val="hybridMultilevel"/>
    <w:tmpl w:val="8304C676"/>
    <w:lvl w:ilvl="0" w:tplc="E3AE3C24">
      <w:start w:val="1"/>
      <w:numFmt w:val="bullet"/>
      <w:pStyle w:val="TableBullet1"/>
      <w:lvlText w:val=""/>
      <w:lvlJc w:val="left"/>
      <w:pPr>
        <w:ind w:left="720" w:hanging="360"/>
      </w:pPr>
      <w:rPr>
        <w:rFonts w:ascii="Symbol" w:hAnsi="Symbol" w:hint="default"/>
        <w:color w:val="003A7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8411A1"/>
    <w:multiLevelType w:val="hybridMultilevel"/>
    <w:tmpl w:val="DB12C4A2"/>
    <w:lvl w:ilvl="0" w:tplc="27763C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34127E"/>
    <w:multiLevelType w:val="hybridMultilevel"/>
    <w:tmpl w:val="29D2CBF4"/>
    <w:lvl w:ilvl="0" w:tplc="702E10D6">
      <w:start w:val="1"/>
      <w:numFmt w:val="bullet"/>
      <w:pStyle w:val="bullet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bCs w:val="0"/>
        <w:color w:val="44546A" w:themeColor="text2"/>
        <w:sz w:val="22"/>
        <w:szCs w:val="22"/>
      </w:rPr>
    </w:lvl>
    <w:lvl w:ilvl="1" w:tplc="04090001">
      <w:start w:val="1"/>
      <w:numFmt w:val="bullet"/>
      <w:lvlText w:val=""/>
      <w:lvlJc w:val="left"/>
      <w:pPr>
        <w:tabs>
          <w:tab w:val="num" w:pos="1699"/>
        </w:tabs>
        <w:ind w:left="1699" w:hanging="360"/>
      </w:pPr>
      <w:rPr>
        <w:rFonts w:ascii="Symbol" w:hAnsi="Symbol" w:hint="default"/>
        <w:b w:val="0"/>
        <w:color w:val="auto"/>
        <w:sz w:val="22"/>
        <w:szCs w:val="22"/>
      </w:rPr>
    </w:lvl>
    <w:lvl w:ilvl="2" w:tplc="04090005" w:tentative="1">
      <w:start w:val="1"/>
      <w:numFmt w:val="bullet"/>
      <w:lvlText w:val=""/>
      <w:lvlJc w:val="left"/>
      <w:pPr>
        <w:tabs>
          <w:tab w:val="num" w:pos="2419"/>
        </w:tabs>
        <w:ind w:left="2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39"/>
        </w:tabs>
        <w:ind w:left="3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59"/>
        </w:tabs>
        <w:ind w:left="3859" w:hanging="360"/>
      </w:pPr>
      <w:rPr>
        <w:rFonts w:ascii="Courier New" w:hAnsi="Courier New" w:cs="MS Mincho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79"/>
        </w:tabs>
        <w:ind w:left="4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99"/>
        </w:tabs>
        <w:ind w:left="5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19"/>
        </w:tabs>
        <w:ind w:left="6019" w:hanging="360"/>
      </w:pPr>
      <w:rPr>
        <w:rFonts w:ascii="Courier New" w:hAnsi="Courier New" w:cs="MS Mincho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39"/>
        </w:tabs>
        <w:ind w:left="6739" w:hanging="360"/>
      </w:pPr>
      <w:rPr>
        <w:rFonts w:ascii="Wingdings" w:hAnsi="Wingdings" w:hint="default"/>
      </w:rPr>
    </w:lvl>
  </w:abstractNum>
  <w:abstractNum w:abstractNumId="6" w15:restartNumberingAfterBreak="0">
    <w:nsid w:val="75FB75EC"/>
    <w:multiLevelType w:val="multilevel"/>
    <w:tmpl w:val="6A863232"/>
    <w:lvl w:ilvl="0">
      <w:start w:val="1"/>
      <w:numFmt w:val="decimal"/>
      <w:pStyle w:val="TableTitle"/>
      <w:suff w:val="space"/>
      <w:lvlText w:val="Table %1."/>
      <w:lvlJc w:val="left"/>
      <w:pPr>
        <w:ind w:left="18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)"/>
      <w:lvlJc w:val="left"/>
      <w:pPr>
        <w:ind w:left="90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26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62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9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3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7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0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420" w:hanging="360"/>
      </w:pPr>
      <w:rPr>
        <w:rFonts w:hint="default"/>
      </w:rPr>
    </w:lvl>
  </w:abstractNum>
  <w:abstractNum w:abstractNumId="7" w15:restartNumberingAfterBreak="0">
    <w:nsid w:val="7DB72B2C"/>
    <w:multiLevelType w:val="hybridMultilevel"/>
    <w:tmpl w:val="14F20636"/>
    <w:lvl w:ilvl="0" w:tplc="9D9E3D3E">
      <w:start w:val="1"/>
      <w:numFmt w:val="bullet"/>
      <w:pStyle w:val="Bullet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A656E7"/>
    <w:multiLevelType w:val="multilevel"/>
    <w:tmpl w:val="BD68D86E"/>
    <w:lvl w:ilvl="0">
      <w:start w:val="1"/>
      <w:numFmt w:val="decimal"/>
      <w:pStyle w:val="Figure"/>
      <w:suff w:val="space"/>
      <w:lvlText w:val="Figure %1."/>
      <w:lvlJc w:val="left"/>
      <w:pPr>
        <w:ind w:left="0" w:firstLine="0"/>
      </w:pPr>
      <w:rPr>
        <w:rFonts w:ascii="Arial Bold" w:hAnsi="Arial Bold" w:hint="default"/>
        <w:b/>
        <w:bCs/>
        <w:i w:val="0"/>
        <w:iCs w:val="0"/>
        <w:color w:val="595959" w:themeColor="text1" w:themeTint="A6"/>
      </w:rPr>
    </w:lvl>
    <w:lvl w:ilvl="1">
      <w:start w:val="1"/>
      <w:numFmt w:val="decimal"/>
      <w:lvlText w:val="%1.%2."/>
      <w:lvlJc w:val="left"/>
      <w:pPr>
        <w:ind w:left="34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7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7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8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9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9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70" w:hanging="1440"/>
      </w:pPr>
      <w:rPr>
        <w:rFonts w:hint="default"/>
      </w:rPr>
    </w:lvl>
  </w:abstractNum>
  <w:num w:numId="1" w16cid:durableId="1021512746">
    <w:abstractNumId w:val="8"/>
  </w:num>
  <w:num w:numId="2" w16cid:durableId="567686223">
    <w:abstractNumId w:val="4"/>
  </w:num>
  <w:num w:numId="3" w16cid:durableId="782380737">
    <w:abstractNumId w:val="5"/>
  </w:num>
  <w:num w:numId="4" w16cid:durableId="1661155835">
    <w:abstractNumId w:val="8"/>
  </w:num>
  <w:num w:numId="5" w16cid:durableId="120736782">
    <w:abstractNumId w:val="6"/>
  </w:num>
  <w:num w:numId="6" w16cid:durableId="589122148">
    <w:abstractNumId w:val="5"/>
  </w:num>
  <w:num w:numId="7" w16cid:durableId="2002269260">
    <w:abstractNumId w:val="3"/>
  </w:num>
  <w:num w:numId="8" w16cid:durableId="1815444661">
    <w:abstractNumId w:val="0"/>
    <w:lvlOverride w:ilvl="0">
      <w:startOverride w:val="1"/>
    </w:lvlOverride>
  </w:num>
  <w:num w:numId="9" w16cid:durableId="1629822870">
    <w:abstractNumId w:val="0"/>
    <w:lvlOverride w:ilvl="0">
      <w:startOverride w:val="1"/>
    </w:lvlOverride>
  </w:num>
  <w:num w:numId="10" w16cid:durableId="7413914">
    <w:abstractNumId w:val="1"/>
  </w:num>
  <w:num w:numId="11" w16cid:durableId="502596472">
    <w:abstractNumId w:val="2"/>
  </w:num>
  <w:num w:numId="12" w16cid:durableId="366495452">
    <w:abstractNumId w:val="7"/>
  </w:num>
  <w:num w:numId="13" w16cid:durableId="1321888279">
    <w:abstractNumId w:val="8"/>
  </w:num>
  <w:num w:numId="14" w16cid:durableId="86393016">
    <w:abstractNumId w:val="6"/>
  </w:num>
  <w:num w:numId="15" w16cid:durableId="1269002184">
    <w:abstractNumId w:val="6"/>
  </w:num>
  <w:num w:numId="16" w16cid:durableId="450708126">
    <w:abstractNumId w:val="1"/>
  </w:num>
  <w:num w:numId="17" w16cid:durableId="782265787">
    <w:abstractNumId w:val="6"/>
  </w:num>
  <w:num w:numId="18" w16cid:durableId="1954821830">
    <w:abstractNumId w:val="6"/>
  </w:num>
  <w:num w:numId="19" w16cid:durableId="19029352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B8A"/>
    <w:rsid w:val="00005B60"/>
    <w:rsid w:val="00045A35"/>
    <w:rsid w:val="00050F46"/>
    <w:rsid w:val="00072E12"/>
    <w:rsid w:val="000974A8"/>
    <w:rsid w:val="000B462E"/>
    <w:rsid w:val="000E24DB"/>
    <w:rsid w:val="001025E1"/>
    <w:rsid w:val="00160D47"/>
    <w:rsid w:val="001B1F9D"/>
    <w:rsid w:val="001D1C81"/>
    <w:rsid w:val="002B0210"/>
    <w:rsid w:val="002C0748"/>
    <w:rsid w:val="002D13C8"/>
    <w:rsid w:val="00320BBC"/>
    <w:rsid w:val="00374B6B"/>
    <w:rsid w:val="003F278B"/>
    <w:rsid w:val="00423939"/>
    <w:rsid w:val="00423DE0"/>
    <w:rsid w:val="0043486C"/>
    <w:rsid w:val="004479CD"/>
    <w:rsid w:val="00453BEF"/>
    <w:rsid w:val="004B0617"/>
    <w:rsid w:val="004F7C6A"/>
    <w:rsid w:val="005479E4"/>
    <w:rsid w:val="0057641E"/>
    <w:rsid w:val="005902A0"/>
    <w:rsid w:val="005A3A7F"/>
    <w:rsid w:val="005A45B1"/>
    <w:rsid w:val="005C6F32"/>
    <w:rsid w:val="005F692F"/>
    <w:rsid w:val="00602720"/>
    <w:rsid w:val="00612213"/>
    <w:rsid w:val="006148D3"/>
    <w:rsid w:val="0062141A"/>
    <w:rsid w:val="00625252"/>
    <w:rsid w:val="00655E44"/>
    <w:rsid w:val="006771AD"/>
    <w:rsid w:val="006C241A"/>
    <w:rsid w:val="006E2425"/>
    <w:rsid w:val="0070440C"/>
    <w:rsid w:val="00722485"/>
    <w:rsid w:val="00730770"/>
    <w:rsid w:val="0075134D"/>
    <w:rsid w:val="00794862"/>
    <w:rsid w:val="007C293A"/>
    <w:rsid w:val="007C523B"/>
    <w:rsid w:val="007E331C"/>
    <w:rsid w:val="00855E91"/>
    <w:rsid w:val="00895DAF"/>
    <w:rsid w:val="008D6755"/>
    <w:rsid w:val="00901506"/>
    <w:rsid w:val="00932B8A"/>
    <w:rsid w:val="00935518"/>
    <w:rsid w:val="00954303"/>
    <w:rsid w:val="009755A2"/>
    <w:rsid w:val="0098324B"/>
    <w:rsid w:val="009962BF"/>
    <w:rsid w:val="009A6AA8"/>
    <w:rsid w:val="009B2053"/>
    <w:rsid w:val="00A62646"/>
    <w:rsid w:val="00A9582D"/>
    <w:rsid w:val="00AA7CD7"/>
    <w:rsid w:val="00AE3D76"/>
    <w:rsid w:val="00B06894"/>
    <w:rsid w:val="00B40472"/>
    <w:rsid w:val="00BB2E2D"/>
    <w:rsid w:val="00BD0048"/>
    <w:rsid w:val="00BE1E4B"/>
    <w:rsid w:val="00BF1732"/>
    <w:rsid w:val="00C24351"/>
    <w:rsid w:val="00C31992"/>
    <w:rsid w:val="00C3737F"/>
    <w:rsid w:val="00C71ABE"/>
    <w:rsid w:val="00CA1349"/>
    <w:rsid w:val="00CD2D36"/>
    <w:rsid w:val="00CD7AC5"/>
    <w:rsid w:val="00CE4E26"/>
    <w:rsid w:val="00D0398B"/>
    <w:rsid w:val="00D04E23"/>
    <w:rsid w:val="00D42112"/>
    <w:rsid w:val="00D532D2"/>
    <w:rsid w:val="00D6086A"/>
    <w:rsid w:val="00DC7D79"/>
    <w:rsid w:val="00DF6351"/>
    <w:rsid w:val="00E5399C"/>
    <w:rsid w:val="00E55986"/>
    <w:rsid w:val="00E667CE"/>
    <w:rsid w:val="00E76284"/>
    <w:rsid w:val="00EC0916"/>
    <w:rsid w:val="00EF45E5"/>
    <w:rsid w:val="00F22848"/>
    <w:rsid w:val="00F44904"/>
    <w:rsid w:val="00F479E0"/>
    <w:rsid w:val="00FA1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F05FC5"/>
  <w15:chartTrackingRefBased/>
  <w15:docId w15:val="{50790ACB-B6B6-614D-94B2-855ED6F5D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_Normal_2"/>
    <w:qFormat/>
    <w:rsid w:val="00CD2D36"/>
    <w:rPr>
      <w:rFonts w:ascii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BB2E2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2E2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igure">
    <w:name w:val="_Figure"/>
    <w:basedOn w:val="Normal"/>
    <w:autoRedefine/>
    <w:qFormat/>
    <w:rsid w:val="00DC7D79"/>
    <w:pPr>
      <w:keepNext/>
      <w:keepLines/>
      <w:widowControl w:val="0"/>
      <w:numPr>
        <w:numId w:val="13"/>
      </w:numPr>
      <w:spacing w:after="120"/>
    </w:pPr>
    <w:rPr>
      <w:rFonts w:ascii="Arial" w:eastAsia="Compacta Std" w:hAnsi="Arial" w:cs="Compacta Std"/>
      <w:b/>
      <w:bCs/>
      <w:color w:val="003A7F"/>
      <w:sz w:val="22"/>
      <w:szCs w:val="22"/>
    </w:rPr>
  </w:style>
  <w:style w:type="character" w:customStyle="1" w:styleId="ReferenceTextCharacter">
    <w:name w:val="_Reference Text Character"/>
    <w:basedOn w:val="ReferenceTextParagraphChar"/>
    <w:qFormat/>
    <w:rsid w:val="00855E91"/>
    <w:rPr>
      <w:rFonts w:ascii="Arial" w:eastAsia="Times New Roman" w:hAnsi="Arial" w:cs="Times New Roman"/>
      <w:b/>
      <w:bCs w:val="0"/>
      <w:i w:val="0"/>
      <w:iCs w:val="0"/>
      <w:color w:val="C00000"/>
      <w:sz w:val="20"/>
      <w:szCs w:val="20"/>
      <w:vertAlign w:val="superscript"/>
    </w:rPr>
  </w:style>
  <w:style w:type="paragraph" w:customStyle="1" w:styleId="Normal0">
    <w:name w:val="_Normal"/>
    <w:basedOn w:val="Normal"/>
    <w:autoRedefine/>
    <w:qFormat/>
    <w:rsid w:val="00855E91"/>
    <w:pPr>
      <w:spacing w:before="240"/>
    </w:pPr>
    <w:rPr>
      <w:rFonts w:asciiTheme="minorHAnsi" w:eastAsia="Times" w:hAnsiTheme="minorHAnsi" w:cs="ø^0Œ˛"/>
      <w:color w:val="000000" w:themeColor="text1"/>
      <w:szCs w:val="20"/>
    </w:rPr>
  </w:style>
  <w:style w:type="paragraph" w:customStyle="1" w:styleId="Heading10">
    <w:name w:val="_Heading 1"/>
    <w:basedOn w:val="Heading1"/>
    <w:autoRedefine/>
    <w:qFormat/>
    <w:rsid w:val="00BB2E2D"/>
    <w:pPr>
      <w:keepLines w:val="0"/>
      <w:spacing w:before="480"/>
    </w:pPr>
    <w:rPr>
      <w:rFonts w:ascii="Arial Bold" w:eastAsia="Times" w:hAnsi="Arial Bold" w:cs="Arial"/>
      <w:b/>
      <w:bCs/>
      <w:color w:val="4472C4" w:themeColor="accent1"/>
      <w:kern w:val="32"/>
    </w:rPr>
  </w:style>
  <w:style w:type="character" w:customStyle="1" w:styleId="Heading1Char">
    <w:name w:val="Heading 1 Char"/>
    <w:basedOn w:val="DefaultParagraphFont"/>
    <w:link w:val="Heading1"/>
    <w:uiPriority w:val="9"/>
    <w:rsid w:val="00BB2E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HEADING11">
    <w:name w:val="_HEADING 1"/>
    <w:basedOn w:val="Normal"/>
    <w:autoRedefine/>
    <w:qFormat/>
    <w:rsid w:val="00BB2E2D"/>
    <w:pPr>
      <w:widowControl w:val="0"/>
      <w:autoSpaceDE w:val="0"/>
      <w:autoSpaceDN w:val="0"/>
      <w:adjustRightInd w:val="0"/>
      <w:spacing w:after="200" w:line="276" w:lineRule="auto"/>
    </w:pPr>
    <w:rPr>
      <w:rFonts w:ascii="Arial Bold" w:eastAsia="Times" w:hAnsi="Arial Bold" w:cs="Arial"/>
      <w:b/>
      <w:bCs/>
      <w:color w:val="4472C4" w:themeColor="accent1"/>
      <w:kern w:val="32"/>
      <w:sz w:val="32"/>
      <w:szCs w:val="32"/>
    </w:rPr>
  </w:style>
  <w:style w:type="paragraph" w:customStyle="1" w:styleId="LOHead">
    <w:name w:val="_LO Head"/>
    <w:basedOn w:val="Normal"/>
    <w:autoRedefine/>
    <w:qFormat/>
    <w:rsid w:val="00BB2E2D"/>
    <w:pPr>
      <w:spacing w:before="360"/>
    </w:pPr>
    <w:rPr>
      <w:rFonts w:eastAsia="Times"/>
      <w:b/>
      <w:color w:val="538135" w:themeColor="accent6" w:themeShade="BF"/>
      <w:sz w:val="26"/>
      <w:szCs w:val="20"/>
    </w:rPr>
  </w:style>
  <w:style w:type="paragraph" w:customStyle="1" w:styleId="bullet1">
    <w:name w:val="_bullet 1"/>
    <w:basedOn w:val="Normal"/>
    <w:autoRedefine/>
    <w:qFormat/>
    <w:rsid w:val="00BB2E2D"/>
    <w:pPr>
      <w:numPr>
        <w:numId w:val="6"/>
      </w:numPr>
      <w:spacing w:before="120" w:after="120"/>
    </w:pPr>
    <w:rPr>
      <w:rFonts w:cs="Arial"/>
      <w:sz w:val="22"/>
    </w:rPr>
  </w:style>
  <w:style w:type="paragraph" w:customStyle="1" w:styleId="GlossaryEnd">
    <w:name w:val="_Glossary End"/>
    <w:basedOn w:val="Normal"/>
    <w:autoRedefine/>
    <w:qFormat/>
    <w:rsid w:val="00BB2E2D"/>
    <w:pPr>
      <w:keepNext/>
      <w:keepLines/>
      <w:spacing w:before="180"/>
    </w:pPr>
    <w:rPr>
      <w:rFonts w:eastAsia="Times"/>
      <w:b/>
      <w:color w:val="ED7D31" w:themeColor="accent2"/>
      <w:szCs w:val="20"/>
    </w:rPr>
  </w:style>
  <w:style w:type="paragraph" w:customStyle="1" w:styleId="GlossaryEndDefinition">
    <w:name w:val="_Glossary End Definition"/>
    <w:basedOn w:val="Normal"/>
    <w:autoRedefine/>
    <w:qFormat/>
    <w:rsid w:val="00BB2E2D"/>
    <w:pPr>
      <w:spacing w:after="240"/>
      <w:ind w:left="360"/>
    </w:pPr>
  </w:style>
  <w:style w:type="paragraph" w:customStyle="1" w:styleId="PCQuesAns">
    <w:name w:val="_PC Ques/Ans"/>
    <w:basedOn w:val="Normal"/>
    <w:autoRedefine/>
    <w:qFormat/>
    <w:rsid w:val="00BB2E2D"/>
    <w:pPr>
      <w:spacing w:before="360"/>
      <w:ind w:left="360" w:hanging="360"/>
    </w:pPr>
    <w:rPr>
      <w:rFonts w:cs="Arial"/>
    </w:rPr>
  </w:style>
  <w:style w:type="paragraph" w:customStyle="1" w:styleId="PCChoice">
    <w:name w:val="_PC Choice"/>
    <w:basedOn w:val="Normal"/>
    <w:autoRedefine/>
    <w:qFormat/>
    <w:rsid w:val="00BB2E2D"/>
    <w:pPr>
      <w:tabs>
        <w:tab w:val="left" w:pos="360"/>
        <w:tab w:val="left" w:pos="720"/>
        <w:tab w:val="left" w:pos="1080"/>
        <w:tab w:val="left" w:pos="1440"/>
      </w:tabs>
      <w:spacing w:before="120"/>
      <w:ind w:left="1440" w:hanging="1080"/>
    </w:pPr>
    <w:rPr>
      <w:rFonts w:cs="Arial"/>
    </w:rPr>
  </w:style>
  <w:style w:type="paragraph" w:customStyle="1" w:styleId="ReferenceTextParagraph">
    <w:name w:val="_Reference Text Paragraph"/>
    <w:basedOn w:val="Normal"/>
    <w:link w:val="ReferenceTextParagraphChar"/>
    <w:autoRedefine/>
    <w:qFormat/>
    <w:rsid w:val="00DC7D79"/>
    <w:rPr>
      <w:rFonts w:cstheme="minorBidi"/>
      <w:b/>
      <w:color w:val="FF0000"/>
    </w:rPr>
  </w:style>
  <w:style w:type="character" w:customStyle="1" w:styleId="ReferenceTextParagraphChar">
    <w:name w:val="_Reference Text Paragraph Char"/>
    <w:link w:val="ReferenceTextParagraph"/>
    <w:rsid w:val="00DC7D79"/>
    <w:rPr>
      <w:rFonts w:ascii="Times New Roman" w:hAnsi="Times New Roman"/>
      <w:b/>
      <w:color w:val="FF0000"/>
    </w:rPr>
  </w:style>
  <w:style w:type="paragraph" w:customStyle="1" w:styleId="TableText">
    <w:name w:val="_Table Text"/>
    <w:basedOn w:val="Normal"/>
    <w:autoRedefine/>
    <w:qFormat/>
    <w:rsid w:val="00BB2E2D"/>
    <w:pPr>
      <w:autoSpaceDE w:val="0"/>
      <w:autoSpaceDN w:val="0"/>
      <w:adjustRightInd w:val="0"/>
      <w:spacing w:before="60" w:after="60"/>
    </w:pPr>
    <w:rPr>
      <w:rFonts w:eastAsia="Times"/>
      <w:sz w:val="20"/>
      <w:szCs w:val="20"/>
    </w:rPr>
  </w:style>
  <w:style w:type="paragraph" w:customStyle="1" w:styleId="TableHeads">
    <w:name w:val="_Table Heads"/>
    <w:basedOn w:val="Normal"/>
    <w:autoRedefine/>
    <w:qFormat/>
    <w:rsid w:val="00BB2E2D"/>
    <w:pPr>
      <w:pBdr>
        <w:bottom w:val="single" w:sz="4" w:space="1" w:color="4472C4" w:themeColor="accent1"/>
      </w:pBdr>
      <w:spacing w:before="240"/>
      <w:ind w:left="115" w:right="115"/>
      <w:jc w:val="center"/>
    </w:pPr>
    <w:rPr>
      <w:rFonts w:eastAsia="Times"/>
      <w:b/>
      <w:bCs/>
      <w:color w:val="4472C4" w:themeColor="accent1"/>
      <w:szCs w:val="20"/>
    </w:rPr>
  </w:style>
  <w:style w:type="paragraph" w:customStyle="1" w:styleId="TableTitle">
    <w:name w:val="_Table Title"/>
    <w:basedOn w:val="Normal"/>
    <w:next w:val="Normal"/>
    <w:autoRedefine/>
    <w:qFormat/>
    <w:rsid w:val="00730770"/>
    <w:pPr>
      <w:keepNext/>
      <w:keepLines/>
      <w:numPr>
        <w:numId w:val="19"/>
      </w:numPr>
      <w:tabs>
        <w:tab w:val="left" w:pos="144"/>
      </w:tabs>
      <w:spacing w:before="240" w:after="120" w:line="360" w:lineRule="auto"/>
    </w:pPr>
    <w:rPr>
      <w:rFonts w:ascii="Arial Bold" w:eastAsia="Times" w:hAnsi="Arial Bold" w:cstheme="minorBidi"/>
      <w:b/>
      <w:bCs/>
      <w:szCs w:val="20"/>
      <w:lang w:val="en-AU"/>
    </w:rPr>
  </w:style>
  <w:style w:type="paragraph" w:customStyle="1" w:styleId="TableBullet1">
    <w:name w:val="_Table Bullet 1"/>
    <w:basedOn w:val="Normal"/>
    <w:autoRedefine/>
    <w:qFormat/>
    <w:rsid w:val="00BB2E2D"/>
    <w:pPr>
      <w:numPr>
        <w:numId w:val="7"/>
      </w:numPr>
      <w:spacing w:before="60" w:after="60"/>
    </w:pPr>
    <w:rPr>
      <w:rFonts w:cs="Arial"/>
      <w:sz w:val="20"/>
      <w:szCs w:val="20"/>
    </w:rPr>
  </w:style>
  <w:style w:type="paragraph" w:customStyle="1" w:styleId="Heading30">
    <w:name w:val="_Heading 3"/>
    <w:basedOn w:val="Heading3"/>
    <w:link w:val="Heading3Char0"/>
    <w:autoRedefine/>
    <w:qFormat/>
    <w:rsid w:val="00BB2E2D"/>
    <w:pPr>
      <w:keepLines w:val="0"/>
      <w:spacing w:before="240"/>
    </w:pPr>
    <w:rPr>
      <w:rFonts w:ascii="Arial" w:eastAsia="Times" w:hAnsi="Arial" w:cs="Arial"/>
      <w:b/>
      <w:bCs/>
      <w:color w:val="FFC000" w:themeColor="accent4"/>
      <w:sz w:val="26"/>
    </w:rPr>
  </w:style>
  <w:style w:type="character" w:customStyle="1" w:styleId="Heading3Char0">
    <w:name w:val="_Heading 3 Char"/>
    <w:link w:val="Heading30"/>
    <w:rsid w:val="00BB2E2D"/>
    <w:rPr>
      <w:rFonts w:ascii="Arial" w:eastAsia="Times" w:hAnsi="Arial" w:cs="Arial"/>
      <w:b/>
      <w:bCs/>
      <w:color w:val="FFC000" w:themeColor="accent4"/>
      <w:sz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2E2D"/>
    <w:rPr>
      <w:rFonts w:asciiTheme="majorHAnsi" w:eastAsiaTheme="majorEastAsia" w:hAnsiTheme="majorHAnsi" w:cstheme="majorBidi"/>
      <w:color w:val="1F3763" w:themeColor="accent1" w:themeShade="7F"/>
    </w:rPr>
  </w:style>
  <w:style w:type="paragraph" w:customStyle="1" w:styleId="ReferenceText">
    <w:name w:val="_Reference Text"/>
    <w:basedOn w:val="Normal"/>
    <w:autoRedefine/>
    <w:qFormat/>
    <w:rsid w:val="00BB2E2D"/>
    <w:pPr>
      <w:numPr>
        <w:numId w:val="9"/>
      </w:numPr>
      <w:spacing w:before="240"/>
    </w:pPr>
    <w:rPr>
      <w:rFonts w:ascii="Helvetica" w:eastAsia="Times" w:hAnsi="Helvetica"/>
      <w:color w:val="000000" w:themeColor="text1"/>
      <w:sz w:val="20"/>
      <w:szCs w:val="20"/>
    </w:rPr>
  </w:style>
  <w:style w:type="paragraph" w:styleId="ListParagraph">
    <w:name w:val="List Paragraph"/>
    <w:basedOn w:val="Normal"/>
    <w:autoRedefine/>
    <w:uiPriority w:val="34"/>
    <w:qFormat/>
    <w:rsid w:val="005479E4"/>
    <w:pPr>
      <w:widowControl w:val="0"/>
      <w:numPr>
        <w:numId w:val="11"/>
      </w:numPr>
      <w:spacing w:after="200" w:line="276" w:lineRule="auto"/>
      <w:contextualSpacing/>
    </w:pPr>
    <w:rPr>
      <w:rFonts w:eastAsiaTheme="minorHAnsi" w:cstheme="minorBidi"/>
      <w:szCs w:val="22"/>
    </w:rPr>
  </w:style>
  <w:style w:type="paragraph" w:customStyle="1" w:styleId="Bulletlist">
    <w:name w:val="Bullet list"/>
    <w:basedOn w:val="ListParagraph"/>
    <w:autoRedefine/>
    <w:qFormat/>
    <w:rsid w:val="005479E4"/>
    <w:pPr>
      <w:numPr>
        <w:numId w:val="12"/>
      </w:numPr>
    </w:pPr>
  </w:style>
  <w:style w:type="paragraph" w:customStyle="1" w:styleId="TableTitle0">
    <w:name w:val="Table Title"/>
    <w:basedOn w:val="TableTitle"/>
    <w:autoRedefine/>
    <w:qFormat/>
    <w:rsid w:val="00DC7D79"/>
    <w:rPr>
      <w:color w:val="595959" w:themeColor="text1" w:themeTint="A6"/>
    </w:rPr>
  </w:style>
  <w:style w:type="character" w:styleId="CommentReference">
    <w:name w:val="annotation reference"/>
    <w:basedOn w:val="DefaultParagraphFont"/>
    <w:uiPriority w:val="99"/>
    <w:semiHidden/>
    <w:unhideWhenUsed/>
    <w:rsid w:val="00932B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32B8A"/>
    <w:rPr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32B8A"/>
    <w:rPr>
      <w:rFonts w:ascii="Times New Roman" w:hAnsi="Times New Roman" w:cs="Times New Roman"/>
      <w:kern w:val="0"/>
      <w:sz w:val="20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2435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4351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</Words>
  <Characters>39</Characters>
  <Application>Microsoft Office Word</Application>
  <DocSecurity>0</DocSecurity>
  <Lines>1</Lines>
  <Paragraphs>1</Paragraphs>
  <ScaleCrop>false</ScaleCrop>
  <Company/>
  <LinksUpToDate>false</LinksUpToDate>
  <CharactersWithSpaces>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Dalton</dc:creator>
  <cp:keywords/>
  <dc:description/>
  <cp:lastModifiedBy>Lee, Boon</cp:lastModifiedBy>
  <cp:revision>2</cp:revision>
  <dcterms:created xsi:type="dcterms:W3CDTF">2023-07-30T21:54:00Z</dcterms:created>
  <dcterms:modified xsi:type="dcterms:W3CDTF">2023-07-30T21:54:00Z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</vt:lpwstr>
  </property>
  <property fmtid="{D5CDD505-2E9C-101B-9397-08002B2CF9AE}" pid="3" name="ClassificationContentMarkingFooterFontProps">
    <vt:lpwstr>#0078d7,9,Rockwell</vt:lpwstr>
  </property>
  <property fmtid="{D5CDD505-2E9C-101B-9397-08002B2CF9AE}" pid="4" name="ClassificationContentMarkingFooterText">
    <vt:lpwstr>Information Classification: General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SetDate">
    <vt:lpwstr>2023-07-30T21:47:07Z</vt:lpwstr>
  </property>
  <property fmtid="{D5CDD505-2E9C-101B-9397-08002B2CF9AE}" pid="7" name="MSIP_Label_2bbab825-a111-45e4-86a1-18cee0005896_Method">
    <vt:lpwstr>Standard</vt:lpwstr>
  </property>
  <property fmtid="{D5CDD505-2E9C-101B-9397-08002B2CF9AE}" pid="8" name="MSIP_Label_2bbab825-a111-45e4-86a1-18cee0005896_Name">
    <vt:lpwstr>2bbab825-a111-45e4-86a1-18cee0005896</vt:lpwstr>
  </property>
  <property fmtid="{D5CDD505-2E9C-101B-9397-08002B2CF9AE}" pid="9" name="MSIP_Label_2bbab825-a111-45e4-86a1-18cee0005896_SiteId">
    <vt:lpwstr>2567d566-604c-408a-8a60-55d0dc9d9d6b</vt:lpwstr>
  </property>
  <property fmtid="{D5CDD505-2E9C-101B-9397-08002B2CF9AE}" pid="10" name="MSIP_Label_2bbab825-a111-45e4-86a1-18cee0005896_ActionId">
    <vt:lpwstr>8897e580-d6b7-4b66-b500-eede3eca5b6e</vt:lpwstr>
  </property>
  <property fmtid="{D5CDD505-2E9C-101B-9397-08002B2CF9AE}" pid="11" name="MSIP_Label_2bbab825-a111-45e4-86a1-18cee0005896_ContentBits">
    <vt:lpwstr>2</vt:lpwstr>
  </property>
</Properties>
</file>