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7841" w14:textId="77777777" w:rsidR="00DB4A90" w:rsidRPr="00DB4A90" w:rsidRDefault="00DB4A90" w:rsidP="00DB4A90">
      <w:pPr>
        <w:pStyle w:val="BodyText"/>
        <w:kinsoku w:val="0"/>
        <w:overflowPunct w:val="0"/>
      </w:pPr>
      <w:r w:rsidRPr="00DB4A90">
        <w:t>Supplementary S1: Participants by school type, location, and questionnaire types</w:t>
      </w:r>
    </w:p>
    <w:p w14:paraId="661B61B5" w14:textId="2FE4915D" w:rsidR="00DB4A90" w:rsidRPr="00DB4A90" w:rsidRDefault="00DB4A90" w:rsidP="00DB4A90">
      <w:pPr>
        <w:pStyle w:val="BodyText"/>
        <w:kinsoku w:val="0"/>
        <w:overflowPunct w:val="0"/>
        <w:rPr>
          <w:b w:val="0"/>
          <w:bCs w:val="0"/>
        </w:rPr>
      </w:pPr>
      <w:r w:rsidRPr="00DB4A90">
        <w:t>Table</w:t>
      </w:r>
      <w:r w:rsidRPr="00DB4A90">
        <w:rPr>
          <w:spacing w:val="-4"/>
        </w:rPr>
        <w:t xml:space="preserve"> </w:t>
      </w:r>
      <w:r w:rsidRPr="00DB4A90">
        <w:t>S1a:</w:t>
      </w:r>
      <w:r w:rsidRPr="00DB4A90">
        <w:rPr>
          <w:b w:val="0"/>
          <w:bCs w:val="0"/>
          <w:spacing w:val="-3"/>
        </w:rPr>
        <w:t xml:space="preserve"> </w:t>
      </w:r>
      <w:r w:rsidRPr="00DB4A90">
        <w:rPr>
          <w:b w:val="0"/>
          <w:bCs w:val="0"/>
        </w:rPr>
        <w:t>Percentages</w:t>
      </w:r>
      <w:r w:rsidRPr="00DB4A90">
        <w:rPr>
          <w:b w:val="0"/>
          <w:bCs w:val="0"/>
          <w:spacing w:val="-3"/>
        </w:rPr>
        <w:t xml:space="preserve"> </w:t>
      </w:r>
      <w:r w:rsidRPr="00DB4A90">
        <w:rPr>
          <w:b w:val="0"/>
          <w:bCs w:val="0"/>
        </w:rPr>
        <w:t>of</w:t>
      </w:r>
      <w:r w:rsidRPr="00DB4A90">
        <w:rPr>
          <w:b w:val="0"/>
          <w:bCs w:val="0"/>
          <w:spacing w:val="-3"/>
        </w:rPr>
        <w:t xml:space="preserve"> </w:t>
      </w:r>
      <w:r w:rsidRPr="00DB4A90">
        <w:rPr>
          <w:b w:val="0"/>
          <w:bCs w:val="0"/>
        </w:rPr>
        <w:t>participants</w:t>
      </w:r>
      <w:r w:rsidRPr="00DB4A90">
        <w:rPr>
          <w:b w:val="0"/>
          <w:bCs w:val="0"/>
          <w:spacing w:val="-3"/>
        </w:rPr>
        <w:t xml:space="preserve"> </w:t>
      </w:r>
      <w:r w:rsidRPr="00DB4A90">
        <w:rPr>
          <w:b w:val="0"/>
          <w:bCs w:val="0"/>
        </w:rPr>
        <w:t>by</w:t>
      </w:r>
      <w:r w:rsidRPr="00DB4A90">
        <w:rPr>
          <w:b w:val="0"/>
          <w:bCs w:val="0"/>
          <w:spacing w:val="-3"/>
        </w:rPr>
        <w:t xml:space="preserve"> </w:t>
      </w:r>
      <w:r w:rsidRPr="00DB4A90">
        <w:rPr>
          <w:b w:val="0"/>
          <w:bCs w:val="0"/>
        </w:rPr>
        <w:t>school</w:t>
      </w:r>
      <w:r w:rsidRPr="00DB4A90">
        <w:rPr>
          <w:b w:val="0"/>
          <w:bCs w:val="0"/>
          <w:spacing w:val="-3"/>
        </w:rPr>
        <w:t xml:space="preserve"> </w:t>
      </w:r>
      <w:r w:rsidRPr="00DB4A90">
        <w:rPr>
          <w:b w:val="0"/>
          <w:bCs w:val="0"/>
        </w:rPr>
        <w:t>type</w:t>
      </w:r>
      <w:r w:rsidRPr="00DB4A90">
        <w:rPr>
          <w:b w:val="0"/>
          <w:bCs w:val="0"/>
          <w:spacing w:val="-3"/>
        </w:rPr>
        <w:t xml:space="preserve"> </w:t>
      </w:r>
      <w:r w:rsidRPr="00DB4A90">
        <w:rPr>
          <w:b w:val="0"/>
          <w:bCs w:val="0"/>
        </w:rPr>
        <w:t>and</w:t>
      </w:r>
      <w:r w:rsidRPr="00DB4A90">
        <w:rPr>
          <w:b w:val="0"/>
          <w:bCs w:val="0"/>
          <w:spacing w:val="-3"/>
        </w:rPr>
        <w:t xml:space="preserve"> </w:t>
      </w:r>
      <w:r w:rsidRPr="00DB4A90">
        <w:rPr>
          <w:b w:val="0"/>
          <w:bCs w:val="0"/>
        </w:rPr>
        <w:t>location</w:t>
      </w:r>
    </w:p>
    <w:p w14:paraId="6EA95CEC" w14:textId="77777777" w:rsidR="00DB4A90" w:rsidRPr="00DB4A90" w:rsidRDefault="00DB4A90" w:rsidP="00DB4A90">
      <w:pPr>
        <w:pStyle w:val="BodyText"/>
        <w:kinsoku w:val="0"/>
        <w:overflowPunct w:val="0"/>
        <w:rPr>
          <w:spacing w:val="-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1480"/>
        <w:gridCol w:w="1755"/>
        <w:gridCol w:w="2240"/>
        <w:gridCol w:w="1722"/>
      </w:tblGrid>
      <w:tr w:rsidR="00DB4A90" w:rsidRPr="00DB4A90" w14:paraId="08301B7B" w14:textId="77777777" w:rsidTr="0017432E">
        <w:trPr>
          <w:trHeight w:hRule="exact" w:val="350"/>
        </w:trPr>
        <w:tc>
          <w:tcPr>
            <w:tcW w:w="1151" w:type="pct"/>
            <w:vMerge w:val="restart"/>
            <w:shd w:val="clear" w:color="auto" w:fill="D0CECE" w:themeFill="background2" w:themeFillShade="E6"/>
          </w:tcPr>
          <w:p w14:paraId="43805C6F" w14:textId="765EF14B" w:rsidR="00DB4A90" w:rsidRPr="00DB4A90" w:rsidRDefault="00DB4A90" w:rsidP="00DB4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Location</w:t>
            </w:r>
          </w:p>
        </w:tc>
        <w:tc>
          <w:tcPr>
            <w:tcW w:w="1729" w:type="pct"/>
            <w:gridSpan w:val="2"/>
            <w:shd w:val="clear" w:color="auto" w:fill="D0CECE" w:themeFill="background2" w:themeFillShade="E6"/>
          </w:tcPr>
          <w:p w14:paraId="2E66D595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School</w:t>
            </w:r>
          </w:p>
        </w:tc>
        <w:tc>
          <w:tcPr>
            <w:tcW w:w="1198" w:type="pct"/>
            <w:vMerge w:val="restart"/>
            <w:shd w:val="clear" w:color="auto" w:fill="D0CECE" w:themeFill="background2" w:themeFillShade="E6"/>
          </w:tcPr>
          <w:p w14:paraId="3A1C8501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n</w:t>
            </w:r>
          </w:p>
        </w:tc>
        <w:tc>
          <w:tcPr>
            <w:tcW w:w="921" w:type="pct"/>
            <w:vMerge w:val="restart"/>
            <w:shd w:val="clear" w:color="auto" w:fill="D0CECE" w:themeFill="background2" w:themeFillShade="E6"/>
          </w:tcPr>
          <w:p w14:paraId="732742F7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82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%</w:t>
            </w:r>
          </w:p>
        </w:tc>
      </w:tr>
      <w:tr w:rsidR="00DB4A90" w:rsidRPr="00DB4A90" w14:paraId="1F14910A" w14:textId="77777777" w:rsidTr="0017432E">
        <w:trPr>
          <w:trHeight w:hRule="exact" w:val="331"/>
        </w:trPr>
        <w:tc>
          <w:tcPr>
            <w:tcW w:w="1151" w:type="pct"/>
            <w:vMerge/>
            <w:shd w:val="clear" w:color="auto" w:fill="D0CECE" w:themeFill="background2" w:themeFillShade="E6"/>
          </w:tcPr>
          <w:p w14:paraId="389AEB17" w14:textId="77777777" w:rsidR="00DB4A90" w:rsidRPr="00DB4A90" w:rsidRDefault="00DB4A90" w:rsidP="00DB4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</w:p>
        </w:tc>
        <w:tc>
          <w:tcPr>
            <w:tcW w:w="791" w:type="pct"/>
            <w:shd w:val="clear" w:color="auto" w:fill="D0CECE" w:themeFill="background2" w:themeFillShade="E6"/>
          </w:tcPr>
          <w:p w14:paraId="2A39AE0B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8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Public</w:t>
            </w:r>
          </w:p>
        </w:tc>
        <w:tc>
          <w:tcPr>
            <w:tcW w:w="937" w:type="pct"/>
            <w:shd w:val="clear" w:color="auto" w:fill="D0CECE" w:themeFill="background2" w:themeFillShade="E6"/>
          </w:tcPr>
          <w:p w14:paraId="01D6A9ED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8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Private</w:t>
            </w:r>
          </w:p>
        </w:tc>
        <w:tc>
          <w:tcPr>
            <w:tcW w:w="1198" w:type="pct"/>
            <w:vMerge/>
            <w:shd w:val="clear" w:color="auto" w:fill="D0CECE" w:themeFill="background2" w:themeFillShade="E6"/>
          </w:tcPr>
          <w:p w14:paraId="234198FB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8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</w:p>
        </w:tc>
        <w:tc>
          <w:tcPr>
            <w:tcW w:w="921" w:type="pct"/>
            <w:vMerge/>
            <w:shd w:val="clear" w:color="auto" w:fill="D0CECE" w:themeFill="background2" w:themeFillShade="E6"/>
          </w:tcPr>
          <w:p w14:paraId="26968B49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8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</w:p>
        </w:tc>
      </w:tr>
      <w:tr w:rsidR="00DB4A90" w:rsidRPr="00DB4A90" w14:paraId="0C915EAA" w14:textId="77777777" w:rsidTr="00DB4A90">
        <w:trPr>
          <w:trHeight w:hRule="exact" w:val="331"/>
        </w:trPr>
        <w:tc>
          <w:tcPr>
            <w:tcW w:w="1151" w:type="pct"/>
          </w:tcPr>
          <w:p w14:paraId="730CE281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354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Bangkok</w:t>
            </w:r>
          </w:p>
        </w:tc>
        <w:tc>
          <w:tcPr>
            <w:tcW w:w="791" w:type="pct"/>
          </w:tcPr>
          <w:p w14:paraId="505A5FB4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12</w:t>
            </w:r>
          </w:p>
        </w:tc>
        <w:tc>
          <w:tcPr>
            <w:tcW w:w="937" w:type="pct"/>
          </w:tcPr>
          <w:p w14:paraId="36166B83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43</w:t>
            </w:r>
          </w:p>
        </w:tc>
        <w:tc>
          <w:tcPr>
            <w:tcW w:w="1198" w:type="pct"/>
          </w:tcPr>
          <w:p w14:paraId="15274261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55</w:t>
            </w:r>
          </w:p>
        </w:tc>
        <w:tc>
          <w:tcPr>
            <w:tcW w:w="921" w:type="pct"/>
          </w:tcPr>
          <w:p w14:paraId="1E2A4926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652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7.8</w:t>
            </w:r>
          </w:p>
        </w:tc>
      </w:tr>
      <w:tr w:rsidR="00DB4A90" w:rsidRPr="00DB4A90" w14:paraId="1090F0BA" w14:textId="77777777" w:rsidTr="00DB4A90">
        <w:trPr>
          <w:trHeight w:hRule="exact" w:val="331"/>
        </w:trPr>
        <w:tc>
          <w:tcPr>
            <w:tcW w:w="1151" w:type="pct"/>
          </w:tcPr>
          <w:p w14:paraId="3FE9570E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244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Chiang</w:t>
            </w:r>
            <w:r w:rsidRPr="00DB4A90">
              <w:rPr>
                <w:rFonts w:ascii="Times New Roman" w:hAnsi="Times New Roman" w:cs="Times New Roman"/>
                <w:spacing w:val="-8"/>
                <w:sz w:val="24"/>
                <w:szCs w:val="24"/>
                <w:lang w:bidi="th-TH"/>
              </w:rPr>
              <w:t xml:space="preserve"> </w:t>
            </w: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Rai</w:t>
            </w:r>
          </w:p>
        </w:tc>
        <w:tc>
          <w:tcPr>
            <w:tcW w:w="791" w:type="pct"/>
          </w:tcPr>
          <w:p w14:paraId="75BD8FDF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50</w:t>
            </w:r>
          </w:p>
        </w:tc>
        <w:tc>
          <w:tcPr>
            <w:tcW w:w="937" w:type="pct"/>
          </w:tcPr>
          <w:p w14:paraId="04454B69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45</w:t>
            </w:r>
          </w:p>
        </w:tc>
        <w:tc>
          <w:tcPr>
            <w:tcW w:w="1198" w:type="pct"/>
          </w:tcPr>
          <w:p w14:paraId="716AB61C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95</w:t>
            </w:r>
          </w:p>
        </w:tc>
        <w:tc>
          <w:tcPr>
            <w:tcW w:w="921" w:type="pct"/>
          </w:tcPr>
          <w:p w14:paraId="25D94E81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592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13.5</w:t>
            </w:r>
          </w:p>
        </w:tc>
      </w:tr>
      <w:tr w:rsidR="00DB4A90" w:rsidRPr="00DB4A90" w14:paraId="59E33B0B" w14:textId="77777777" w:rsidTr="00DB4A90">
        <w:trPr>
          <w:trHeight w:hRule="exact" w:val="326"/>
        </w:trPr>
        <w:tc>
          <w:tcPr>
            <w:tcW w:w="1151" w:type="pct"/>
          </w:tcPr>
          <w:p w14:paraId="236FCC30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210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proofErr w:type="spellStart"/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Udon</w:t>
            </w:r>
            <w:proofErr w:type="spellEnd"/>
            <w:r w:rsidRPr="00DB4A90">
              <w:rPr>
                <w:rFonts w:ascii="Times New Roman" w:hAnsi="Times New Roman" w:cs="Times New Roman"/>
                <w:spacing w:val="-6"/>
                <w:sz w:val="24"/>
                <w:szCs w:val="24"/>
                <w:lang w:bidi="th-TH"/>
              </w:rPr>
              <w:t xml:space="preserve"> </w:t>
            </w: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Thani</w:t>
            </w:r>
          </w:p>
        </w:tc>
        <w:tc>
          <w:tcPr>
            <w:tcW w:w="791" w:type="pct"/>
          </w:tcPr>
          <w:p w14:paraId="12F92542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229</w:t>
            </w:r>
          </w:p>
        </w:tc>
        <w:tc>
          <w:tcPr>
            <w:tcW w:w="937" w:type="pct"/>
          </w:tcPr>
          <w:p w14:paraId="7B1703F4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138</w:t>
            </w:r>
          </w:p>
        </w:tc>
        <w:tc>
          <w:tcPr>
            <w:tcW w:w="1198" w:type="pct"/>
          </w:tcPr>
          <w:p w14:paraId="3CFFA393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367</w:t>
            </w:r>
          </w:p>
        </w:tc>
        <w:tc>
          <w:tcPr>
            <w:tcW w:w="921" w:type="pct"/>
          </w:tcPr>
          <w:p w14:paraId="363302AA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592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52.4</w:t>
            </w:r>
          </w:p>
        </w:tc>
      </w:tr>
      <w:tr w:rsidR="00DB4A90" w:rsidRPr="00DB4A90" w14:paraId="3547199B" w14:textId="77777777" w:rsidTr="00DB4A90">
        <w:trPr>
          <w:trHeight w:hRule="exact" w:val="331"/>
        </w:trPr>
        <w:tc>
          <w:tcPr>
            <w:tcW w:w="1151" w:type="pct"/>
          </w:tcPr>
          <w:p w14:paraId="7D5CEA69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Chonburi</w:t>
            </w:r>
          </w:p>
        </w:tc>
        <w:tc>
          <w:tcPr>
            <w:tcW w:w="791" w:type="pct"/>
          </w:tcPr>
          <w:p w14:paraId="7099C10B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48</w:t>
            </w:r>
          </w:p>
        </w:tc>
        <w:tc>
          <w:tcPr>
            <w:tcW w:w="937" w:type="pct"/>
          </w:tcPr>
          <w:p w14:paraId="558FA96C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43</w:t>
            </w:r>
          </w:p>
        </w:tc>
        <w:tc>
          <w:tcPr>
            <w:tcW w:w="1198" w:type="pct"/>
          </w:tcPr>
          <w:p w14:paraId="036379C4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91</w:t>
            </w:r>
          </w:p>
        </w:tc>
        <w:tc>
          <w:tcPr>
            <w:tcW w:w="921" w:type="pct"/>
          </w:tcPr>
          <w:p w14:paraId="1A430C67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592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13.0</w:t>
            </w:r>
          </w:p>
        </w:tc>
      </w:tr>
      <w:tr w:rsidR="00DB4A90" w:rsidRPr="00DB4A90" w14:paraId="7579B696" w14:textId="77777777" w:rsidTr="00DB4A90">
        <w:trPr>
          <w:trHeight w:hRule="exact" w:val="331"/>
        </w:trPr>
        <w:tc>
          <w:tcPr>
            <w:tcW w:w="1151" w:type="pct"/>
          </w:tcPr>
          <w:p w14:paraId="03AE0EC7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Songkhla</w:t>
            </w:r>
          </w:p>
        </w:tc>
        <w:tc>
          <w:tcPr>
            <w:tcW w:w="791" w:type="pct"/>
          </w:tcPr>
          <w:p w14:paraId="47799600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50</w:t>
            </w:r>
          </w:p>
        </w:tc>
        <w:tc>
          <w:tcPr>
            <w:tcW w:w="937" w:type="pct"/>
          </w:tcPr>
          <w:p w14:paraId="1E7C5033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43</w:t>
            </w:r>
          </w:p>
        </w:tc>
        <w:tc>
          <w:tcPr>
            <w:tcW w:w="1198" w:type="pct"/>
          </w:tcPr>
          <w:p w14:paraId="221D71F8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93</w:t>
            </w:r>
          </w:p>
        </w:tc>
        <w:tc>
          <w:tcPr>
            <w:tcW w:w="921" w:type="pct"/>
          </w:tcPr>
          <w:p w14:paraId="5EAA0ED5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592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13.3</w:t>
            </w:r>
          </w:p>
        </w:tc>
      </w:tr>
      <w:tr w:rsidR="00DB4A90" w:rsidRPr="00DB4A90" w14:paraId="19B12411" w14:textId="77777777" w:rsidTr="00DB4A90">
        <w:trPr>
          <w:trHeight w:hRule="exact" w:val="331"/>
        </w:trPr>
        <w:tc>
          <w:tcPr>
            <w:tcW w:w="1151" w:type="pct"/>
          </w:tcPr>
          <w:p w14:paraId="595E8297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514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Total</w:t>
            </w:r>
          </w:p>
        </w:tc>
        <w:tc>
          <w:tcPr>
            <w:tcW w:w="791" w:type="pct"/>
          </w:tcPr>
          <w:p w14:paraId="19C4BC7D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389</w:t>
            </w:r>
          </w:p>
        </w:tc>
        <w:tc>
          <w:tcPr>
            <w:tcW w:w="937" w:type="pct"/>
          </w:tcPr>
          <w:p w14:paraId="2B7FD4E3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312</w:t>
            </w:r>
          </w:p>
        </w:tc>
        <w:tc>
          <w:tcPr>
            <w:tcW w:w="1198" w:type="pct"/>
          </w:tcPr>
          <w:p w14:paraId="6216DB42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701</w:t>
            </w:r>
          </w:p>
        </w:tc>
        <w:tc>
          <w:tcPr>
            <w:tcW w:w="921" w:type="pct"/>
          </w:tcPr>
          <w:p w14:paraId="21E6682B" w14:textId="77777777" w:rsidR="00DB4A90" w:rsidRPr="00DB4A90" w:rsidRDefault="00DB4A90" w:rsidP="00DB4A90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532"/>
              <w:jc w:val="center"/>
              <w:rPr>
                <w:rFonts w:ascii="Times New Roman" w:hAnsi="Times New Roman" w:cs="Times New Roman"/>
                <w:sz w:val="24"/>
                <w:szCs w:val="24"/>
                <w:lang w:bidi="th-TH"/>
              </w:rPr>
            </w:pPr>
            <w:r w:rsidRPr="00DB4A90">
              <w:rPr>
                <w:rFonts w:ascii="Times New Roman" w:hAnsi="Times New Roman" w:cs="Times New Roman"/>
                <w:sz w:val="24"/>
                <w:szCs w:val="24"/>
                <w:lang w:bidi="th-TH"/>
              </w:rPr>
              <w:t>100.0</w:t>
            </w:r>
          </w:p>
        </w:tc>
      </w:tr>
    </w:tbl>
    <w:p w14:paraId="4CDBF007" w14:textId="335BBE16" w:rsidR="008F531E" w:rsidRPr="00DB4A90" w:rsidRDefault="008F531E">
      <w:pPr>
        <w:rPr>
          <w:rFonts w:ascii="Times New Roman" w:hAnsi="Times New Roman" w:cs="Times New Roman"/>
          <w:sz w:val="24"/>
          <w:szCs w:val="24"/>
          <w:lang w:bidi="th-TH"/>
        </w:rPr>
      </w:pPr>
    </w:p>
    <w:p w14:paraId="6485F667" w14:textId="77777777" w:rsidR="0017432E" w:rsidRDefault="0017432E">
      <w:pPr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>
        <w:br w:type="page"/>
      </w:r>
    </w:p>
    <w:p w14:paraId="33953FD7" w14:textId="12410C6A" w:rsidR="00DB4A90" w:rsidRPr="00DB4A90" w:rsidRDefault="00DB4A90" w:rsidP="00DB4A90">
      <w:pPr>
        <w:pStyle w:val="BodyText"/>
        <w:kinsoku w:val="0"/>
        <w:overflowPunct w:val="0"/>
      </w:pPr>
      <w:r w:rsidRPr="00DB4A90">
        <w:lastRenderedPageBreak/>
        <w:t>Table</w:t>
      </w:r>
      <w:r w:rsidRPr="00DB4A90">
        <w:rPr>
          <w:spacing w:val="44"/>
        </w:rPr>
        <w:t xml:space="preserve"> </w:t>
      </w:r>
      <w:r w:rsidRPr="00DB4A90">
        <w:t>S1b:</w:t>
      </w:r>
      <w:r w:rsidRPr="00DB4A90">
        <w:rPr>
          <w:spacing w:val="45"/>
        </w:rPr>
        <w:t xml:space="preserve"> </w:t>
      </w:r>
      <w:r w:rsidRPr="00DB4A90">
        <w:rPr>
          <w:b w:val="0"/>
          <w:bCs w:val="0"/>
        </w:rPr>
        <w:t>Percentage of participants by type</w:t>
      </w:r>
      <w:r w:rsidRPr="00DB4A90">
        <w:rPr>
          <w:b w:val="0"/>
          <w:bCs w:val="0"/>
          <w:spacing w:val="44"/>
        </w:rPr>
        <w:t xml:space="preserve"> </w:t>
      </w:r>
      <w:r w:rsidRPr="00DB4A90">
        <w:rPr>
          <w:b w:val="0"/>
          <w:bCs w:val="0"/>
        </w:rPr>
        <w:t>of questionnaires and school location</w:t>
      </w:r>
    </w:p>
    <w:p w14:paraId="2A02C6FE" w14:textId="77777777" w:rsidR="00DB4A90" w:rsidRPr="00DB4A90" w:rsidRDefault="00DB4A90" w:rsidP="00DB4A90">
      <w:pPr>
        <w:pStyle w:val="BodyText"/>
        <w:kinsoku w:val="0"/>
        <w:overflowPunct w:val="0"/>
        <w:rPr>
          <w:b w:val="0"/>
          <w:bC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6"/>
        <w:gridCol w:w="1864"/>
        <w:gridCol w:w="1401"/>
        <w:gridCol w:w="1479"/>
        <w:gridCol w:w="1455"/>
        <w:gridCol w:w="1085"/>
      </w:tblGrid>
      <w:tr w:rsidR="00DB4A90" w:rsidRPr="00DB4A90" w14:paraId="30140BAE" w14:textId="77777777" w:rsidTr="0017432E">
        <w:trPr>
          <w:trHeight w:hRule="exact" w:val="322"/>
        </w:trPr>
        <w:tc>
          <w:tcPr>
            <w:tcW w:w="1105" w:type="pct"/>
            <w:vMerge w:val="restart"/>
            <w:shd w:val="clear" w:color="auto" w:fill="D0CECE" w:themeFill="background2" w:themeFillShade="E6"/>
          </w:tcPr>
          <w:p w14:paraId="5A94276C" w14:textId="6C632BED" w:rsidR="00DB4A90" w:rsidRPr="00DB4A90" w:rsidRDefault="00DB4A90" w:rsidP="00DB4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3315" w:type="pct"/>
            <w:gridSpan w:val="4"/>
            <w:shd w:val="clear" w:color="auto" w:fill="D0CECE" w:themeFill="background2" w:themeFillShade="E6"/>
          </w:tcPr>
          <w:p w14:paraId="00B946A9" w14:textId="77777777" w:rsidR="00DB4A90" w:rsidRPr="00DB4A90" w:rsidRDefault="00DB4A90">
            <w:pPr>
              <w:pStyle w:val="TableParagraph"/>
              <w:kinsoku w:val="0"/>
              <w:overflowPunct w:val="0"/>
              <w:ind w:left="1743"/>
              <w:rPr>
                <w:rFonts w:cs="Times New Roman"/>
              </w:rPr>
            </w:pPr>
            <w:r w:rsidRPr="00DB4A90">
              <w:rPr>
                <w:rFonts w:cs="Times New Roman"/>
              </w:rPr>
              <w:t>Type</w:t>
            </w:r>
            <w:r w:rsidRPr="00DB4A90">
              <w:rPr>
                <w:rFonts w:cs="Times New Roman"/>
                <w:spacing w:val="-4"/>
              </w:rPr>
              <w:t xml:space="preserve"> </w:t>
            </w:r>
            <w:r w:rsidRPr="00DB4A90">
              <w:rPr>
                <w:rFonts w:cs="Times New Roman"/>
              </w:rPr>
              <w:t>of</w:t>
            </w:r>
            <w:r w:rsidRPr="00DB4A90">
              <w:rPr>
                <w:rFonts w:cs="Times New Roman"/>
                <w:spacing w:val="-4"/>
              </w:rPr>
              <w:t xml:space="preserve"> </w:t>
            </w:r>
            <w:r w:rsidRPr="00DB4A90">
              <w:rPr>
                <w:rFonts w:cs="Times New Roman"/>
              </w:rPr>
              <w:t>questionaries</w:t>
            </w:r>
          </w:p>
        </w:tc>
        <w:tc>
          <w:tcPr>
            <w:tcW w:w="580" w:type="pct"/>
            <w:vMerge w:val="restart"/>
            <w:shd w:val="clear" w:color="auto" w:fill="D0CECE" w:themeFill="background2" w:themeFillShade="E6"/>
          </w:tcPr>
          <w:p w14:paraId="5ED86E80" w14:textId="0CC64D32" w:rsidR="00DB4A90" w:rsidRPr="00DB4A90" w:rsidRDefault="00DB4A90" w:rsidP="00DB4A90">
            <w:pPr>
              <w:pStyle w:val="TableParagraph"/>
              <w:kinsoku w:val="0"/>
              <w:overflowPunct w:val="0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Total</w:t>
            </w:r>
          </w:p>
        </w:tc>
      </w:tr>
      <w:tr w:rsidR="00DB4A90" w:rsidRPr="00DB4A90" w14:paraId="520D19C1" w14:textId="77777777" w:rsidTr="0017432E">
        <w:trPr>
          <w:trHeight w:hRule="exact" w:val="562"/>
        </w:trPr>
        <w:tc>
          <w:tcPr>
            <w:tcW w:w="1105" w:type="pct"/>
            <w:vMerge/>
            <w:shd w:val="clear" w:color="auto" w:fill="D0CECE" w:themeFill="background2" w:themeFillShade="E6"/>
          </w:tcPr>
          <w:p w14:paraId="7CE3E6EE" w14:textId="77777777" w:rsidR="00DB4A90" w:rsidRPr="00DB4A90" w:rsidRDefault="00DB4A90">
            <w:pPr>
              <w:pStyle w:val="TableParagraph"/>
              <w:kinsoku w:val="0"/>
              <w:overflowPunct w:val="0"/>
              <w:ind w:left="464"/>
              <w:rPr>
                <w:rFonts w:cs="Times New Roman"/>
              </w:rPr>
            </w:pPr>
          </w:p>
        </w:tc>
        <w:tc>
          <w:tcPr>
            <w:tcW w:w="997" w:type="pct"/>
            <w:shd w:val="clear" w:color="auto" w:fill="D0CECE" w:themeFill="background2" w:themeFillShade="E6"/>
          </w:tcPr>
          <w:p w14:paraId="4E1F38AA" w14:textId="143F9A7B" w:rsidR="00DB4A90" w:rsidRPr="00DB4A90" w:rsidRDefault="00DB4A90">
            <w:pPr>
              <w:pStyle w:val="TableParagraph"/>
              <w:kinsoku w:val="0"/>
              <w:overflowPunct w:val="0"/>
              <w:spacing w:line="242" w:lineRule="auto"/>
              <w:ind w:left="721" w:right="183" w:hanging="487"/>
              <w:rPr>
                <w:rFonts w:cs="Times New Roman"/>
              </w:rPr>
            </w:pPr>
            <w:r>
              <w:rPr>
                <w:rFonts w:cs="Times New Roman"/>
                <w:w w:val="95"/>
              </w:rPr>
              <w:t>P</w:t>
            </w:r>
            <w:r w:rsidRPr="00DB4A90">
              <w:rPr>
                <w:rFonts w:cs="Times New Roman"/>
                <w:w w:val="95"/>
              </w:rPr>
              <w:t>aper-based</w:t>
            </w:r>
            <w:r w:rsidRPr="00DB4A90">
              <w:rPr>
                <w:rFonts w:cs="Times New Roman"/>
              </w:rPr>
              <w:t xml:space="preserve"> (n)</w:t>
            </w:r>
          </w:p>
        </w:tc>
        <w:tc>
          <w:tcPr>
            <w:tcW w:w="749" w:type="pct"/>
            <w:shd w:val="clear" w:color="auto" w:fill="D0CECE" w:themeFill="background2" w:themeFillShade="E6"/>
          </w:tcPr>
          <w:p w14:paraId="1ECDA382" w14:textId="77777777" w:rsidR="00DB4A90" w:rsidRPr="00DB4A90" w:rsidRDefault="00DB4A90">
            <w:pPr>
              <w:pStyle w:val="TableParagraph"/>
              <w:kinsoku w:val="0"/>
              <w:overflowPunct w:val="0"/>
              <w:ind w:left="46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%</w:t>
            </w:r>
          </w:p>
        </w:tc>
        <w:tc>
          <w:tcPr>
            <w:tcW w:w="791" w:type="pct"/>
            <w:shd w:val="clear" w:color="auto" w:fill="D0CECE" w:themeFill="background2" w:themeFillShade="E6"/>
          </w:tcPr>
          <w:p w14:paraId="52066C38" w14:textId="5899B1D4" w:rsidR="00DB4A90" w:rsidRPr="00DB4A90" w:rsidRDefault="00DB4A90">
            <w:pPr>
              <w:pStyle w:val="TableParagraph"/>
              <w:kinsoku w:val="0"/>
              <w:overflowPunct w:val="0"/>
              <w:ind w:left="202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Pr="00DB4A90">
              <w:rPr>
                <w:rFonts w:cs="Times New Roman"/>
              </w:rPr>
              <w:t>nline</w:t>
            </w:r>
            <w:r w:rsidRPr="00DB4A90">
              <w:rPr>
                <w:rFonts w:cs="Times New Roman"/>
                <w:spacing w:val="-3"/>
              </w:rPr>
              <w:t xml:space="preserve"> </w:t>
            </w:r>
            <w:r w:rsidRPr="00DB4A90">
              <w:rPr>
                <w:rFonts w:cs="Times New Roman"/>
              </w:rPr>
              <w:t>(n)</w:t>
            </w:r>
          </w:p>
        </w:tc>
        <w:tc>
          <w:tcPr>
            <w:tcW w:w="778" w:type="pct"/>
            <w:shd w:val="clear" w:color="auto" w:fill="D0CECE" w:themeFill="background2" w:themeFillShade="E6"/>
          </w:tcPr>
          <w:p w14:paraId="5B7290CF" w14:textId="77777777" w:rsidR="00DB4A90" w:rsidRPr="00DB4A90" w:rsidRDefault="00DB4A90">
            <w:pPr>
              <w:pStyle w:val="TableParagraph"/>
              <w:kinsoku w:val="0"/>
              <w:overflowPunct w:val="0"/>
              <w:ind w:left="47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%</w:t>
            </w:r>
          </w:p>
        </w:tc>
        <w:tc>
          <w:tcPr>
            <w:tcW w:w="580" w:type="pct"/>
            <w:vMerge/>
            <w:shd w:val="clear" w:color="auto" w:fill="D0CECE" w:themeFill="background2" w:themeFillShade="E6"/>
          </w:tcPr>
          <w:p w14:paraId="552A47B0" w14:textId="77777777" w:rsidR="00DB4A90" w:rsidRPr="00DB4A90" w:rsidRDefault="00DB4A90">
            <w:pPr>
              <w:pStyle w:val="TableParagraph"/>
              <w:kinsoku w:val="0"/>
              <w:overflowPunct w:val="0"/>
              <w:ind w:left="47"/>
              <w:jc w:val="center"/>
              <w:rPr>
                <w:rFonts w:cs="Times New Roman"/>
              </w:rPr>
            </w:pPr>
          </w:p>
        </w:tc>
      </w:tr>
      <w:tr w:rsidR="00DB4A90" w:rsidRPr="00DB4A90" w14:paraId="6F59553E" w14:textId="77777777" w:rsidTr="00DB4A90">
        <w:trPr>
          <w:trHeight w:hRule="exact" w:val="326"/>
        </w:trPr>
        <w:tc>
          <w:tcPr>
            <w:tcW w:w="1105" w:type="pct"/>
          </w:tcPr>
          <w:p w14:paraId="6F110981" w14:textId="77777777" w:rsidR="00DB4A90" w:rsidRPr="00DB4A90" w:rsidRDefault="00DB4A90">
            <w:pPr>
              <w:pStyle w:val="TableParagraph"/>
              <w:kinsoku w:val="0"/>
              <w:overflowPunct w:val="0"/>
              <w:spacing w:before="19"/>
              <w:ind w:left="343"/>
              <w:rPr>
                <w:rFonts w:cs="Times New Roman"/>
              </w:rPr>
            </w:pPr>
            <w:r w:rsidRPr="00DB4A90">
              <w:rPr>
                <w:rFonts w:cs="Times New Roman"/>
              </w:rPr>
              <w:t>Bangkok</w:t>
            </w:r>
          </w:p>
        </w:tc>
        <w:tc>
          <w:tcPr>
            <w:tcW w:w="997" w:type="pct"/>
          </w:tcPr>
          <w:p w14:paraId="7BA68442" w14:textId="77777777" w:rsidR="00DB4A90" w:rsidRPr="00DB4A90" w:rsidRDefault="00DB4A90">
            <w:pPr>
              <w:pStyle w:val="TableParagraph"/>
              <w:kinsoku w:val="0"/>
              <w:overflowPunct w:val="0"/>
              <w:spacing w:before="19"/>
              <w:ind w:left="49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43</w:t>
            </w:r>
          </w:p>
        </w:tc>
        <w:tc>
          <w:tcPr>
            <w:tcW w:w="749" w:type="pct"/>
          </w:tcPr>
          <w:p w14:paraId="3E2CD57B" w14:textId="77777777" w:rsidR="00DB4A90" w:rsidRPr="00DB4A90" w:rsidRDefault="00DB4A90">
            <w:pPr>
              <w:pStyle w:val="TableParagraph"/>
              <w:kinsoku w:val="0"/>
              <w:overflowPunct w:val="0"/>
              <w:spacing w:before="19"/>
              <w:ind w:left="445"/>
              <w:rPr>
                <w:rFonts w:cs="Times New Roman"/>
              </w:rPr>
            </w:pPr>
            <w:r w:rsidRPr="00DB4A90">
              <w:rPr>
                <w:rFonts w:cs="Times New Roman"/>
              </w:rPr>
              <w:t>78.2</w:t>
            </w:r>
          </w:p>
        </w:tc>
        <w:tc>
          <w:tcPr>
            <w:tcW w:w="791" w:type="pct"/>
          </w:tcPr>
          <w:p w14:paraId="5906B31D" w14:textId="77777777" w:rsidR="00DB4A90" w:rsidRPr="00DB4A90" w:rsidRDefault="00DB4A90">
            <w:pPr>
              <w:pStyle w:val="TableParagraph"/>
              <w:kinsoku w:val="0"/>
              <w:overflowPunct w:val="0"/>
              <w:spacing w:before="19"/>
              <w:ind w:left="48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12</w:t>
            </w:r>
          </w:p>
        </w:tc>
        <w:tc>
          <w:tcPr>
            <w:tcW w:w="778" w:type="pct"/>
          </w:tcPr>
          <w:p w14:paraId="71123ACC" w14:textId="77777777" w:rsidR="00DB4A90" w:rsidRPr="00DB4A90" w:rsidRDefault="00DB4A90">
            <w:pPr>
              <w:pStyle w:val="TableParagraph"/>
              <w:kinsoku w:val="0"/>
              <w:overflowPunct w:val="0"/>
              <w:spacing w:before="39"/>
              <w:ind w:left="470"/>
              <w:rPr>
                <w:rFonts w:cs="Times New Roman"/>
              </w:rPr>
            </w:pPr>
            <w:r w:rsidRPr="00DB4A90">
              <w:rPr>
                <w:rFonts w:cs="Times New Roman"/>
              </w:rPr>
              <w:t>21.8</w:t>
            </w:r>
          </w:p>
        </w:tc>
        <w:tc>
          <w:tcPr>
            <w:tcW w:w="580" w:type="pct"/>
          </w:tcPr>
          <w:p w14:paraId="63668716" w14:textId="77777777" w:rsidR="00DB4A90" w:rsidRPr="00DB4A90" w:rsidRDefault="00DB4A90">
            <w:pPr>
              <w:pStyle w:val="TableParagraph"/>
              <w:kinsoku w:val="0"/>
              <w:overflowPunct w:val="0"/>
              <w:spacing w:before="19"/>
              <w:ind w:left="482"/>
              <w:rPr>
                <w:rFonts w:cs="Times New Roman"/>
              </w:rPr>
            </w:pPr>
            <w:r w:rsidRPr="00DB4A90">
              <w:rPr>
                <w:rFonts w:cs="Times New Roman"/>
              </w:rPr>
              <w:t>55</w:t>
            </w:r>
          </w:p>
        </w:tc>
      </w:tr>
      <w:tr w:rsidR="00DB4A90" w:rsidRPr="00DB4A90" w14:paraId="3BBF7420" w14:textId="77777777" w:rsidTr="00DB4A90">
        <w:trPr>
          <w:trHeight w:hRule="exact" w:val="326"/>
        </w:trPr>
        <w:tc>
          <w:tcPr>
            <w:tcW w:w="1105" w:type="pct"/>
          </w:tcPr>
          <w:p w14:paraId="0D812BFA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233"/>
              <w:rPr>
                <w:rFonts w:cs="Times New Roman"/>
              </w:rPr>
            </w:pPr>
            <w:r w:rsidRPr="00DB4A90">
              <w:rPr>
                <w:rFonts w:cs="Times New Roman"/>
              </w:rPr>
              <w:t>Chiang</w:t>
            </w:r>
            <w:r w:rsidRPr="00DB4A90">
              <w:rPr>
                <w:rFonts w:cs="Times New Roman"/>
                <w:spacing w:val="-8"/>
              </w:rPr>
              <w:t xml:space="preserve"> </w:t>
            </w:r>
            <w:r w:rsidRPr="00DB4A90">
              <w:rPr>
                <w:rFonts w:cs="Times New Roman"/>
              </w:rPr>
              <w:t>Rai</w:t>
            </w:r>
          </w:p>
        </w:tc>
        <w:tc>
          <w:tcPr>
            <w:tcW w:w="997" w:type="pct"/>
          </w:tcPr>
          <w:p w14:paraId="2F80DA4E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9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95</w:t>
            </w:r>
          </w:p>
        </w:tc>
        <w:tc>
          <w:tcPr>
            <w:tcW w:w="749" w:type="pct"/>
          </w:tcPr>
          <w:p w14:paraId="7D43BCEC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385"/>
              <w:rPr>
                <w:rFonts w:cs="Times New Roman"/>
              </w:rPr>
            </w:pPr>
            <w:r w:rsidRPr="00DB4A90">
              <w:rPr>
                <w:rFonts w:cs="Times New Roman"/>
              </w:rPr>
              <w:t>100.0</w:t>
            </w:r>
          </w:p>
        </w:tc>
        <w:tc>
          <w:tcPr>
            <w:tcW w:w="791" w:type="pct"/>
          </w:tcPr>
          <w:p w14:paraId="2AB39ABA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8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0</w:t>
            </w:r>
          </w:p>
        </w:tc>
        <w:tc>
          <w:tcPr>
            <w:tcW w:w="778" w:type="pct"/>
          </w:tcPr>
          <w:p w14:paraId="4743A81D" w14:textId="77777777" w:rsidR="00DB4A90" w:rsidRPr="00DB4A90" w:rsidRDefault="00DB4A90">
            <w:pPr>
              <w:pStyle w:val="TableParagraph"/>
              <w:kinsoku w:val="0"/>
              <w:overflowPunct w:val="0"/>
              <w:spacing w:before="34"/>
              <w:ind w:left="47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0.0</w:t>
            </w:r>
          </w:p>
        </w:tc>
        <w:tc>
          <w:tcPr>
            <w:tcW w:w="580" w:type="pct"/>
          </w:tcPr>
          <w:p w14:paraId="09953283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82"/>
              <w:rPr>
                <w:rFonts w:cs="Times New Roman"/>
              </w:rPr>
            </w:pPr>
            <w:r w:rsidRPr="00DB4A90">
              <w:rPr>
                <w:rFonts w:cs="Times New Roman"/>
              </w:rPr>
              <w:t>95</w:t>
            </w:r>
          </w:p>
        </w:tc>
      </w:tr>
      <w:tr w:rsidR="00DB4A90" w:rsidRPr="00DB4A90" w14:paraId="6B9DF7C8" w14:textId="77777777" w:rsidTr="00DB4A90">
        <w:trPr>
          <w:trHeight w:hRule="exact" w:val="326"/>
        </w:trPr>
        <w:tc>
          <w:tcPr>
            <w:tcW w:w="1105" w:type="pct"/>
          </w:tcPr>
          <w:p w14:paraId="5E857A2F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200"/>
              <w:rPr>
                <w:rFonts w:cs="Times New Roman"/>
              </w:rPr>
            </w:pPr>
            <w:proofErr w:type="spellStart"/>
            <w:r w:rsidRPr="00DB4A90">
              <w:rPr>
                <w:rFonts w:cs="Times New Roman"/>
              </w:rPr>
              <w:t>Udon</w:t>
            </w:r>
            <w:proofErr w:type="spellEnd"/>
            <w:r w:rsidRPr="00DB4A90">
              <w:rPr>
                <w:rFonts w:cs="Times New Roman"/>
                <w:spacing w:val="-6"/>
              </w:rPr>
              <w:t xml:space="preserve"> </w:t>
            </w:r>
            <w:r w:rsidRPr="00DB4A90">
              <w:rPr>
                <w:rFonts w:cs="Times New Roman"/>
              </w:rPr>
              <w:t>Thani</w:t>
            </w:r>
          </w:p>
        </w:tc>
        <w:tc>
          <w:tcPr>
            <w:tcW w:w="997" w:type="pct"/>
          </w:tcPr>
          <w:p w14:paraId="41AD4154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9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0</w:t>
            </w:r>
          </w:p>
        </w:tc>
        <w:tc>
          <w:tcPr>
            <w:tcW w:w="749" w:type="pct"/>
          </w:tcPr>
          <w:p w14:paraId="2EB00EB4" w14:textId="77777777" w:rsidR="00DB4A90" w:rsidRPr="00DB4A90" w:rsidRDefault="00DB4A90">
            <w:pPr>
              <w:pStyle w:val="TableParagraph"/>
              <w:kinsoku w:val="0"/>
              <w:overflowPunct w:val="0"/>
              <w:spacing w:before="34"/>
              <w:ind w:left="46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0.0</w:t>
            </w:r>
          </w:p>
        </w:tc>
        <w:tc>
          <w:tcPr>
            <w:tcW w:w="791" w:type="pct"/>
          </w:tcPr>
          <w:p w14:paraId="3330EB67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8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367</w:t>
            </w:r>
          </w:p>
        </w:tc>
        <w:tc>
          <w:tcPr>
            <w:tcW w:w="778" w:type="pct"/>
          </w:tcPr>
          <w:p w14:paraId="76C3AA5A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10"/>
              <w:rPr>
                <w:rFonts w:cs="Times New Roman"/>
              </w:rPr>
            </w:pPr>
            <w:r w:rsidRPr="00DB4A90">
              <w:rPr>
                <w:rFonts w:cs="Times New Roman"/>
              </w:rPr>
              <w:t>100.0</w:t>
            </w:r>
          </w:p>
        </w:tc>
        <w:tc>
          <w:tcPr>
            <w:tcW w:w="580" w:type="pct"/>
          </w:tcPr>
          <w:p w14:paraId="4B6B3A07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22"/>
              <w:rPr>
                <w:rFonts w:cs="Times New Roman"/>
              </w:rPr>
            </w:pPr>
            <w:r w:rsidRPr="00DB4A90">
              <w:rPr>
                <w:rFonts w:cs="Times New Roman"/>
              </w:rPr>
              <w:t>367</w:t>
            </w:r>
          </w:p>
        </w:tc>
      </w:tr>
      <w:tr w:rsidR="00DB4A90" w:rsidRPr="00DB4A90" w14:paraId="514DDBDA" w14:textId="77777777" w:rsidTr="00DB4A90">
        <w:trPr>
          <w:trHeight w:hRule="exact" w:val="322"/>
        </w:trPr>
        <w:tc>
          <w:tcPr>
            <w:tcW w:w="1105" w:type="pct"/>
          </w:tcPr>
          <w:p w14:paraId="3E279CD8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323"/>
              <w:rPr>
                <w:rFonts w:cs="Times New Roman"/>
              </w:rPr>
            </w:pPr>
            <w:r w:rsidRPr="00DB4A90">
              <w:rPr>
                <w:rFonts w:cs="Times New Roman"/>
              </w:rPr>
              <w:t>Chonburi</w:t>
            </w:r>
          </w:p>
        </w:tc>
        <w:tc>
          <w:tcPr>
            <w:tcW w:w="997" w:type="pct"/>
          </w:tcPr>
          <w:p w14:paraId="10B8E3A3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9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0</w:t>
            </w:r>
          </w:p>
        </w:tc>
        <w:tc>
          <w:tcPr>
            <w:tcW w:w="749" w:type="pct"/>
          </w:tcPr>
          <w:p w14:paraId="20019D8A" w14:textId="77777777" w:rsidR="00DB4A90" w:rsidRPr="00DB4A90" w:rsidRDefault="00DB4A90">
            <w:pPr>
              <w:pStyle w:val="TableParagraph"/>
              <w:kinsoku w:val="0"/>
              <w:overflowPunct w:val="0"/>
              <w:spacing w:before="34"/>
              <w:ind w:left="46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0.0</w:t>
            </w:r>
          </w:p>
        </w:tc>
        <w:tc>
          <w:tcPr>
            <w:tcW w:w="791" w:type="pct"/>
          </w:tcPr>
          <w:p w14:paraId="790568E2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8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91</w:t>
            </w:r>
          </w:p>
        </w:tc>
        <w:tc>
          <w:tcPr>
            <w:tcW w:w="778" w:type="pct"/>
          </w:tcPr>
          <w:p w14:paraId="5F959751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10"/>
              <w:rPr>
                <w:rFonts w:cs="Times New Roman"/>
              </w:rPr>
            </w:pPr>
            <w:r w:rsidRPr="00DB4A90">
              <w:rPr>
                <w:rFonts w:cs="Times New Roman"/>
              </w:rPr>
              <w:t>100.0</w:t>
            </w:r>
          </w:p>
        </w:tc>
        <w:tc>
          <w:tcPr>
            <w:tcW w:w="580" w:type="pct"/>
          </w:tcPr>
          <w:p w14:paraId="08DAE9F4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82"/>
              <w:rPr>
                <w:rFonts w:cs="Times New Roman"/>
              </w:rPr>
            </w:pPr>
            <w:r w:rsidRPr="00DB4A90">
              <w:rPr>
                <w:rFonts w:cs="Times New Roman"/>
              </w:rPr>
              <w:t>91</w:t>
            </w:r>
          </w:p>
        </w:tc>
      </w:tr>
      <w:tr w:rsidR="00DB4A90" w:rsidRPr="00DB4A90" w14:paraId="288FA572" w14:textId="77777777" w:rsidTr="00DB4A90">
        <w:trPr>
          <w:trHeight w:hRule="exact" w:val="326"/>
        </w:trPr>
        <w:tc>
          <w:tcPr>
            <w:tcW w:w="1105" w:type="pct"/>
          </w:tcPr>
          <w:p w14:paraId="75CE84C7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323"/>
              <w:rPr>
                <w:rFonts w:cs="Times New Roman"/>
              </w:rPr>
            </w:pPr>
            <w:r w:rsidRPr="00DB4A90">
              <w:rPr>
                <w:rFonts w:cs="Times New Roman"/>
              </w:rPr>
              <w:t>Songkhla</w:t>
            </w:r>
          </w:p>
        </w:tc>
        <w:tc>
          <w:tcPr>
            <w:tcW w:w="997" w:type="pct"/>
          </w:tcPr>
          <w:p w14:paraId="0EC8C54D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9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93</w:t>
            </w:r>
          </w:p>
        </w:tc>
        <w:tc>
          <w:tcPr>
            <w:tcW w:w="749" w:type="pct"/>
          </w:tcPr>
          <w:p w14:paraId="4745C9F4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385"/>
              <w:rPr>
                <w:rFonts w:cs="Times New Roman"/>
              </w:rPr>
            </w:pPr>
            <w:r w:rsidRPr="00DB4A90">
              <w:rPr>
                <w:rFonts w:cs="Times New Roman"/>
              </w:rPr>
              <w:t>100.0</w:t>
            </w:r>
          </w:p>
        </w:tc>
        <w:tc>
          <w:tcPr>
            <w:tcW w:w="791" w:type="pct"/>
          </w:tcPr>
          <w:p w14:paraId="5B616B35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8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0</w:t>
            </w:r>
          </w:p>
        </w:tc>
        <w:tc>
          <w:tcPr>
            <w:tcW w:w="778" w:type="pct"/>
          </w:tcPr>
          <w:p w14:paraId="435ABABA" w14:textId="77777777" w:rsidR="00DB4A90" w:rsidRPr="00DB4A90" w:rsidRDefault="00DB4A90">
            <w:pPr>
              <w:pStyle w:val="TableParagraph"/>
              <w:kinsoku w:val="0"/>
              <w:overflowPunct w:val="0"/>
              <w:spacing w:before="39"/>
              <w:ind w:left="47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0.0</w:t>
            </w:r>
          </w:p>
        </w:tc>
        <w:tc>
          <w:tcPr>
            <w:tcW w:w="580" w:type="pct"/>
          </w:tcPr>
          <w:p w14:paraId="0ABA4FAF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82"/>
              <w:rPr>
                <w:rFonts w:cs="Times New Roman"/>
              </w:rPr>
            </w:pPr>
            <w:r w:rsidRPr="00DB4A90">
              <w:rPr>
                <w:rFonts w:cs="Times New Roman"/>
              </w:rPr>
              <w:t>93</w:t>
            </w:r>
          </w:p>
        </w:tc>
      </w:tr>
      <w:tr w:rsidR="00DB4A90" w:rsidRPr="00DB4A90" w14:paraId="310F060C" w14:textId="77777777" w:rsidTr="00DB4A90">
        <w:trPr>
          <w:trHeight w:hRule="exact" w:val="326"/>
        </w:trPr>
        <w:tc>
          <w:tcPr>
            <w:tcW w:w="1105" w:type="pct"/>
          </w:tcPr>
          <w:p w14:paraId="66439835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503"/>
              <w:rPr>
                <w:rFonts w:cs="Times New Roman"/>
              </w:rPr>
            </w:pPr>
            <w:r w:rsidRPr="00DB4A90">
              <w:rPr>
                <w:rFonts w:cs="Times New Roman"/>
              </w:rPr>
              <w:t>Total</w:t>
            </w:r>
          </w:p>
        </w:tc>
        <w:tc>
          <w:tcPr>
            <w:tcW w:w="997" w:type="pct"/>
          </w:tcPr>
          <w:p w14:paraId="4A331274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9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231</w:t>
            </w:r>
          </w:p>
        </w:tc>
        <w:tc>
          <w:tcPr>
            <w:tcW w:w="749" w:type="pct"/>
          </w:tcPr>
          <w:p w14:paraId="2457C6E1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45"/>
              <w:rPr>
                <w:rFonts w:cs="Times New Roman"/>
              </w:rPr>
            </w:pPr>
            <w:r w:rsidRPr="00DB4A90">
              <w:rPr>
                <w:rFonts w:cs="Times New Roman"/>
              </w:rPr>
              <w:t>32.9</w:t>
            </w:r>
          </w:p>
        </w:tc>
        <w:tc>
          <w:tcPr>
            <w:tcW w:w="791" w:type="pct"/>
          </w:tcPr>
          <w:p w14:paraId="56757E4D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8"/>
              <w:jc w:val="center"/>
              <w:rPr>
                <w:rFonts w:cs="Times New Roman"/>
              </w:rPr>
            </w:pPr>
            <w:r w:rsidRPr="00DB4A90">
              <w:rPr>
                <w:rFonts w:cs="Times New Roman"/>
              </w:rPr>
              <w:t>470</w:t>
            </w:r>
          </w:p>
        </w:tc>
        <w:tc>
          <w:tcPr>
            <w:tcW w:w="778" w:type="pct"/>
          </w:tcPr>
          <w:p w14:paraId="747B44A2" w14:textId="77777777" w:rsidR="00DB4A90" w:rsidRPr="00DB4A90" w:rsidRDefault="00DB4A90">
            <w:pPr>
              <w:pStyle w:val="TableParagraph"/>
              <w:kinsoku w:val="0"/>
              <w:overflowPunct w:val="0"/>
              <w:spacing w:before="34"/>
              <w:ind w:left="470"/>
              <w:rPr>
                <w:rFonts w:cs="Times New Roman"/>
              </w:rPr>
            </w:pPr>
            <w:r w:rsidRPr="00DB4A90">
              <w:rPr>
                <w:rFonts w:cs="Times New Roman"/>
              </w:rPr>
              <w:t>67.1</w:t>
            </w:r>
          </w:p>
        </w:tc>
        <w:tc>
          <w:tcPr>
            <w:tcW w:w="580" w:type="pct"/>
          </w:tcPr>
          <w:p w14:paraId="3804F3F0" w14:textId="77777777" w:rsidR="00DB4A90" w:rsidRPr="00DB4A90" w:rsidRDefault="00DB4A90">
            <w:pPr>
              <w:pStyle w:val="TableParagraph"/>
              <w:kinsoku w:val="0"/>
              <w:overflowPunct w:val="0"/>
              <w:spacing w:before="15"/>
              <w:ind w:left="422"/>
              <w:rPr>
                <w:rFonts w:cs="Times New Roman"/>
              </w:rPr>
            </w:pPr>
            <w:r w:rsidRPr="00DB4A90">
              <w:rPr>
                <w:rFonts w:cs="Times New Roman"/>
              </w:rPr>
              <w:t>701</w:t>
            </w:r>
          </w:p>
        </w:tc>
      </w:tr>
    </w:tbl>
    <w:p w14:paraId="619824F0" w14:textId="165C3FA4" w:rsidR="0017432E" w:rsidRDefault="0017432E">
      <w:pPr>
        <w:rPr>
          <w:rFonts w:ascii="Times New Roman" w:hAnsi="Times New Roman" w:cs="Times New Roman"/>
          <w:sz w:val="24"/>
          <w:szCs w:val="24"/>
          <w:lang w:bidi="th-TH"/>
        </w:rPr>
      </w:pPr>
    </w:p>
    <w:p w14:paraId="6C024744" w14:textId="77777777" w:rsidR="0017432E" w:rsidRDefault="0017432E">
      <w:pPr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br w:type="page"/>
      </w:r>
    </w:p>
    <w:p w14:paraId="2E74DE59" w14:textId="433BDC8C" w:rsidR="0017432E" w:rsidRPr="00704853" w:rsidRDefault="0017432E" w:rsidP="0017432E">
      <w:pPr>
        <w:pStyle w:val="BodyText"/>
        <w:kinsoku w:val="0"/>
        <w:overflowPunct w:val="0"/>
        <w:rPr>
          <w:b w:val="0"/>
          <w:bCs w:val="0"/>
        </w:rPr>
      </w:pPr>
      <w:r w:rsidRPr="00704853">
        <w:lastRenderedPageBreak/>
        <w:t xml:space="preserve">Table </w:t>
      </w:r>
      <w:r>
        <w:t>S1c:</w:t>
      </w:r>
      <w:r w:rsidRPr="00704853">
        <w:t xml:space="preserve"> </w:t>
      </w:r>
      <w:r w:rsidRPr="0017432E">
        <w:rPr>
          <w:b w:val="0"/>
          <w:bCs w:val="0"/>
        </w:rPr>
        <w:t>Characteristics of schools with face-to-face and online questionnaires</w:t>
      </w:r>
    </w:p>
    <w:p w14:paraId="5482C815" w14:textId="77777777" w:rsidR="0017432E" w:rsidRPr="00704853" w:rsidRDefault="0017432E" w:rsidP="0017432E">
      <w:pPr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3710"/>
        <w:gridCol w:w="3048"/>
      </w:tblGrid>
      <w:tr w:rsidR="0017432E" w:rsidRPr="00704853" w14:paraId="60B2B33F" w14:textId="77777777" w:rsidTr="00981ABD">
        <w:tc>
          <w:tcPr>
            <w:tcW w:w="3685" w:type="dxa"/>
            <w:shd w:val="clear" w:color="auto" w:fill="BFBFBF" w:themeFill="background1" w:themeFillShade="BF"/>
          </w:tcPr>
          <w:p w14:paraId="3842BFF8" w14:textId="77777777" w:rsidR="0017432E" w:rsidRPr="00704853" w:rsidRDefault="0017432E" w:rsidP="00981AB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Type of survey</w:t>
            </w:r>
          </w:p>
        </w:tc>
        <w:tc>
          <w:tcPr>
            <w:tcW w:w="5615" w:type="dxa"/>
            <w:shd w:val="clear" w:color="auto" w:fill="BFBFBF" w:themeFill="background1" w:themeFillShade="BF"/>
          </w:tcPr>
          <w:p w14:paraId="73CB6DF9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04853">
              <w:rPr>
                <w:rFonts w:ascii="Times New Roman" w:hAnsi="Times New Roman" w:cs="Times New Roman"/>
                <w:b/>
                <w:bCs/>
                <w:szCs w:val="24"/>
              </w:rPr>
              <w:t>Region</w:t>
            </w:r>
          </w:p>
        </w:tc>
        <w:tc>
          <w:tcPr>
            <w:tcW w:w="4650" w:type="dxa"/>
            <w:shd w:val="clear" w:color="auto" w:fill="BFBFBF" w:themeFill="background1" w:themeFillShade="BF"/>
          </w:tcPr>
          <w:p w14:paraId="5E46E457" w14:textId="11F7733D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04853">
              <w:rPr>
                <w:rFonts w:ascii="Times New Roman" w:hAnsi="Times New Roman" w:cs="Times New Roman"/>
                <w:b/>
                <w:bCs/>
                <w:szCs w:val="24"/>
              </w:rPr>
              <w:t>Type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of school</w:t>
            </w:r>
          </w:p>
        </w:tc>
      </w:tr>
      <w:tr w:rsidR="0017432E" w:rsidRPr="00704853" w14:paraId="2C3C9582" w14:textId="77777777" w:rsidTr="00981ABD">
        <w:tc>
          <w:tcPr>
            <w:tcW w:w="13950" w:type="dxa"/>
            <w:gridSpan w:val="3"/>
          </w:tcPr>
          <w:p w14:paraId="42936954" w14:textId="77777777" w:rsidR="0017432E" w:rsidRPr="00704853" w:rsidRDefault="0017432E" w:rsidP="00981AB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04853">
              <w:rPr>
                <w:rFonts w:ascii="Times New Roman" w:hAnsi="Times New Roman" w:cs="Times New Roman"/>
                <w:b/>
                <w:bCs/>
                <w:szCs w:val="24"/>
              </w:rPr>
              <w:t>Face-to-face survey</w:t>
            </w:r>
          </w:p>
        </w:tc>
      </w:tr>
      <w:tr w:rsidR="0017432E" w:rsidRPr="00704853" w14:paraId="0C0389BB" w14:textId="77777777" w:rsidTr="00981ABD">
        <w:tc>
          <w:tcPr>
            <w:tcW w:w="3685" w:type="dxa"/>
          </w:tcPr>
          <w:p w14:paraId="2B405579" w14:textId="77777777" w:rsidR="0017432E" w:rsidRPr="00704853" w:rsidRDefault="0017432E" w:rsidP="00981AB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Primary school 1 Chiang Rai</w:t>
            </w:r>
          </w:p>
        </w:tc>
        <w:tc>
          <w:tcPr>
            <w:tcW w:w="5615" w:type="dxa"/>
          </w:tcPr>
          <w:p w14:paraId="5E1BD41A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North</w:t>
            </w:r>
          </w:p>
        </w:tc>
        <w:tc>
          <w:tcPr>
            <w:tcW w:w="4650" w:type="dxa"/>
          </w:tcPr>
          <w:p w14:paraId="6CA4DEC8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Public</w:t>
            </w:r>
          </w:p>
        </w:tc>
      </w:tr>
      <w:tr w:rsidR="0017432E" w:rsidRPr="00704853" w14:paraId="03D29675" w14:textId="77777777" w:rsidTr="00981ABD">
        <w:tc>
          <w:tcPr>
            <w:tcW w:w="3685" w:type="dxa"/>
          </w:tcPr>
          <w:p w14:paraId="7EC79423" w14:textId="77777777" w:rsidR="0017432E" w:rsidRPr="00704853" w:rsidRDefault="0017432E" w:rsidP="00981AB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Primary school 2 Chiang Rai</w:t>
            </w:r>
          </w:p>
        </w:tc>
        <w:tc>
          <w:tcPr>
            <w:tcW w:w="5615" w:type="dxa"/>
          </w:tcPr>
          <w:p w14:paraId="498AEE50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North</w:t>
            </w:r>
          </w:p>
        </w:tc>
        <w:tc>
          <w:tcPr>
            <w:tcW w:w="4650" w:type="dxa"/>
          </w:tcPr>
          <w:p w14:paraId="71E5469B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Private</w:t>
            </w:r>
          </w:p>
        </w:tc>
      </w:tr>
      <w:tr w:rsidR="0017432E" w:rsidRPr="00704853" w14:paraId="642A771F" w14:textId="77777777" w:rsidTr="00981ABD">
        <w:tc>
          <w:tcPr>
            <w:tcW w:w="3685" w:type="dxa"/>
          </w:tcPr>
          <w:p w14:paraId="40E2BA94" w14:textId="77777777" w:rsidR="0017432E" w:rsidRPr="00704853" w:rsidRDefault="0017432E" w:rsidP="00981AB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Primary school 1 Songkhla</w:t>
            </w:r>
          </w:p>
        </w:tc>
        <w:tc>
          <w:tcPr>
            <w:tcW w:w="5615" w:type="dxa"/>
          </w:tcPr>
          <w:p w14:paraId="551CA2D2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South</w:t>
            </w:r>
          </w:p>
        </w:tc>
        <w:tc>
          <w:tcPr>
            <w:tcW w:w="4650" w:type="dxa"/>
          </w:tcPr>
          <w:p w14:paraId="469F3113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Public</w:t>
            </w:r>
          </w:p>
        </w:tc>
      </w:tr>
      <w:tr w:rsidR="0017432E" w:rsidRPr="00704853" w14:paraId="2CEB4B62" w14:textId="77777777" w:rsidTr="00981ABD">
        <w:tc>
          <w:tcPr>
            <w:tcW w:w="3685" w:type="dxa"/>
          </w:tcPr>
          <w:p w14:paraId="4C28DC91" w14:textId="77777777" w:rsidR="0017432E" w:rsidRPr="00704853" w:rsidRDefault="0017432E" w:rsidP="00981AB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Primary school 2 Songkhla</w:t>
            </w:r>
          </w:p>
        </w:tc>
        <w:tc>
          <w:tcPr>
            <w:tcW w:w="5615" w:type="dxa"/>
          </w:tcPr>
          <w:p w14:paraId="56A28DA0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South</w:t>
            </w:r>
          </w:p>
        </w:tc>
        <w:tc>
          <w:tcPr>
            <w:tcW w:w="4650" w:type="dxa"/>
          </w:tcPr>
          <w:p w14:paraId="352022FE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Private</w:t>
            </w:r>
          </w:p>
        </w:tc>
      </w:tr>
      <w:tr w:rsidR="0017432E" w:rsidRPr="00704853" w14:paraId="41E0303E" w14:textId="77777777" w:rsidTr="00981ABD">
        <w:tc>
          <w:tcPr>
            <w:tcW w:w="3685" w:type="dxa"/>
          </w:tcPr>
          <w:p w14:paraId="59B7B1A9" w14:textId="77777777" w:rsidR="0017432E" w:rsidRPr="00704853" w:rsidRDefault="0017432E" w:rsidP="00981AB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Primary school 1 Bangkok</w:t>
            </w:r>
          </w:p>
        </w:tc>
        <w:tc>
          <w:tcPr>
            <w:tcW w:w="5615" w:type="dxa"/>
          </w:tcPr>
          <w:p w14:paraId="77279009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Central</w:t>
            </w:r>
          </w:p>
        </w:tc>
        <w:tc>
          <w:tcPr>
            <w:tcW w:w="4650" w:type="dxa"/>
          </w:tcPr>
          <w:p w14:paraId="43CD9BD6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Private</w:t>
            </w:r>
          </w:p>
        </w:tc>
      </w:tr>
      <w:tr w:rsidR="0017432E" w:rsidRPr="00704853" w14:paraId="465877F3" w14:textId="77777777" w:rsidTr="00981ABD">
        <w:tc>
          <w:tcPr>
            <w:tcW w:w="13950" w:type="dxa"/>
            <w:gridSpan w:val="3"/>
          </w:tcPr>
          <w:p w14:paraId="50A789A6" w14:textId="77777777" w:rsidR="0017432E" w:rsidRPr="00704853" w:rsidRDefault="0017432E" w:rsidP="00981ABD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04853">
              <w:rPr>
                <w:rFonts w:ascii="Times New Roman" w:hAnsi="Times New Roman" w:cs="Times New Roman"/>
                <w:b/>
                <w:bCs/>
                <w:szCs w:val="24"/>
              </w:rPr>
              <w:t>Online surveys</w:t>
            </w:r>
          </w:p>
        </w:tc>
      </w:tr>
      <w:tr w:rsidR="0017432E" w:rsidRPr="00704853" w14:paraId="1C8B3B7C" w14:textId="77777777" w:rsidTr="00981ABD">
        <w:tc>
          <w:tcPr>
            <w:tcW w:w="3685" w:type="dxa"/>
          </w:tcPr>
          <w:p w14:paraId="4AFE8C87" w14:textId="77777777" w:rsidR="0017432E" w:rsidRPr="00704853" w:rsidRDefault="0017432E" w:rsidP="00981AB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 xml:space="preserve">Primary school 1 </w:t>
            </w:r>
            <w:proofErr w:type="spellStart"/>
            <w:r w:rsidRPr="00704853">
              <w:rPr>
                <w:rFonts w:ascii="Times New Roman" w:hAnsi="Times New Roman" w:cs="Times New Roman"/>
                <w:szCs w:val="24"/>
              </w:rPr>
              <w:t>Udon</w:t>
            </w:r>
            <w:proofErr w:type="spellEnd"/>
            <w:r w:rsidRPr="00704853">
              <w:rPr>
                <w:rFonts w:ascii="Times New Roman" w:hAnsi="Times New Roman" w:cs="Times New Roman"/>
                <w:szCs w:val="24"/>
              </w:rPr>
              <w:t xml:space="preserve"> Thani</w:t>
            </w:r>
          </w:p>
        </w:tc>
        <w:tc>
          <w:tcPr>
            <w:tcW w:w="5615" w:type="dxa"/>
          </w:tcPr>
          <w:p w14:paraId="2261FC6C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Northeast</w:t>
            </w:r>
          </w:p>
        </w:tc>
        <w:tc>
          <w:tcPr>
            <w:tcW w:w="4650" w:type="dxa"/>
          </w:tcPr>
          <w:p w14:paraId="241D8BDC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Public</w:t>
            </w:r>
          </w:p>
        </w:tc>
      </w:tr>
      <w:tr w:rsidR="0017432E" w:rsidRPr="00704853" w14:paraId="6300C61A" w14:textId="77777777" w:rsidTr="00981ABD">
        <w:tc>
          <w:tcPr>
            <w:tcW w:w="3685" w:type="dxa"/>
          </w:tcPr>
          <w:p w14:paraId="2475BF3E" w14:textId="77777777" w:rsidR="0017432E" w:rsidRPr="00704853" w:rsidRDefault="0017432E" w:rsidP="00981AB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 xml:space="preserve">Primary school 2 </w:t>
            </w:r>
            <w:proofErr w:type="spellStart"/>
            <w:r w:rsidRPr="00704853">
              <w:rPr>
                <w:rFonts w:ascii="Times New Roman" w:hAnsi="Times New Roman" w:cs="Times New Roman"/>
                <w:szCs w:val="24"/>
              </w:rPr>
              <w:t>Udon</w:t>
            </w:r>
            <w:proofErr w:type="spellEnd"/>
            <w:r w:rsidRPr="00704853">
              <w:rPr>
                <w:rFonts w:ascii="Times New Roman" w:hAnsi="Times New Roman" w:cs="Times New Roman"/>
                <w:szCs w:val="24"/>
              </w:rPr>
              <w:t xml:space="preserve"> Thani</w:t>
            </w:r>
          </w:p>
        </w:tc>
        <w:tc>
          <w:tcPr>
            <w:tcW w:w="5615" w:type="dxa"/>
          </w:tcPr>
          <w:p w14:paraId="54367408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Northeast</w:t>
            </w:r>
          </w:p>
        </w:tc>
        <w:tc>
          <w:tcPr>
            <w:tcW w:w="4650" w:type="dxa"/>
          </w:tcPr>
          <w:p w14:paraId="480E2DD3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Private</w:t>
            </w:r>
          </w:p>
        </w:tc>
      </w:tr>
      <w:tr w:rsidR="0017432E" w:rsidRPr="00704853" w14:paraId="1789287B" w14:textId="77777777" w:rsidTr="00981ABD">
        <w:tc>
          <w:tcPr>
            <w:tcW w:w="3685" w:type="dxa"/>
          </w:tcPr>
          <w:p w14:paraId="2FBCB41B" w14:textId="77777777" w:rsidR="0017432E" w:rsidRPr="00704853" w:rsidRDefault="0017432E" w:rsidP="00981AB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Primary school 1 Chonburi</w:t>
            </w:r>
          </w:p>
        </w:tc>
        <w:tc>
          <w:tcPr>
            <w:tcW w:w="5615" w:type="dxa"/>
          </w:tcPr>
          <w:p w14:paraId="75562F6B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East</w:t>
            </w:r>
          </w:p>
        </w:tc>
        <w:tc>
          <w:tcPr>
            <w:tcW w:w="4650" w:type="dxa"/>
          </w:tcPr>
          <w:p w14:paraId="0666243F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Public</w:t>
            </w:r>
          </w:p>
        </w:tc>
      </w:tr>
      <w:tr w:rsidR="0017432E" w:rsidRPr="00704853" w14:paraId="01F66367" w14:textId="77777777" w:rsidTr="00981ABD">
        <w:tc>
          <w:tcPr>
            <w:tcW w:w="3685" w:type="dxa"/>
          </w:tcPr>
          <w:p w14:paraId="03E2B4E1" w14:textId="77777777" w:rsidR="0017432E" w:rsidRPr="00704853" w:rsidRDefault="0017432E" w:rsidP="00981AB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Primary school 2 Chonburi</w:t>
            </w:r>
          </w:p>
        </w:tc>
        <w:tc>
          <w:tcPr>
            <w:tcW w:w="5615" w:type="dxa"/>
          </w:tcPr>
          <w:p w14:paraId="2B41C613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East</w:t>
            </w:r>
          </w:p>
        </w:tc>
        <w:tc>
          <w:tcPr>
            <w:tcW w:w="4650" w:type="dxa"/>
          </w:tcPr>
          <w:p w14:paraId="1558926F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Private</w:t>
            </w:r>
          </w:p>
        </w:tc>
      </w:tr>
      <w:tr w:rsidR="0017432E" w:rsidRPr="00704853" w14:paraId="34BEDA25" w14:textId="77777777" w:rsidTr="00981ABD">
        <w:tc>
          <w:tcPr>
            <w:tcW w:w="3685" w:type="dxa"/>
          </w:tcPr>
          <w:p w14:paraId="645006EF" w14:textId="77777777" w:rsidR="0017432E" w:rsidRPr="00704853" w:rsidRDefault="0017432E" w:rsidP="00981AB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Primary school 2 Bangkok</w:t>
            </w:r>
          </w:p>
        </w:tc>
        <w:tc>
          <w:tcPr>
            <w:tcW w:w="5615" w:type="dxa"/>
          </w:tcPr>
          <w:p w14:paraId="6D26F895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Central</w:t>
            </w:r>
          </w:p>
        </w:tc>
        <w:tc>
          <w:tcPr>
            <w:tcW w:w="4650" w:type="dxa"/>
          </w:tcPr>
          <w:p w14:paraId="0B1B6358" w14:textId="77777777" w:rsidR="0017432E" w:rsidRPr="00704853" w:rsidRDefault="0017432E" w:rsidP="00981AB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853">
              <w:rPr>
                <w:rFonts w:ascii="Times New Roman" w:hAnsi="Times New Roman" w:cs="Times New Roman"/>
                <w:szCs w:val="24"/>
              </w:rPr>
              <w:t>Public</w:t>
            </w:r>
          </w:p>
        </w:tc>
      </w:tr>
    </w:tbl>
    <w:p w14:paraId="099E3B79" w14:textId="1F0069B1" w:rsidR="00DB4A90" w:rsidRDefault="00DB4A90">
      <w:pPr>
        <w:rPr>
          <w:rFonts w:ascii="Times New Roman" w:hAnsi="Times New Roman" w:cs="Times New Roman"/>
          <w:sz w:val="24"/>
          <w:szCs w:val="24"/>
          <w:lang w:bidi="th-TH"/>
        </w:rPr>
      </w:pPr>
    </w:p>
    <w:p w14:paraId="3BE63F03" w14:textId="77777777" w:rsidR="001944C7" w:rsidRDefault="001944C7" w:rsidP="00194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E7E000" w14:textId="77777777" w:rsidR="001944C7" w:rsidRDefault="001944C7" w:rsidP="00194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E6C31F" w14:textId="77777777" w:rsidR="001944C7" w:rsidRDefault="001944C7" w:rsidP="00194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E4842C" w14:textId="77777777" w:rsidR="001944C7" w:rsidRDefault="001944C7" w:rsidP="00194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21A2A6" w14:textId="58D85FEA" w:rsidR="001944C7" w:rsidRPr="00825CA5" w:rsidRDefault="001944C7" w:rsidP="001944C7">
      <w:pPr>
        <w:rPr>
          <w:rFonts w:ascii="Times New Roman" w:hAnsi="Times New Roman" w:cs="Times New Roman"/>
          <w:sz w:val="24"/>
          <w:szCs w:val="24"/>
        </w:rPr>
      </w:pPr>
      <w:r w:rsidRPr="00825CA5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S2:</w:t>
      </w:r>
      <w:r w:rsidRPr="00825CA5">
        <w:rPr>
          <w:rFonts w:ascii="Times New Roman" w:hAnsi="Times New Roman" w:cs="Times New Roman"/>
          <w:sz w:val="24"/>
          <w:szCs w:val="24"/>
        </w:rPr>
        <w:t xml:space="preserve"> Mental health problems of Thai primary school children by questionnaire types </w:t>
      </w:r>
    </w:p>
    <w:p w14:paraId="0769A109" w14:textId="77777777" w:rsidR="001944C7" w:rsidRPr="00825CA5" w:rsidRDefault="001944C7" w:rsidP="001944C7">
      <w:pPr>
        <w:rPr>
          <w:rFonts w:ascii="Times New Roman" w:hAnsi="Times New Roman" w:cs="Times New Roman"/>
          <w:sz w:val="24"/>
          <w:szCs w:val="24"/>
        </w:rPr>
      </w:pPr>
      <w:r w:rsidRPr="00825CA5">
        <w:rPr>
          <w:rFonts w:ascii="Times New Roman" w:hAnsi="Times New Roman" w:cs="Times New Roman"/>
          <w:b/>
          <w:bCs/>
          <w:sz w:val="24"/>
          <w:szCs w:val="24"/>
        </w:rPr>
        <w:t>Table S2</w:t>
      </w:r>
      <w:r w:rsidRPr="00825CA5">
        <w:rPr>
          <w:rFonts w:ascii="Times New Roman" w:hAnsi="Times New Roman" w:cs="Times New Roman"/>
          <w:sz w:val="24"/>
          <w:szCs w:val="24"/>
        </w:rPr>
        <w:t xml:space="preserve"> Mental health problems of Thai primary school children using </w:t>
      </w:r>
      <w:proofErr w:type="gramStart"/>
      <w:r w:rsidRPr="00825CA5">
        <w:rPr>
          <w:rFonts w:ascii="Times New Roman" w:hAnsi="Times New Roman" w:cs="Times New Roman"/>
          <w:sz w:val="24"/>
          <w:szCs w:val="24"/>
        </w:rPr>
        <w:t>parent-reported</w:t>
      </w:r>
      <w:proofErr w:type="gramEnd"/>
      <w:r w:rsidRPr="00825CA5">
        <w:rPr>
          <w:rFonts w:ascii="Times New Roman" w:hAnsi="Times New Roman" w:cs="Times New Roman"/>
          <w:sz w:val="24"/>
          <w:szCs w:val="24"/>
        </w:rPr>
        <w:t xml:space="preserve"> SDQ version by questionnaire types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1935"/>
        <w:gridCol w:w="1936"/>
        <w:gridCol w:w="1952"/>
        <w:gridCol w:w="1672"/>
      </w:tblGrid>
      <w:tr w:rsidR="001944C7" w:rsidRPr="00825CA5" w14:paraId="443D6485" w14:textId="77777777" w:rsidTr="00605062"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7A538ADE" w14:textId="77777777" w:rsidR="001944C7" w:rsidRPr="00825CA5" w:rsidRDefault="001944C7" w:rsidP="006050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CA5">
              <w:rPr>
                <w:rFonts w:ascii="Times New Roman" w:hAnsi="Times New Roman" w:cs="Times New Roman"/>
                <w:szCs w:val="24"/>
              </w:rPr>
              <w:t>Type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14:paraId="7203541E" w14:textId="77777777" w:rsidR="001944C7" w:rsidRPr="00825CA5" w:rsidRDefault="001944C7" w:rsidP="006050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CA5">
              <w:rPr>
                <w:rFonts w:ascii="Times New Roman" w:hAnsi="Times New Roman" w:cs="Times New Roman"/>
                <w:szCs w:val="24"/>
              </w:rPr>
              <w:t>Children with SDQ problems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04BEEB47" w14:textId="77777777" w:rsidR="001944C7" w:rsidRPr="00825CA5" w:rsidRDefault="001944C7" w:rsidP="006050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CA5">
              <w:rPr>
                <w:rFonts w:ascii="Times New Roman" w:hAnsi="Times New Roman" w:cs="Times New Roman"/>
                <w:szCs w:val="24"/>
              </w:rPr>
              <w:t>Children without SDQ problems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2B54B752" w14:textId="77777777" w:rsidR="001944C7" w:rsidRPr="00825CA5" w:rsidRDefault="001944C7" w:rsidP="006050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CA5">
              <w:rPr>
                <w:rFonts w:ascii="Times New Roman" w:hAnsi="Times New Roman" w:cs="Times New Roman"/>
                <w:szCs w:val="24"/>
              </w:rPr>
              <w:t>Crude OR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6C0984ED" w14:textId="77777777" w:rsidR="001944C7" w:rsidRPr="00825CA5" w:rsidRDefault="001944C7" w:rsidP="006050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CA5">
              <w:rPr>
                <w:rFonts w:ascii="Times New Roman" w:hAnsi="Times New Roman" w:cs="Times New Roman"/>
                <w:szCs w:val="24"/>
              </w:rPr>
              <w:t>p-value</w:t>
            </w:r>
          </w:p>
        </w:tc>
      </w:tr>
      <w:tr w:rsidR="001944C7" w:rsidRPr="00825CA5" w14:paraId="3D074E33" w14:textId="77777777" w:rsidTr="00605062">
        <w:tc>
          <w:tcPr>
            <w:tcW w:w="1855" w:type="dxa"/>
            <w:tcBorders>
              <w:top w:val="single" w:sz="4" w:space="0" w:color="auto"/>
            </w:tcBorders>
          </w:tcPr>
          <w:p w14:paraId="024615DE" w14:textId="77777777" w:rsidR="001944C7" w:rsidRPr="00825CA5" w:rsidRDefault="001944C7" w:rsidP="00605062">
            <w:pPr>
              <w:rPr>
                <w:rFonts w:ascii="Times New Roman" w:hAnsi="Times New Roman" w:cs="Times New Roman"/>
                <w:szCs w:val="24"/>
              </w:rPr>
            </w:pPr>
            <w:r w:rsidRPr="00825CA5">
              <w:rPr>
                <w:rFonts w:ascii="Times New Roman" w:hAnsi="Times New Roman" w:cs="Times New Roman"/>
                <w:szCs w:val="24"/>
              </w:rPr>
              <w:t>Paper based</w:t>
            </w:r>
          </w:p>
        </w:tc>
        <w:tc>
          <w:tcPr>
            <w:tcW w:w="1935" w:type="dxa"/>
            <w:tcBorders>
              <w:top w:val="single" w:sz="4" w:space="0" w:color="auto"/>
            </w:tcBorders>
          </w:tcPr>
          <w:p w14:paraId="55C18711" w14:textId="77777777" w:rsidR="001944C7" w:rsidRPr="00825CA5" w:rsidRDefault="001944C7" w:rsidP="00605062">
            <w:pPr>
              <w:rPr>
                <w:rFonts w:ascii="Times New Roman" w:hAnsi="Times New Roman" w:cs="Times New Roman"/>
                <w:szCs w:val="24"/>
              </w:rPr>
            </w:pPr>
            <w:r w:rsidRPr="00825CA5">
              <w:rPr>
                <w:rFonts w:ascii="Times New Roman" w:hAnsi="Times New Roman" w:cs="Times New Roman"/>
                <w:szCs w:val="24"/>
              </w:rPr>
              <w:t>85 (37.9)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7C677177" w14:textId="77777777" w:rsidR="001944C7" w:rsidRPr="00825CA5" w:rsidRDefault="001944C7" w:rsidP="00605062">
            <w:pPr>
              <w:rPr>
                <w:rFonts w:ascii="Times New Roman" w:hAnsi="Times New Roman" w:cs="Times New Roman"/>
                <w:szCs w:val="24"/>
              </w:rPr>
            </w:pPr>
            <w:r w:rsidRPr="00825CA5">
              <w:rPr>
                <w:rFonts w:ascii="Times New Roman" w:hAnsi="Times New Roman" w:cs="Times New Roman"/>
                <w:szCs w:val="24"/>
              </w:rPr>
              <w:t>139 (62.1)</w:t>
            </w:r>
          </w:p>
        </w:tc>
        <w:tc>
          <w:tcPr>
            <w:tcW w:w="1952" w:type="dxa"/>
            <w:tcBorders>
              <w:top w:val="single" w:sz="4" w:space="0" w:color="auto"/>
            </w:tcBorders>
          </w:tcPr>
          <w:p w14:paraId="2778CE5B" w14:textId="77777777" w:rsidR="001944C7" w:rsidRPr="00825CA5" w:rsidRDefault="001944C7" w:rsidP="00605062">
            <w:pPr>
              <w:rPr>
                <w:rFonts w:ascii="Times New Roman" w:hAnsi="Times New Roman" w:cs="Times New Roman"/>
                <w:szCs w:val="24"/>
              </w:rPr>
            </w:pPr>
            <w:r w:rsidRPr="00825CA5">
              <w:rPr>
                <w:rFonts w:ascii="Times New Roman" w:hAnsi="Times New Roman" w:cs="Times New Roman"/>
                <w:szCs w:val="24"/>
              </w:rPr>
              <w:t>Reference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14:paraId="609130BB" w14:textId="77777777" w:rsidR="001944C7" w:rsidRPr="00825CA5" w:rsidRDefault="001944C7" w:rsidP="00605062">
            <w:pPr>
              <w:rPr>
                <w:rFonts w:ascii="Times New Roman" w:hAnsi="Times New Roman" w:cs="Times New Roman"/>
                <w:szCs w:val="24"/>
              </w:rPr>
            </w:pPr>
            <w:r w:rsidRPr="00825CA5">
              <w:rPr>
                <w:rFonts w:ascii="Times New Roman" w:hAnsi="Times New Roman" w:cs="Times New Roman"/>
                <w:szCs w:val="24"/>
              </w:rPr>
              <w:t>0.190</w:t>
            </w:r>
          </w:p>
        </w:tc>
      </w:tr>
      <w:tr w:rsidR="001944C7" w:rsidRPr="00825CA5" w14:paraId="21CB64B2" w14:textId="77777777" w:rsidTr="00605062">
        <w:tc>
          <w:tcPr>
            <w:tcW w:w="1855" w:type="dxa"/>
            <w:tcBorders>
              <w:bottom w:val="single" w:sz="4" w:space="0" w:color="auto"/>
            </w:tcBorders>
          </w:tcPr>
          <w:p w14:paraId="5C4FD351" w14:textId="77777777" w:rsidR="001944C7" w:rsidRPr="00825CA5" w:rsidRDefault="001944C7" w:rsidP="00605062">
            <w:pPr>
              <w:rPr>
                <w:rFonts w:ascii="Times New Roman" w:hAnsi="Times New Roman" w:cs="Times New Roman"/>
                <w:szCs w:val="24"/>
              </w:rPr>
            </w:pPr>
            <w:r w:rsidRPr="00825CA5">
              <w:rPr>
                <w:rFonts w:ascii="Times New Roman" w:hAnsi="Times New Roman" w:cs="Times New Roman"/>
                <w:szCs w:val="24"/>
              </w:rPr>
              <w:t>Online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7D6AADA1" w14:textId="77777777" w:rsidR="001944C7" w:rsidRPr="00825CA5" w:rsidRDefault="001944C7" w:rsidP="00605062">
            <w:pPr>
              <w:rPr>
                <w:rFonts w:ascii="Times New Roman" w:hAnsi="Times New Roman" w:cs="Times New Roman"/>
                <w:szCs w:val="24"/>
              </w:rPr>
            </w:pPr>
            <w:r w:rsidRPr="00825CA5">
              <w:rPr>
                <w:rFonts w:ascii="Times New Roman" w:hAnsi="Times New Roman" w:cs="Times New Roman"/>
                <w:szCs w:val="24"/>
              </w:rPr>
              <w:t>203 (43.2)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0093E637" w14:textId="77777777" w:rsidR="001944C7" w:rsidRPr="00825CA5" w:rsidRDefault="001944C7" w:rsidP="00605062">
            <w:pPr>
              <w:rPr>
                <w:rFonts w:ascii="Times New Roman" w:hAnsi="Times New Roman" w:cs="Times New Roman"/>
                <w:szCs w:val="24"/>
              </w:rPr>
            </w:pPr>
            <w:r w:rsidRPr="00825CA5">
              <w:rPr>
                <w:rFonts w:ascii="Times New Roman" w:hAnsi="Times New Roman" w:cs="Times New Roman"/>
                <w:szCs w:val="24"/>
              </w:rPr>
              <w:t>267 (56.8)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14:paraId="44F36EAC" w14:textId="77777777" w:rsidR="001944C7" w:rsidRPr="00825CA5" w:rsidRDefault="001944C7" w:rsidP="00605062">
            <w:pPr>
              <w:rPr>
                <w:rFonts w:ascii="Times New Roman" w:hAnsi="Times New Roman" w:cs="Times New Roman"/>
                <w:szCs w:val="24"/>
              </w:rPr>
            </w:pPr>
            <w:r w:rsidRPr="00825CA5">
              <w:rPr>
                <w:rFonts w:ascii="Times New Roman" w:hAnsi="Times New Roman" w:cs="Times New Roman"/>
                <w:szCs w:val="24"/>
              </w:rPr>
              <w:t>1.2 (0.9-1.7)</w:t>
            </w: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49E99A25" w14:textId="77777777" w:rsidR="001944C7" w:rsidRPr="00825CA5" w:rsidRDefault="001944C7" w:rsidP="0060506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2E2BFAF" w14:textId="77777777" w:rsidR="001944C7" w:rsidRPr="00825CA5" w:rsidRDefault="001944C7" w:rsidP="001944C7">
      <w:pPr>
        <w:rPr>
          <w:rFonts w:ascii="Times New Roman" w:hAnsi="Times New Roman" w:cs="Times New Roman"/>
          <w:sz w:val="24"/>
          <w:szCs w:val="24"/>
        </w:rPr>
      </w:pPr>
    </w:p>
    <w:p w14:paraId="6DE3758D" w14:textId="77777777" w:rsidR="001944C7" w:rsidRPr="00DB4A90" w:rsidRDefault="001944C7">
      <w:pPr>
        <w:rPr>
          <w:rFonts w:ascii="Times New Roman" w:hAnsi="Times New Roman" w:cs="Times New Roman"/>
          <w:sz w:val="24"/>
          <w:szCs w:val="24"/>
          <w:lang w:bidi="th-TH"/>
        </w:rPr>
      </w:pPr>
    </w:p>
    <w:sectPr w:rsidR="001944C7" w:rsidRPr="00DB4A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C7B5" w14:textId="77777777" w:rsidR="001944C7" w:rsidRDefault="001944C7" w:rsidP="001944C7">
      <w:pPr>
        <w:spacing w:after="0" w:line="240" w:lineRule="auto"/>
      </w:pPr>
      <w:r>
        <w:separator/>
      </w:r>
    </w:p>
  </w:endnote>
  <w:endnote w:type="continuationSeparator" w:id="0">
    <w:p w14:paraId="58852FB6" w14:textId="77777777" w:rsidR="001944C7" w:rsidRDefault="001944C7" w:rsidP="00194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CAAE" w14:textId="77777777" w:rsidR="001944C7" w:rsidRDefault="00194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5BAD1" w14:textId="6799218D" w:rsidR="001944C7" w:rsidRDefault="001944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A8FDE7" wp14:editId="50AD8C4E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d0a8471c817952aa073e55fa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16E28B" w14:textId="688D57E0" w:rsidR="001944C7" w:rsidRPr="001944C7" w:rsidRDefault="001944C7" w:rsidP="001944C7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944C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8FDE7" id="_x0000_t202" coordsize="21600,21600" o:spt="202" path="m,l,21600r21600,l21600,xe">
              <v:stroke joinstyle="miter"/>
              <v:path gradientshapeok="t" o:connecttype="rect"/>
            </v:shapetype>
            <v:shape id="MSIPCMd0a8471c817952aa073e55f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2D16E28B" w14:textId="688D57E0" w:rsidR="001944C7" w:rsidRPr="001944C7" w:rsidRDefault="001944C7" w:rsidP="001944C7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944C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8261" w14:textId="77777777" w:rsidR="001944C7" w:rsidRDefault="00194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2EC7" w14:textId="77777777" w:rsidR="001944C7" w:rsidRDefault="001944C7" w:rsidP="001944C7">
      <w:pPr>
        <w:spacing w:after="0" w:line="240" w:lineRule="auto"/>
      </w:pPr>
      <w:r>
        <w:separator/>
      </w:r>
    </w:p>
  </w:footnote>
  <w:footnote w:type="continuationSeparator" w:id="0">
    <w:p w14:paraId="1D942234" w14:textId="77777777" w:rsidR="001944C7" w:rsidRDefault="001944C7" w:rsidP="00194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C76C" w14:textId="77777777" w:rsidR="001944C7" w:rsidRDefault="00194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E406" w14:textId="77777777" w:rsidR="001944C7" w:rsidRDefault="001944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0B88" w14:textId="77777777" w:rsidR="001944C7" w:rsidRDefault="001944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90"/>
    <w:rsid w:val="0017432E"/>
    <w:rsid w:val="001944C7"/>
    <w:rsid w:val="008F531E"/>
    <w:rsid w:val="00D92B96"/>
    <w:rsid w:val="00DB4A90"/>
    <w:rsid w:val="00E5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D1FEB"/>
  <w15:chartTrackingRefBased/>
  <w15:docId w15:val="{DA078124-DC20-40BB-B732-119F3153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B4A90"/>
    <w:pPr>
      <w:autoSpaceDE w:val="0"/>
      <w:autoSpaceDN w:val="0"/>
      <w:adjustRightInd w:val="0"/>
      <w:spacing w:before="69" w:after="0" w:line="240" w:lineRule="auto"/>
      <w:ind w:left="40"/>
    </w:pPr>
    <w:rPr>
      <w:rFonts w:ascii="Times New Roman" w:hAnsi="Times New Roman" w:cs="Times New Roman"/>
      <w:b/>
      <w:bCs/>
      <w:sz w:val="24"/>
      <w:szCs w:val="24"/>
      <w:lang w:bidi="th-TH"/>
    </w:rPr>
  </w:style>
  <w:style w:type="character" w:customStyle="1" w:styleId="BodyTextChar">
    <w:name w:val="Body Text Char"/>
    <w:basedOn w:val="DefaultParagraphFont"/>
    <w:link w:val="BodyText"/>
    <w:uiPriority w:val="1"/>
    <w:rsid w:val="00DB4A90"/>
    <w:rPr>
      <w:rFonts w:ascii="Times New Roman" w:hAnsi="Times New Roman" w:cs="Times New Roman"/>
      <w:b/>
      <w:bCs/>
      <w:sz w:val="24"/>
      <w:szCs w:val="24"/>
      <w:lang w:bidi="th-TH"/>
    </w:rPr>
  </w:style>
  <w:style w:type="paragraph" w:customStyle="1" w:styleId="TableParagraph">
    <w:name w:val="Table Paragraph"/>
    <w:basedOn w:val="Normal"/>
    <w:uiPriority w:val="1"/>
    <w:qFormat/>
    <w:rsid w:val="00DB4A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  <w:lang w:bidi="th-TH"/>
    </w:rPr>
  </w:style>
  <w:style w:type="table" w:styleId="TableGrid">
    <w:name w:val="Table Grid"/>
    <w:basedOn w:val="TableNormal"/>
    <w:uiPriority w:val="39"/>
    <w:rsid w:val="0017432E"/>
    <w:pPr>
      <w:spacing w:after="0" w:line="240" w:lineRule="auto"/>
    </w:pPr>
    <w:rPr>
      <w:sz w:val="24"/>
      <w:szCs w:val="3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4C7"/>
  </w:style>
  <w:style w:type="paragraph" w:styleId="Footer">
    <w:name w:val="footer"/>
    <w:basedOn w:val="Normal"/>
    <w:link w:val="FooterChar"/>
    <w:uiPriority w:val="99"/>
    <w:unhideWhenUsed/>
    <w:rsid w:val="00194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Rapeepong Suphanchaimat</dc:creator>
  <cp:keywords/>
  <dc:description/>
  <cp:lastModifiedBy>Olliver, Tania</cp:lastModifiedBy>
  <cp:revision>2</cp:revision>
  <dcterms:created xsi:type="dcterms:W3CDTF">2023-04-26T03:54:00Z</dcterms:created>
  <dcterms:modified xsi:type="dcterms:W3CDTF">2023-04-26T03:54:00Z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2023-04-26T03:54:02Z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aa230990-7e75-4141-bff0-49f4649da76f</vt:lpwstr>
  </property>
  <property fmtid="{D5CDD505-2E9C-101B-9397-08002B2CF9AE}" pid="8" name="MSIP_Label_2bbab825-a111-45e4-86a1-18cee0005896_ContentBits">
    <vt:lpwstr>2</vt:lpwstr>
  </property>
</Properties>
</file>