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CA6C2" w14:textId="5FDEAFBA" w:rsidR="006A0FAC" w:rsidRDefault="00C71799" w:rsidP="004B3D86">
      <w:pPr>
        <w:rPr>
          <w:rFonts w:ascii="Arial" w:hAnsi="Arial" w:cs="Arial"/>
          <w:color w:val="000000" w:themeColor="text1"/>
          <w:sz w:val="22"/>
          <w:szCs w:val="22"/>
        </w:rPr>
      </w:pPr>
      <w:r w:rsidRPr="00AF166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Supplemental Table 1. </w:t>
      </w:r>
      <w:r w:rsidRPr="00AF166D">
        <w:rPr>
          <w:rFonts w:ascii="Arial" w:hAnsi="Arial" w:cs="Arial"/>
          <w:color w:val="000000" w:themeColor="text1"/>
          <w:sz w:val="22"/>
          <w:szCs w:val="22"/>
        </w:rPr>
        <w:t xml:space="preserve">Baseline Characteristics of Myopic Patients </w:t>
      </w:r>
      <w:r w:rsidR="007F1547">
        <w:rPr>
          <w:rFonts w:ascii="Arial" w:hAnsi="Arial" w:cs="Arial"/>
          <w:color w:val="000000" w:themeColor="text1"/>
          <w:sz w:val="22"/>
          <w:szCs w:val="22"/>
        </w:rPr>
        <w:t>stratified by the</w:t>
      </w:r>
      <w:r w:rsidRPr="00AF166D">
        <w:rPr>
          <w:rFonts w:ascii="Arial" w:hAnsi="Arial" w:cs="Arial"/>
          <w:color w:val="000000" w:themeColor="text1"/>
          <w:sz w:val="22"/>
          <w:szCs w:val="22"/>
        </w:rPr>
        <w:t xml:space="preserve"> Retina Sequelae of Myopia in </w:t>
      </w:r>
      <w:proofErr w:type="spellStart"/>
      <w:r w:rsidRPr="00AF166D">
        <w:rPr>
          <w:rFonts w:ascii="Arial" w:hAnsi="Arial" w:cs="Arial"/>
          <w:color w:val="000000" w:themeColor="text1"/>
          <w:sz w:val="22"/>
          <w:szCs w:val="22"/>
        </w:rPr>
        <w:t>TriNetX</w:t>
      </w:r>
      <w:proofErr w:type="spellEnd"/>
    </w:p>
    <w:p w14:paraId="69BF92EA" w14:textId="77777777" w:rsidR="00B16D03" w:rsidRDefault="00B16D03" w:rsidP="004B3D86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Y="-80"/>
        <w:tblW w:w="131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9"/>
        <w:gridCol w:w="1798"/>
        <w:gridCol w:w="1165"/>
        <w:gridCol w:w="1886"/>
        <w:gridCol w:w="1116"/>
        <w:gridCol w:w="1676"/>
        <w:gridCol w:w="1156"/>
      </w:tblGrid>
      <w:tr w:rsidR="007C367F" w:rsidRPr="007C367F" w14:paraId="118FF969" w14:textId="77777777" w:rsidTr="007C367F">
        <w:trPr>
          <w:trHeight w:val="30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E7392D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Characteristic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62893402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Choroidal Neovascularization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449D2790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Myopic Macular Degeneration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39C4C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Foveoschisis</w:t>
            </w:r>
            <w:proofErr w:type="spellEnd"/>
          </w:p>
        </w:tc>
      </w:tr>
      <w:tr w:rsidR="007C367F" w:rsidRPr="007C367F" w14:paraId="41CBD0B0" w14:textId="77777777" w:rsidTr="007C367F">
        <w:trPr>
          <w:trHeight w:val="30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FF6E7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FD9E2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65E0A" w14:textId="2BE044C3" w:rsidR="008F6DE8" w:rsidRPr="007C367F" w:rsidRDefault="008F6DE8" w:rsidP="002D1FC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 </w:t>
            </w:r>
            <w:proofErr w:type="spellStart"/>
            <w:r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value</w:t>
            </w:r>
            <w:r w:rsidR="00F05609"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25C2F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7338A" w14:textId="430A10C0" w:rsidR="008F6DE8" w:rsidRPr="007C367F" w:rsidRDefault="008F6DE8" w:rsidP="002D1FC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 </w:t>
            </w:r>
            <w:proofErr w:type="spellStart"/>
            <w:r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value</w:t>
            </w:r>
            <w:r w:rsidR="00F05609"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12561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3B176" w14:textId="299B1996" w:rsidR="008F6DE8" w:rsidRPr="007C367F" w:rsidRDefault="008F6DE8" w:rsidP="002D1FC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 </w:t>
            </w:r>
            <w:proofErr w:type="spellStart"/>
            <w:r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value</w:t>
            </w:r>
            <w:r w:rsidR="00F05609"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</w:t>
            </w:r>
            <w:proofErr w:type="spellEnd"/>
          </w:p>
        </w:tc>
      </w:tr>
      <w:tr w:rsidR="007C367F" w:rsidRPr="007C367F" w14:paraId="2229BECE" w14:textId="77777777" w:rsidTr="007C367F">
        <w:trPr>
          <w:trHeight w:val="32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11BB17" w14:textId="77777777" w:rsidR="008F6DE8" w:rsidRPr="007C367F" w:rsidRDefault="008F6DE8" w:rsidP="002D1FC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Age, y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34251" w14:textId="77777777" w:rsidR="008F6DE8" w:rsidRPr="007C367F" w:rsidRDefault="008F6DE8" w:rsidP="002D1FCF">
            <w:pPr>
              <w:rPr>
                <w:rFonts w:ascii="Aptos" w:hAnsi="Aptos" w:cs="Calibri"/>
                <w:b/>
                <w:bCs/>
                <w:color w:val="000000" w:themeColor="text1"/>
              </w:rPr>
            </w:pPr>
            <w:r w:rsidRPr="007C367F">
              <w:rPr>
                <w:rFonts w:ascii="Aptos" w:hAnsi="Aptos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3D28D" w14:textId="77777777" w:rsidR="008F6DE8" w:rsidRPr="007C367F" w:rsidRDefault="008F6DE8" w:rsidP="002D1FCF">
            <w:pPr>
              <w:rPr>
                <w:rFonts w:ascii="Aptos" w:hAnsi="Aptos" w:cs="Calibri"/>
                <w:b/>
                <w:bCs/>
                <w:color w:val="000000" w:themeColor="text1"/>
              </w:rPr>
            </w:pPr>
            <w:r w:rsidRPr="007C367F">
              <w:rPr>
                <w:rFonts w:ascii="Aptos" w:hAnsi="Aptos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13CBF" w14:textId="77777777" w:rsidR="008F6DE8" w:rsidRPr="007C367F" w:rsidRDefault="008F6DE8" w:rsidP="002D1FCF">
            <w:pPr>
              <w:rPr>
                <w:rFonts w:ascii="Aptos" w:hAnsi="Aptos" w:cs="Calibri"/>
                <w:b/>
                <w:bCs/>
                <w:color w:val="000000" w:themeColor="text1"/>
              </w:rPr>
            </w:pPr>
            <w:r w:rsidRPr="007C367F">
              <w:rPr>
                <w:rFonts w:ascii="Aptos" w:hAnsi="Aptos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436D7" w14:textId="77777777" w:rsidR="008F6DE8" w:rsidRPr="007C367F" w:rsidRDefault="008F6DE8" w:rsidP="002D1FCF">
            <w:pPr>
              <w:rPr>
                <w:rFonts w:ascii="Aptos" w:hAnsi="Aptos" w:cs="Calibri"/>
                <w:b/>
                <w:bCs/>
                <w:color w:val="000000" w:themeColor="text1"/>
              </w:rPr>
            </w:pPr>
            <w:r w:rsidRPr="007C367F">
              <w:rPr>
                <w:rFonts w:ascii="Aptos" w:hAnsi="Aptos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8AC93" w14:textId="77777777" w:rsidR="008F6DE8" w:rsidRPr="007C367F" w:rsidRDefault="008F6DE8" w:rsidP="002D1FCF">
            <w:pPr>
              <w:rPr>
                <w:rFonts w:ascii="Aptos" w:hAnsi="Aptos" w:cs="Calibri"/>
                <w:b/>
                <w:bCs/>
                <w:color w:val="000000" w:themeColor="text1"/>
              </w:rPr>
            </w:pPr>
            <w:r w:rsidRPr="007C367F">
              <w:rPr>
                <w:rFonts w:ascii="Aptos" w:hAnsi="Aptos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14E68" w14:textId="77777777" w:rsidR="008F6DE8" w:rsidRPr="007C367F" w:rsidRDefault="008F6DE8" w:rsidP="002D1FCF">
            <w:pPr>
              <w:rPr>
                <w:rFonts w:ascii="Aptos" w:hAnsi="Aptos" w:cs="Calibri"/>
                <w:b/>
                <w:bCs/>
                <w:color w:val="000000" w:themeColor="text1"/>
              </w:rPr>
            </w:pPr>
            <w:r w:rsidRPr="007C367F">
              <w:rPr>
                <w:rFonts w:ascii="Aptos" w:hAnsi="Aptos" w:cs="Calibri"/>
                <w:b/>
                <w:bCs/>
                <w:color w:val="000000" w:themeColor="text1"/>
              </w:rPr>
              <w:t> </w:t>
            </w:r>
          </w:p>
        </w:tc>
      </w:tr>
      <w:tr w:rsidR="007C367F" w:rsidRPr="007C367F" w14:paraId="754F85D1" w14:textId="77777777" w:rsidTr="007C367F">
        <w:trPr>
          <w:trHeight w:val="300"/>
        </w:trPr>
        <w:tc>
          <w:tcPr>
            <w:tcW w:w="434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3689A234" w14:textId="77777777" w:rsidR="008F6DE8" w:rsidRPr="007C367F" w:rsidRDefault="008F6DE8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20 - 29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2075AA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79 (4.20%)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ECD41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250FED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25 (4.13%)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0E4B8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B336B8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6 (3.85%)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6FC73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7C367F" w:rsidRPr="007C367F" w14:paraId="63DE7D6A" w14:textId="77777777" w:rsidTr="007C367F">
        <w:trPr>
          <w:trHeight w:val="300"/>
        </w:trPr>
        <w:tc>
          <w:tcPr>
            <w:tcW w:w="4349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6CD8C0E" w14:textId="77777777" w:rsidR="008F6DE8" w:rsidRPr="007C367F" w:rsidRDefault="008F6DE8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30 - 39</w:t>
            </w:r>
          </w:p>
        </w:tc>
        <w:tc>
          <w:tcPr>
            <w:tcW w:w="17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82A292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181 (9.62%)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7855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4C1EB0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31 (5.12%)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F632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E8EBD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9 (5.77%)</w:t>
            </w: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D9CE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11F20C19" w14:textId="77777777" w:rsidTr="007C367F">
        <w:trPr>
          <w:trHeight w:val="300"/>
        </w:trPr>
        <w:tc>
          <w:tcPr>
            <w:tcW w:w="4349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97E3395" w14:textId="77777777" w:rsidR="008F6DE8" w:rsidRPr="007C367F" w:rsidRDefault="008F6DE8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40 - 49</w:t>
            </w:r>
          </w:p>
        </w:tc>
        <w:tc>
          <w:tcPr>
            <w:tcW w:w="17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8DC06F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221 (11.75%)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2BFB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D004DD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60 (9.92%)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7378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F58C9F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11 (7.05%)</w:t>
            </w: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9B49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19737512" w14:textId="77777777" w:rsidTr="007C367F">
        <w:trPr>
          <w:trHeight w:val="300"/>
        </w:trPr>
        <w:tc>
          <w:tcPr>
            <w:tcW w:w="4349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DC6E6FD" w14:textId="77777777" w:rsidR="008F6DE8" w:rsidRPr="007C367F" w:rsidRDefault="008F6DE8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50 - 59</w:t>
            </w:r>
          </w:p>
        </w:tc>
        <w:tc>
          <w:tcPr>
            <w:tcW w:w="17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982B77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337 (17.92%)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2682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7A1E7F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120 (19.83%)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BCBC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8566E5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35 (22.44%)</w:t>
            </w: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1691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37117F54" w14:textId="77777777" w:rsidTr="007C367F">
        <w:trPr>
          <w:trHeight w:val="300"/>
        </w:trPr>
        <w:tc>
          <w:tcPr>
            <w:tcW w:w="4349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D5EF672" w14:textId="77777777" w:rsidR="008F6DE8" w:rsidRPr="007C367F" w:rsidRDefault="008F6DE8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60 - 69</w:t>
            </w:r>
          </w:p>
        </w:tc>
        <w:tc>
          <w:tcPr>
            <w:tcW w:w="17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217B7C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384 (20.41%)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187F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376873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154 (25.45%)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D2FB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E0B16F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45 (28.85%)</w:t>
            </w: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EFC0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15E5B6E5" w14:textId="77777777" w:rsidTr="007C367F">
        <w:trPr>
          <w:trHeight w:val="300"/>
        </w:trPr>
        <w:tc>
          <w:tcPr>
            <w:tcW w:w="4349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54E868B" w14:textId="77777777" w:rsidR="008F6DE8" w:rsidRPr="007C367F" w:rsidRDefault="008F6DE8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70 - 79</w:t>
            </w:r>
          </w:p>
        </w:tc>
        <w:tc>
          <w:tcPr>
            <w:tcW w:w="17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8C51D9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326 (17.33%)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B305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DCA1B4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132 (21.82%)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5CE4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DC8340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35 (22.44%)</w:t>
            </w: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01CC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6F21EEF9" w14:textId="77777777" w:rsidTr="007C367F">
        <w:trPr>
          <w:trHeight w:val="300"/>
        </w:trPr>
        <w:tc>
          <w:tcPr>
            <w:tcW w:w="4349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8A6231E" w14:textId="77777777" w:rsidR="008F6DE8" w:rsidRPr="007C367F" w:rsidRDefault="008F6DE8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80 - 89</w:t>
            </w:r>
          </w:p>
        </w:tc>
        <w:tc>
          <w:tcPr>
            <w:tcW w:w="17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9E0B05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139 (7.39%)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7F7B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3C6229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29 (4.79%)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7585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3F32C1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6 (3.85%)</w:t>
            </w: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DBE0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6084338A" w14:textId="77777777" w:rsidTr="007C367F">
        <w:trPr>
          <w:trHeight w:val="300"/>
        </w:trPr>
        <w:tc>
          <w:tcPr>
            <w:tcW w:w="43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03D9B50E" w14:textId="77777777" w:rsidR="008F6DE8" w:rsidRPr="007C367F" w:rsidRDefault="008F6DE8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≥90</w:t>
            </w:r>
          </w:p>
        </w:tc>
        <w:tc>
          <w:tcPr>
            <w:tcW w:w="1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39175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146 (7.76%)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1842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8541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14 (2.31%)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CA08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7051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3 (1.92%)</w:t>
            </w: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C458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399C514E" w14:textId="77777777" w:rsidTr="007C367F">
        <w:trPr>
          <w:trHeight w:val="32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BA3197" w14:textId="77777777" w:rsidR="008F6DE8" w:rsidRPr="007C367F" w:rsidRDefault="008F6DE8" w:rsidP="002D1FC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Sex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3C61" w14:textId="77777777" w:rsidR="008F6DE8" w:rsidRPr="007C367F" w:rsidRDefault="008F6DE8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23CDD" w14:textId="77777777" w:rsidR="008F6DE8" w:rsidRPr="007C367F" w:rsidRDefault="008F6DE8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CC25" w14:textId="77777777" w:rsidR="008F6DE8" w:rsidRPr="007C367F" w:rsidRDefault="008F6DE8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6376" w14:textId="77777777" w:rsidR="008F6DE8" w:rsidRPr="007C367F" w:rsidRDefault="008F6DE8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6C4D" w14:textId="77777777" w:rsidR="008F6DE8" w:rsidRPr="007C367F" w:rsidRDefault="008F6DE8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895EB" w14:textId="77777777" w:rsidR="008F6DE8" w:rsidRPr="007C367F" w:rsidRDefault="008F6DE8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</w:tr>
      <w:tr w:rsidR="007C367F" w:rsidRPr="007C367F" w14:paraId="71026E7B" w14:textId="77777777" w:rsidTr="007C367F">
        <w:trPr>
          <w:trHeight w:val="300"/>
        </w:trPr>
        <w:tc>
          <w:tcPr>
            <w:tcW w:w="434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3CE7FD9F" w14:textId="77777777" w:rsidR="008F6DE8" w:rsidRPr="007C367F" w:rsidRDefault="008F6DE8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Male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F97FE6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716 (38.06%)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6ACE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0.04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8A28EB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227 (37.52%)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8F2C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0.16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914F9E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37 (23.72%)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848ED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7C367F" w:rsidRPr="007C367F" w14:paraId="739349CB" w14:textId="77777777" w:rsidTr="007C367F">
        <w:trPr>
          <w:trHeight w:val="300"/>
        </w:trPr>
        <w:tc>
          <w:tcPr>
            <w:tcW w:w="4349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5556258" w14:textId="77777777" w:rsidR="008F6DE8" w:rsidRPr="007C367F" w:rsidRDefault="008F6DE8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Female</w:t>
            </w:r>
          </w:p>
        </w:tc>
        <w:tc>
          <w:tcPr>
            <w:tcW w:w="17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AA6E9C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1165 (61.94%)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29B2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E64F07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378 (62.48%)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B6AE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D703B6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119 (76.28%)</w:t>
            </w: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1011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7ECA5A78" w14:textId="77777777" w:rsidTr="007C367F">
        <w:trPr>
          <w:trHeight w:val="300"/>
        </w:trPr>
        <w:tc>
          <w:tcPr>
            <w:tcW w:w="43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7482E6FB" w14:textId="77777777" w:rsidR="008F6DE8" w:rsidRPr="007C367F" w:rsidRDefault="008F6DE8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Unknown</w:t>
            </w:r>
          </w:p>
        </w:tc>
        <w:tc>
          <w:tcPr>
            <w:tcW w:w="1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1D26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0 (0.00%)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1F49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FD40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0 (0.00%)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4FE6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D079E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0 (0.00%)</w:t>
            </w: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02CD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0E6EFAE3" w14:textId="77777777" w:rsidTr="007C367F">
        <w:trPr>
          <w:trHeight w:val="32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FDB24B" w14:textId="77777777" w:rsidR="008F6DE8" w:rsidRPr="007C367F" w:rsidRDefault="008F6DE8" w:rsidP="002D1FC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Race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DB519" w14:textId="77777777" w:rsidR="008F6DE8" w:rsidRPr="007C367F" w:rsidRDefault="008F6DE8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94F5A" w14:textId="77777777" w:rsidR="008F6DE8" w:rsidRPr="007C367F" w:rsidRDefault="008F6DE8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36A5" w14:textId="77777777" w:rsidR="008F6DE8" w:rsidRPr="007C367F" w:rsidRDefault="008F6DE8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10A9" w14:textId="77777777" w:rsidR="008F6DE8" w:rsidRPr="007C367F" w:rsidRDefault="008F6DE8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107E" w14:textId="77777777" w:rsidR="008F6DE8" w:rsidRPr="007C367F" w:rsidRDefault="008F6DE8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4773B" w14:textId="77777777" w:rsidR="008F6DE8" w:rsidRPr="007C367F" w:rsidRDefault="008F6DE8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</w:tr>
      <w:tr w:rsidR="007C367F" w:rsidRPr="007C367F" w14:paraId="46417719" w14:textId="77777777" w:rsidTr="007C367F">
        <w:trPr>
          <w:trHeight w:val="300"/>
        </w:trPr>
        <w:tc>
          <w:tcPr>
            <w:tcW w:w="434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529B91E2" w14:textId="77777777" w:rsidR="008F6DE8" w:rsidRPr="007C367F" w:rsidRDefault="008F6DE8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White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386684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1281 (68.10%)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1A082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376ACD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392 (64.79%)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91091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CD5932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95 (60.90%)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3E127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7C367F" w:rsidRPr="007C367F" w14:paraId="6FC116B7" w14:textId="77777777" w:rsidTr="007C367F">
        <w:trPr>
          <w:trHeight w:val="300"/>
        </w:trPr>
        <w:tc>
          <w:tcPr>
            <w:tcW w:w="43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882E36E" w14:textId="77777777" w:rsidR="008F6DE8" w:rsidRPr="007C367F" w:rsidRDefault="008F6DE8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Unknown</w:t>
            </w:r>
          </w:p>
        </w:tc>
        <w:tc>
          <w:tcPr>
            <w:tcW w:w="17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5BDBA3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179 (9.52%)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CC8A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84992F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37 (6.12%)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6BC0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33901F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10 (6.41%)</w:t>
            </w: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DA57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7FE5EC21" w14:textId="77777777" w:rsidTr="007C367F">
        <w:trPr>
          <w:trHeight w:val="300"/>
        </w:trPr>
        <w:tc>
          <w:tcPr>
            <w:tcW w:w="43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D9165E3" w14:textId="77777777" w:rsidR="008F6DE8" w:rsidRPr="007C367F" w:rsidRDefault="008F6DE8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Asian</w:t>
            </w:r>
          </w:p>
        </w:tc>
        <w:tc>
          <w:tcPr>
            <w:tcW w:w="17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FE9599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61 (3.24%)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EA26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CC65F0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62 (10.25%)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4927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565A61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17 (10.90%)</w:t>
            </w: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F35C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7A901C89" w14:textId="77777777" w:rsidTr="007C367F">
        <w:trPr>
          <w:trHeight w:val="300"/>
        </w:trPr>
        <w:tc>
          <w:tcPr>
            <w:tcW w:w="43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2A0BAC8" w14:textId="77777777" w:rsidR="008F6DE8" w:rsidRPr="007C367F" w:rsidRDefault="008F6DE8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Black or African American</w:t>
            </w:r>
          </w:p>
        </w:tc>
        <w:tc>
          <w:tcPr>
            <w:tcW w:w="17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2A49D2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252 (13.40%)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DBDA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24F683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66 (10.91%)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E1E5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140268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21 (13.46%)</w:t>
            </w: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1F21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4857FCE9" w14:textId="77777777" w:rsidTr="007C367F">
        <w:trPr>
          <w:trHeight w:val="300"/>
        </w:trPr>
        <w:tc>
          <w:tcPr>
            <w:tcW w:w="43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5A3B506" w14:textId="77777777" w:rsidR="008F6DE8" w:rsidRPr="007C367F" w:rsidRDefault="008F6DE8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American Indian or Alaska Native</w:t>
            </w:r>
          </w:p>
        </w:tc>
        <w:tc>
          <w:tcPr>
            <w:tcW w:w="17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646764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6 (0.32%)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5AB8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A81431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 (0.17%)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835A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8AEE95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3 (1.92%)</w:t>
            </w: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B0A2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20A4E406" w14:textId="77777777" w:rsidTr="007C367F">
        <w:trPr>
          <w:trHeight w:val="300"/>
        </w:trPr>
        <w:tc>
          <w:tcPr>
            <w:tcW w:w="43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728E4A1D" w14:textId="77777777" w:rsidR="008F6DE8" w:rsidRPr="007C367F" w:rsidRDefault="008F6DE8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Native Hawaiian or Other Pacific Islander</w:t>
            </w:r>
          </w:p>
        </w:tc>
        <w:tc>
          <w:tcPr>
            <w:tcW w:w="17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E21B6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4 (0.21%)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219A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ECA8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0 (0.00%)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CF76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7A0F6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0 (0.00%)</w:t>
            </w: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AE98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21161F75" w14:textId="77777777" w:rsidTr="007C367F">
        <w:trPr>
          <w:trHeight w:val="32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75BF" w14:textId="77777777" w:rsidR="008F6DE8" w:rsidRPr="007C367F" w:rsidRDefault="008F6DE8" w:rsidP="002D1FC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Ethnicity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09BC" w14:textId="77777777" w:rsidR="008F6DE8" w:rsidRPr="007C367F" w:rsidRDefault="008F6DE8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859F8" w14:textId="77777777" w:rsidR="008F6DE8" w:rsidRPr="007C367F" w:rsidRDefault="008F6DE8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075DA" w14:textId="77777777" w:rsidR="008F6DE8" w:rsidRPr="007C367F" w:rsidRDefault="008F6DE8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28A8" w14:textId="77777777" w:rsidR="008F6DE8" w:rsidRPr="007C367F" w:rsidRDefault="008F6DE8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5D32" w14:textId="77777777" w:rsidR="008F6DE8" w:rsidRPr="007C367F" w:rsidRDefault="008F6DE8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E086C" w14:textId="77777777" w:rsidR="008F6DE8" w:rsidRPr="007C367F" w:rsidRDefault="008F6DE8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</w:tr>
      <w:tr w:rsidR="007C367F" w:rsidRPr="007C367F" w14:paraId="33C0781F" w14:textId="77777777" w:rsidTr="007C367F">
        <w:trPr>
          <w:trHeight w:val="300"/>
        </w:trPr>
        <w:tc>
          <w:tcPr>
            <w:tcW w:w="434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hideMark/>
          </w:tcPr>
          <w:p w14:paraId="68C18785" w14:textId="77777777" w:rsidR="008F6DE8" w:rsidRPr="007C367F" w:rsidRDefault="008F6DE8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Hispanic or Latino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78E61C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169 (8.98%)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0B67C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05859D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49 (8.10%)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3DEAE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E2A2C9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13 (8.33%)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D03C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7C367F" w:rsidRPr="007C367F" w14:paraId="4E64385D" w14:textId="77777777" w:rsidTr="007C367F">
        <w:trPr>
          <w:trHeight w:val="300"/>
        </w:trPr>
        <w:tc>
          <w:tcPr>
            <w:tcW w:w="434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79CD0D6F" w14:textId="77777777" w:rsidR="008F6DE8" w:rsidRPr="007C367F" w:rsidRDefault="008F6DE8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Not Hispanic or Latino</w:t>
            </w:r>
          </w:p>
        </w:tc>
        <w:tc>
          <w:tcPr>
            <w:tcW w:w="17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8942CD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1424 (75.70%)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8678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3774D3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502 (82.98%)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8438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A2095A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130 (83.33%)</w:t>
            </w: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6D3A" w14:textId="77777777" w:rsidR="008F6DE8" w:rsidRPr="007C367F" w:rsidRDefault="008F6DE8" w:rsidP="002D1FC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676400C4" w14:textId="77777777" w:rsidTr="007C367F">
        <w:trPr>
          <w:trHeight w:val="320"/>
        </w:trPr>
        <w:tc>
          <w:tcPr>
            <w:tcW w:w="43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75D33002" w14:textId="77777777" w:rsidR="008F6DE8" w:rsidRPr="007C367F" w:rsidRDefault="008F6DE8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Unknown</w:t>
            </w:r>
          </w:p>
        </w:tc>
        <w:tc>
          <w:tcPr>
            <w:tcW w:w="17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E5AFF7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288 (15.31%)</w:t>
            </w: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7E82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AE0AA8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54 (8.93%)</w:t>
            </w: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A92C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F5C42B" w14:textId="77777777" w:rsidR="008F6DE8" w:rsidRPr="007C367F" w:rsidRDefault="008F6DE8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13 (8.33%)</w:t>
            </w: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6E88" w14:textId="77777777" w:rsidR="008F6DE8" w:rsidRPr="007C367F" w:rsidRDefault="008F6DE8" w:rsidP="002D1FC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EA3F5CB" w14:textId="77777777" w:rsidR="00D73C41" w:rsidRDefault="00D73C41" w:rsidP="004B3D8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DDAC177" w14:textId="77777777" w:rsidR="00D73C41" w:rsidRDefault="00D73C41" w:rsidP="004B3D86">
      <w:pPr>
        <w:rPr>
          <w:b/>
          <w:bCs/>
        </w:rPr>
      </w:pPr>
    </w:p>
    <w:tbl>
      <w:tblPr>
        <w:tblW w:w="13602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814"/>
        <w:gridCol w:w="1241"/>
        <w:gridCol w:w="6"/>
        <w:gridCol w:w="1867"/>
        <w:gridCol w:w="1140"/>
        <w:gridCol w:w="2037"/>
        <w:gridCol w:w="1177"/>
      </w:tblGrid>
      <w:tr w:rsidR="007C367F" w:rsidRPr="007C367F" w14:paraId="522ACAE0" w14:textId="77777777" w:rsidTr="007C367F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55D045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Characteristic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2239ED1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Macular Hole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2B9070CC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Foveal Retinal Detachment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416C7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Rhegmatogenous Retinal Detachment</w:t>
            </w:r>
          </w:p>
        </w:tc>
      </w:tr>
      <w:tr w:rsidR="007C367F" w:rsidRPr="007C367F" w14:paraId="74D2B988" w14:textId="77777777" w:rsidTr="007C367F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B5D382" w14:textId="0C2D05BB" w:rsidR="00D73C41" w:rsidRPr="007C367F" w:rsidRDefault="00D73C41" w:rsidP="002D1FC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FFDCA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806E0" w14:textId="3F6A0882" w:rsidR="00D73C41" w:rsidRPr="007C367F" w:rsidRDefault="00D73C41" w:rsidP="002D1FC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 </w:t>
            </w:r>
            <w:proofErr w:type="spellStart"/>
            <w:r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value</w:t>
            </w:r>
            <w:r w:rsidR="00F05609"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C86B5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8A499" w14:textId="13232D53" w:rsidR="00D73C41" w:rsidRPr="007C367F" w:rsidRDefault="00D73C41" w:rsidP="002D1FC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 </w:t>
            </w:r>
            <w:proofErr w:type="spellStart"/>
            <w:r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value</w:t>
            </w:r>
            <w:r w:rsidR="00F05609"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F4910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+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2CF97" w14:textId="04D15F87" w:rsidR="00D73C41" w:rsidRPr="007C367F" w:rsidRDefault="00D73C41" w:rsidP="002D1FC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 </w:t>
            </w:r>
            <w:proofErr w:type="spellStart"/>
            <w:r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value</w:t>
            </w:r>
            <w:r w:rsidR="00F05609"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</w:t>
            </w:r>
            <w:proofErr w:type="spellEnd"/>
          </w:p>
        </w:tc>
      </w:tr>
      <w:tr w:rsidR="007C367F" w:rsidRPr="007C367F" w14:paraId="2350056E" w14:textId="77777777" w:rsidTr="007C367F">
        <w:trPr>
          <w:trHeight w:val="3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2482E7" w14:textId="77777777" w:rsidR="00D73C41" w:rsidRPr="007C367F" w:rsidRDefault="00D73C41" w:rsidP="002D1FC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Age, y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B25B" w14:textId="77777777" w:rsidR="00D73C41" w:rsidRPr="007C367F" w:rsidRDefault="00D73C41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D301D" w14:textId="77777777" w:rsidR="00D73C41" w:rsidRPr="007C367F" w:rsidRDefault="00D73C41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BA752" w14:textId="77777777" w:rsidR="00D73C41" w:rsidRPr="007C367F" w:rsidRDefault="00D73C41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EC603" w14:textId="77777777" w:rsidR="00D73C41" w:rsidRPr="007C367F" w:rsidRDefault="00D73C41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F3708" w14:textId="77777777" w:rsidR="00D73C41" w:rsidRPr="007C367F" w:rsidRDefault="00D73C41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F14DC" w14:textId="77777777" w:rsidR="00D73C41" w:rsidRPr="007C367F" w:rsidRDefault="00D73C41" w:rsidP="002D1FCF">
            <w:pPr>
              <w:rPr>
                <w:rFonts w:ascii="Aptos" w:hAnsi="Aptos" w:cs="Calibri"/>
                <w:b/>
                <w:bCs/>
                <w:color w:val="000000" w:themeColor="text1"/>
              </w:rPr>
            </w:pPr>
            <w:r w:rsidRPr="007C367F">
              <w:rPr>
                <w:rFonts w:ascii="Aptos" w:hAnsi="Aptos" w:cs="Calibri"/>
                <w:b/>
                <w:bCs/>
                <w:color w:val="000000" w:themeColor="text1"/>
              </w:rPr>
              <w:t> </w:t>
            </w:r>
          </w:p>
        </w:tc>
      </w:tr>
      <w:tr w:rsidR="007C367F" w:rsidRPr="007C367F" w14:paraId="24744C23" w14:textId="77777777" w:rsidTr="007C367F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FED07B4" w14:textId="77777777" w:rsidR="00D73C41" w:rsidRPr="007C367F" w:rsidRDefault="00D73C41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20 - 29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4D6DD0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40 (1.19%)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B434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602174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6 (3.95%)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54EF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0.005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F6F69F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1112 (7.66%)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FE22B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7C367F" w:rsidRPr="007C367F" w14:paraId="763B9BD6" w14:textId="77777777" w:rsidTr="007C367F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999D41" w14:textId="77777777" w:rsidR="00D73C41" w:rsidRPr="007C367F" w:rsidRDefault="00D73C41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30 - 39</w:t>
            </w: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32857A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70 (2.08%)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825F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91434F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21 (13.82%)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34DE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891C91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1399 (9.63%)</w:t>
            </w: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9A27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7A2781DF" w14:textId="77777777" w:rsidTr="007C367F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D6607E" w14:textId="77777777" w:rsidR="00D73C41" w:rsidRPr="007C367F" w:rsidRDefault="00D73C41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40 - 49</w:t>
            </w: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40B670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162 (4.81%)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B969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0CB8FF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18 (11.84%)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1642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BCB2FA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1769 (12.18%)</w:t>
            </w: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E1DC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01C0AFD7" w14:textId="77777777" w:rsidTr="007C367F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AE36C1" w14:textId="77777777" w:rsidR="00D73C41" w:rsidRPr="007C367F" w:rsidRDefault="00D73C41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50 - 59</w:t>
            </w: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7775C9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497 (14.75%)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7A89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DF9D6E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34 (22.37%)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5F9F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0C4EB9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3043 (20.95%)</w:t>
            </w: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E1A1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47BFD2A3" w14:textId="77777777" w:rsidTr="007C367F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26701E" w14:textId="77777777" w:rsidR="00D73C41" w:rsidRPr="007C367F" w:rsidRDefault="00D73C41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60 - 69</w:t>
            </w: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A824C3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1078 (31.99%)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32F8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8B1DAC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22 (14.47%)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378F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A64E53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3697 (25.45%)</w:t>
            </w: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BD24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080DF8A3" w14:textId="77777777" w:rsidTr="007C367F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0098C6" w14:textId="77777777" w:rsidR="00D73C41" w:rsidRPr="007C367F" w:rsidRDefault="00D73C41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70 - 79</w:t>
            </w: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F1AA70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1026 (30.45%)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619B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C145C3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18 (11.84%)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0423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117254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1972 (13.58%)</w:t>
            </w: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E286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3DA95B22" w14:textId="77777777" w:rsidTr="007C367F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084368" w14:textId="77777777" w:rsidR="00D73C41" w:rsidRPr="007C367F" w:rsidRDefault="00D73C41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80 - 89</w:t>
            </w: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0EBD7B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293 (8.69%)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E335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246C0E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4 (2.63%)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1C0B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0AAC5C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427 (2.94%)</w:t>
            </w: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2183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34382E06" w14:textId="77777777" w:rsidTr="007C367F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19F833" w14:textId="77777777" w:rsidR="00D73C41" w:rsidRPr="007C367F" w:rsidRDefault="00D73C41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≥90</w:t>
            </w: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395FD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156 (4.63%)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0677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AF14D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 (0.66%)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EA4C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4187D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194 (1.34%)</w:t>
            </w: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33B2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2F06AED0" w14:textId="77777777" w:rsidTr="007C367F">
        <w:trPr>
          <w:trHeight w:val="3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4A6768" w14:textId="77777777" w:rsidR="00D73C41" w:rsidRPr="007C367F" w:rsidRDefault="00D73C41" w:rsidP="002D1FC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Sex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E8B5" w14:textId="77777777" w:rsidR="00D73C41" w:rsidRPr="007C367F" w:rsidRDefault="00D73C41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53F1E" w14:textId="77777777" w:rsidR="00D73C41" w:rsidRPr="007C367F" w:rsidRDefault="00D73C41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5A29" w14:textId="77777777" w:rsidR="00D73C41" w:rsidRPr="007C367F" w:rsidRDefault="00D73C41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9ED4" w14:textId="77777777" w:rsidR="00D73C41" w:rsidRPr="007C367F" w:rsidRDefault="00D73C41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7ECE1" w14:textId="77777777" w:rsidR="00D73C41" w:rsidRPr="007C367F" w:rsidRDefault="00D73C41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409E" w14:textId="77777777" w:rsidR="00D73C41" w:rsidRPr="007C367F" w:rsidRDefault="00D73C41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</w:tr>
      <w:tr w:rsidR="007C367F" w:rsidRPr="007C367F" w14:paraId="5D9E37E6" w14:textId="77777777" w:rsidTr="007C367F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E6D2AFE" w14:textId="77777777" w:rsidR="00D73C41" w:rsidRPr="007C367F" w:rsidRDefault="00D73C41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Male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172C6A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1093 (32.43%)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FA5B0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544036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68 (44.74%)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010E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0.28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A53AB9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6955 (47.88%)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A8D5F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7C367F" w:rsidRPr="007C367F" w14:paraId="1443A54F" w14:textId="77777777" w:rsidTr="007C367F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D349D9" w14:textId="77777777" w:rsidR="00D73C41" w:rsidRPr="007C367F" w:rsidRDefault="00D73C41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Female</w:t>
            </w: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C4D4C2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2275 (67.51%)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08E4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18FAAE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83 (54.61%)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B59D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24F7B0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7567 (52.10%)</w:t>
            </w: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08DC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7AFE3767" w14:textId="77777777" w:rsidTr="007C367F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2982D2" w14:textId="77777777" w:rsidR="00D73C41" w:rsidRPr="007C367F" w:rsidRDefault="00D73C41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Unknown</w:t>
            </w: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C71D5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0 (0.00%)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AD0E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6D72A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0 (0.00%)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415E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DAE8F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0 (0.00%)</w:t>
            </w: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5DB7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4B7A94FD" w14:textId="77777777" w:rsidTr="007C367F">
        <w:trPr>
          <w:trHeight w:val="3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A06947" w14:textId="77777777" w:rsidR="00D73C41" w:rsidRPr="007C367F" w:rsidRDefault="00D73C41" w:rsidP="002D1FC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Race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69D5" w14:textId="77777777" w:rsidR="00D73C41" w:rsidRPr="007C367F" w:rsidRDefault="00D73C41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0148E" w14:textId="77777777" w:rsidR="00D73C41" w:rsidRPr="007C367F" w:rsidRDefault="00D73C41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4EF2" w14:textId="77777777" w:rsidR="00D73C41" w:rsidRPr="007C367F" w:rsidRDefault="00D73C41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E7F11" w14:textId="77777777" w:rsidR="00D73C41" w:rsidRPr="007C367F" w:rsidRDefault="00D73C41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D9142" w14:textId="77777777" w:rsidR="00D73C41" w:rsidRPr="007C367F" w:rsidRDefault="00D73C41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A61E6" w14:textId="77777777" w:rsidR="00D73C41" w:rsidRPr="007C367F" w:rsidRDefault="00D73C41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</w:tr>
      <w:tr w:rsidR="007C367F" w:rsidRPr="007C367F" w14:paraId="6A4F8827" w14:textId="77777777" w:rsidTr="007C367F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38B27EFC" w14:textId="77777777" w:rsidR="00D73C41" w:rsidRPr="007C367F" w:rsidRDefault="00D73C41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White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BE518E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2430 (72.11%)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B7D6A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173AA0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105 (69.08%)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0F447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0.43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180DB3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9828 (67.66%)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277ED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&lt;0.001</w:t>
            </w:r>
          </w:p>
        </w:tc>
      </w:tr>
      <w:tr w:rsidR="007C367F" w:rsidRPr="007C367F" w14:paraId="5D4B60A6" w14:textId="77777777" w:rsidTr="007C367F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8271DD5" w14:textId="77777777" w:rsidR="00D73C41" w:rsidRPr="007C367F" w:rsidRDefault="00D73C41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Unknown</w:t>
            </w: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B029CD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261 (7.74%)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8ADF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1C47FB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11 (7.24%)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4026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63D516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1215 (8.36%)</w:t>
            </w: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7A51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23572D71" w14:textId="77777777" w:rsidTr="007C367F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FC7975F" w14:textId="77777777" w:rsidR="00D73C41" w:rsidRPr="007C367F" w:rsidRDefault="00D73C41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Asian</w:t>
            </w: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06F3E7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161 (4.78%)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96F9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F78ED3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12 (7.89%)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E941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B73538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780 (5.37%)</w:t>
            </w: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9C54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3B200B8F" w14:textId="77777777" w:rsidTr="007C367F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277033E" w14:textId="77777777" w:rsidR="00D73C41" w:rsidRPr="007C367F" w:rsidRDefault="00D73C41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Black or African American</w:t>
            </w: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C44E66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413 (12.26%)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4F9C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FAE220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23 (15.13%)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9FEB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20E059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2061 (14.19%)</w:t>
            </w: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9857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6017E9FA" w14:textId="77777777" w:rsidTr="007C367F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7685180" w14:textId="77777777" w:rsidR="00D73C41" w:rsidRPr="007C367F" w:rsidRDefault="00D73C41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American Indian or Alaska Native</w:t>
            </w: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0B928F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11 (0.33%)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69D7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A33A8B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0 (0.00%)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AD61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4D35A2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65 (0.45%)</w:t>
            </w: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680F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0F4E1B54" w14:textId="77777777" w:rsidTr="007C367F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07816A2" w14:textId="77777777" w:rsidR="00D73C41" w:rsidRPr="007C367F" w:rsidRDefault="00D73C41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Native Hawaiian or Other Pacific Islander</w:t>
            </w: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8ED29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3 (0.09%)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3374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E91E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0 (0.00%)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0708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37D60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26 (0.18%)</w:t>
            </w: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7996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76E47303" w14:textId="77777777" w:rsidTr="007C367F">
        <w:trPr>
          <w:trHeight w:val="32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27B22F5" w14:textId="77777777" w:rsidR="00D73C41" w:rsidRPr="007C367F" w:rsidRDefault="00D73C41" w:rsidP="002D1FC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Ethnicity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8E8C0" w14:textId="77777777" w:rsidR="00D73C41" w:rsidRPr="007C367F" w:rsidRDefault="00D73C41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5B5C3" w14:textId="77777777" w:rsidR="00D73C41" w:rsidRPr="007C367F" w:rsidRDefault="00D73C41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D388" w14:textId="77777777" w:rsidR="00D73C41" w:rsidRPr="007C367F" w:rsidRDefault="00D73C41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1CC24" w14:textId="77777777" w:rsidR="00D73C41" w:rsidRPr="007C367F" w:rsidRDefault="00D73C41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162B5" w14:textId="77777777" w:rsidR="00D73C41" w:rsidRPr="007C367F" w:rsidRDefault="00D73C41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4AD99" w14:textId="77777777" w:rsidR="00D73C41" w:rsidRPr="007C367F" w:rsidRDefault="00D73C41" w:rsidP="002D1FCF">
            <w:pPr>
              <w:jc w:val="center"/>
              <w:rPr>
                <w:rFonts w:ascii="Aptos" w:hAnsi="Aptos" w:cs="Calibri"/>
                <w:b/>
                <w:bCs/>
                <w:color w:val="000000" w:themeColor="text1"/>
              </w:rPr>
            </w:pPr>
          </w:p>
        </w:tc>
      </w:tr>
      <w:tr w:rsidR="007C367F" w:rsidRPr="007C367F" w14:paraId="48D2CEDD" w14:textId="77777777" w:rsidTr="007C367F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351D2F47" w14:textId="77777777" w:rsidR="00D73C41" w:rsidRPr="007C367F" w:rsidRDefault="00D73C41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Hispanic or Latino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AB93EE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150 (4.45%)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6E2D5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&lt;0.001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48E942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14 (9.21%)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967AF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0.002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7B9532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1080 (7.44%)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752DC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0.002</w:t>
            </w:r>
          </w:p>
        </w:tc>
      </w:tr>
      <w:tr w:rsidR="007C367F" w:rsidRPr="007C367F" w14:paraId="6442211A" w14:textId="77777777" w:rsidTr="007C367F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A56C163" w14:textId="77777777" w:rsidR="00D73C41" w:rsidRPr="007C367F" w:rsidRDefault="00D73C41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Not Hispanic or Latino</w:t>
            </w: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45C948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2758 (81.84%)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B297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9AFFC2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127 (83.55%)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7218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EFDA88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11266 (77.56%)</w:t>
            </w: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8F1C" w14:textId="77777777" w:rsidR="00D73C41" w:rsidRPr="007C367F" w:rsidRDefault="00D73C41" w:rsidP="002D1FC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C367F" w:rsidRPr="007C367F" w14:paraId="6B248536" w14:textId="77777777" w:rsidTr="007C367F">
        <w:trPr>
          <w:trHeight w:val="32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FCCCEB" w14:textId="77777777" w:rsidR="00D73C41" w:rsidRPr="007C367F" w:rsidRDefault="00D73C41" w:rsidP="002D1FCF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Unknown</w:t>
            </w: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E317C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462 (13.71%)</w:t>
            </w:r>
          </w:p>
        </w:tc>
        <w:tc>
          <w:tcPr>
            <w:tcW w:w="12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1AEC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E7E09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11 (7.24%)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2936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7E5E4" w14:textId="77777777" w:rsidR="00D73C41" w:rsidRPr="007C367F" w:rsidRDefault="00D73C41" w:rsidP="002D1FC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C367F">
              <w:rPr>
                <w:rFonts w:ascii="Arial" w:hAnsi="Arial" w:cs="Arial"/>
                <w:color w:val="000000" w:themeColor="text1"/>
                <w:sz w:val="22"/>
                <w:szCs w:val="22"/>
              </w:rPr>
              <w:t>2179 (15.00%)</w:t>
            </w: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3D89" w14:textId="77777777" w:rsidR="00D73C41" w:rsidRPr="007C367F" w:rsidRDefault="00D73C41" w:rsidP="002D1FC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BCA5C26" w14:textId="507D361D" w:rsidR="00B16D03" w:rsidRDefault="00F05609" w:rsidP="00B16D03">
      <w:r w:rsidRPr="005F09AE">
        <w:rPr>
          <w:rFonts w:ascii="Arial" w:hAnsi="Arial" w:cs="Arial"/>
          <w:sz w:val="22"/>
          <w:szCs w:val="22"/>
          <w:vertAlign w:val="superscript"/>
        </w:rPr>
        <w:t>a</w:t>
      </w:r>
      <w:r w:rsidR="007C367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B16D03">
        <w:t>P values represent chi-square test results comparing the prevenance of those with each retinal sequelae to those without the respective sequelae.</w:t>
      </w:r>
    </w:p>
    <w:p w14:paraId="5EAEB191" w14:textId="77777777" w:rsidR="00AB5B0C" w:rsidRPr="001472FF" w:rsidRDefault="00AB5B0C" w:rsidP="004B3D86"/>
    <w:sectPr w:rsidR="00AB5B0C" w:rsidRPr="001472FF" w:rsidSect="00C74D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16"/>
    <w:rsid w:val="0012564C"/>
    <w:rsid w:val="001472FF"/>
    <w:rsid w:val="002E10FC"/>
    <w:rsid w:val="004B3D86"/>
    <w:rsid w:val="005D2C2B"/>
    <w:rsid w:val="005F09AE"/>
    <w:rsid w:val="006A0FAC"/>
    <w:rsid w:val="007C367F"/>
    <w:rsid w:val="007F129A"/>
    <w:rsid w:val="007F1547"/>
    <w:rsid w:val="008F6DE8"/>
    <w:rsid w:val="00A3529D"/>
    <w:rsid w:val="00AB5B0C"/>
    <w:rsid w:val="00B16D03"/>
    <w:rsid w:val="00BD17B5"/>
    <w:rsid w:val="00C42F7E"/>
    <w:rsid w:val="00C71799"/>
    <w:rsid w:val="00C74D81"/>
    <w:rsid w:val="00D23516"/>
    <w:rsid w:val="00D73C41"/>
    <w:rsid w:val="00E04255"/>
    <w:rsid w:val="00E23078"/>
    <w:rsid w:val="00F05609"/>
    <w:rsid w:val="00FB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65F645"/>
  <w15:chartTrackingRefBased/>
  <w15:docId w15:val="{938A906A-7C6F-1B48-9A13-48AC7986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D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5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5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5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5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5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51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51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51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51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5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5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5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5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5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5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3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5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3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5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3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5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35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5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Aby Mesfin</dc:creator>
  <cp:keywords/>
  <dc:description/>
  <cp:lastModifiedBy>Aby Mesfin</cp:lastModifiedBy>
  <cp:revision>19</cp:revision>
  <dcterms:created xsi:type="dcterms:W3CDTF">2025-04-28T00:39:00Z</dcterms:created>
  <dcterms:modified xsi:type="dcterms:W3CDTF">2025-09-14T01:51:00Z</dcterms:modified>
</cp:coreProperties>
</file>